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CCB" w:rsidRDefault="001F2CCB" w:rsidP="001F2CCB">
      <w:pPr>
        <w:ind w:left="-450"/>
      </w:pPr>
      <w:bookmarkStart w:id="0" w:name="_GoBack"/>
      <w:bookmarkEnd w:id="0"/>
      <w:r>
        <w:rPr>
          <w:rFonts w:ascii="Arial" w:hAnsi="Arial"/>
          <w:b/>
          <w:sz w:val="22"/>
          <w:szCs w:val="22"/>
        </w:rPr>
        <w:t xml:space="preserve">Supplementary file 2. </w:t>
      </w:r>
      <w:r>
        <w:rPr>
          <w:rFonts w:ascii="Arial" w:hAnsi="Arial"/>
          <w:sz w:val="22"/>
          <w:szCs w:val="22"/>
        </w:rPr>
        <w:t xml:space="preserve">Dimensionless </w:t>
      </w:r>
      <w:r>
        <w:rPr>
          <w:rFonts w:ascii="Arial" w:hAnsi="Arial" w:cs="Arial"/>
          <w:sz w:val="22"/>
          <w:szCs w:val="22"/>
        </w:rPr>
        <w:t xml:space="preserve">viscoelastic parameters for </w:t>
      </w:r>
      <w:proofErr w:type="spellStart"/>
      <w:r>
        <w:rPr>
          <w:rFonts w:ascii="Arial" w:hAnsi="Arial" w:cs="Arial"/>
          <w:sz w:val="22"/>
          <w:szCs w:val="22"/>
        </w:rPr>
        <w:t>UtrCH</w:t>
      </w:r>
      <w:proofErr w:type="spellEnd"/>
      <w:r>
        <w:rPr>
          <w:rFonts w:ascii="Arial" w:hAnsi="Arial" w:cs="Arial"/>
          <w:sz w:val="22"/>
          <w:szCs w:val="22"/>
        </w:rPr>
        <w:t xml:space="preserve"> injections</w:t>
      </w:r>
    </w:p>
    <w:p w:rsidR="001F2CCB" w:rsidRDefault="001F2CCB"/>
    <w:tbl>
      <w:tblPr>
        <w:tblStyle w:val="TableGrid"/>
        <w:tblW w:w="9236" w:type="dxa"/>
        <w:jc w:val="center"/>
        <w:tblLayout w:type="fixed"/>
        <w:tblLook w:val="04A0" w:firstRow="1" w:lastRow="0" w:firstColumn="1" w:lastColumn="0" w:noHBand="0" w:noVBand="1"/>
      </w:tblPr>
      <w:tblGrid>
        <w:gridCol w:w="1153"/>
        <w:gridCol w:w="1365"/>
        <w:gridCol w:w="1559"/>
        <w:gridCol w:w="1418"/>
        <w:gridCol w:w="992"/>
        <w:gridCol w:w="1134"/>
        <w:gridCol w:w="1134"/>
        <w:gridCol w:w="481"/>
      </w:tblGrid>
      <w:tr w:rsidR="00642151" w:rsidRPr="00626FE9" w:rsidTr="00E00F1A">
        <w:trPr>
          <w:jc w:val="center"/>
        </w:trPr>
        <w:tc>
          <w:tcPr>
            <w:tcW w:w="1153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:rsidR="00642151" w:rsidRPr="00626FE9" w:rsidRDefault="001F2CCB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2"/>
                    <w:szCs w:val="22"/>
                  </w:rPr>
                  <m:t>/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59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/k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η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418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ϵ</m:t>
                </m:r>
              </m:oMath>
            </m:oMathPara>
          </w:p>
        </w:tc>
        <w:tc>
          <w:tcPr>
            <w:tcW w:w="992" w:type="dxa"/>
          </w:tcPr>
          <w:p w:rsidR="00642151" w:rsidRPr="00626FE9" w:rsidRDefault="001F2CCB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ω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g</m:t>
                </m:r>
              </m:oMath>
            </m:oMathPara>
          </w:p>
        </w:tc>
        <w:tc>
          <w:tcPr>
            <w:tcW w:w="1134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481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μ</m:t>
                </m:r>
              </m:oMath>
            </m:oMathPara>
          </w:p>
        </w:tc>
      </w:tr>
      <w:tr w:rsidR="00642151" w:rsidRPr="00626FE9" w:rsidTr="00E00F1A">
        <w:trPr>
          <w:jc w:val="center"/>
        </w:trPr>
        <w:tc>
          <w:tcPr>
            <w:tcW w:w="1153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M</w:t>
            </w:r>
          </w:p>
        </w:tc>
        <w:tc>
          <w:tcPr>
            <w:tcW w:w="1365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90113B">
              <w:rPr>
                <w:rFonts w:ascii="Arial" w:hAnsi="Arial" w:cs="Arial"/>
                <w:sz w:val="22"/>
                <w:szCs w:val="22"/>
              </w:rPr>
              <w:t>0.0561</w:t>
            </w:r>
          </w:p>
        </w:tc>
        <w:tc>
          <w:tcPr>
            <w:tcW w:w="1559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90113B">
              <w:rPr>
                <w:rFonts w:ascii="Arial" w:hAnsi="Arial" w:cs="Arial"/>
                <w:sz w:val="22"/>
                <w:szCs w:val="22"/>
              </w:rPr>
              <w:t>1.0805</w:t>
            </w:r>
          </w:p>
        </w:tc>
        <w:tc>
          <w:tcPr>
            <w:tcW w:w="1418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90113B">
              <w:rPr>
                <w:rFonts w:ascii="Arial" w:hAnsi="Arial" w:cs="Arial"/>
                <w:sz w:val="22"/>
                <w:szCs w:val="22"/>
              </w:rPr>
              <w:t>0.3913</w:t>
            </w:r>
          </w:p>
        </w:tc>
        <w:tc>
          <w:tcPr>
            <w:tcW w:w="992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90113B">
              <w:rPr>
                <w:rFonts w:ascii="Arial" w:hAnsi="Arial" w:cs="Arial"/>
                <w:sz w:val="22"/>
                <w:szCs w:val="22"/>
              </w:rPr>
              <w:t>3.7600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481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</w:tr>
      <w:tr w:rsidR="00642151" w:rsidRPr="00626FE9" w:rsidTr="00E00F1A">
        <w:trPr>
          <w:jc w:val="center"/>
        </w:trPr>
        <w:tc>
          <w:tcPr>
            <w:tcW w:w="1153" w:type="dxa"/>
          </w:tcPr>
          <w:p w:rsidR="00642151" w:rsidRPr="00626FE9" w:rsidRDefault="00642151" w:rsidP="00E00F1A">
            <w:pPr>
              <w:pStyle w:val="NoteLevel21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FE9">
              <w:rPr>
                <w:rFonts w:ascii="Arial" w:hAnsi="Arial" w:cs="Arial"/>
                <w:sz w:val="22"/>
                <w:szCs w:val="22"/>
              </w:rPr>
              <w:t>Model D</w:t>
            </w:r>
          </w:p>
        </w:tc>
        <w:tc>
          <w:tcPr>
            <w:tcW w:w="1365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414B3">
              <w:rPr>
                <w:rFonts w:ascii="Arial" w:hAnsi="Arial" w:cs="Arial"/>
                <w:sz w:val="22"/>
                <w:szCs w:val="22"/>
              </w:rPr>
              <w:t>2.1842</w:t>
            </w:r>
          </w:p>
        </w:tc>
        <w:tc>
          <w:tcPr>
            <w:tcW w:w="1559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414B3">
              <w:rPr>
                <w:rFonts w:ascii="Arial" w:hAnsi="Arial" w:cs="Arial"/>
                <w:sz w:val="22"/>
                <w:szCs w:val="22"/>
              </w:rPr>
              <w:t>3.3799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414B3">
              <w:rPr>
                <w:rFonts w:ascii="Arial" w:hAnsi="Arial" w:cs="Arial"/>
                <w:sz w:val="22"/>
                <w:szCs w:val="22"/>
              </w:rPr>
              <w:t>0.9993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414B3">
              <w:rPr>
                <w:rFonts w:ascii="Arial" w:hAnsi="Arial" w:cs="Arial"/>
                <w:sz w:val="22"/>
                <w:szCs w:val="22"/>
              </w:rPr>
              <w:t>1.4649</w:t>
            </w:r>
          </w:p>
        </w:tc>
        <w:tc>
          <w:tcPr>
            <w:tcW w:w="1134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 </w:t>
            </w:r>
          </w:p>
        </w:tc>
        <w:tc>
          <w:tcPr>
            <w:tcW w:w="481" w:type="dxa"/>
          </w:tcPr>
          <w:p w:rsidR="00642151" w:rsidRDefault="00642151" w:rsidP="00E00F1A">
            <w:pPr>
              <w:pStyle w:val="NoteLevel21"/>
              <w:numPr>
                <w:ilvl w:val="0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1 </w:t>
            </w:r>
          </w:p>
        </w:tc>
      </w:tr>
    </w:tbl>
    <w:p w:rsidR="00AD4F45" w:rsidRDefault="00AD4F45"/>
    <w:sectPr w:rsidR="00AD4F45" w:rsidSect="00287C9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Franklin Gothic Medium Cond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2E84F6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51"/>
    <w:rsid w:val="001F2CCB"/>
    <w:rsid w:val="00287C97"/>
    <w:rsid w:val="00642151"/>
    <w:rsid w:val="00A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B3A7899-909E-4E28-AD62-B1DDC58F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Level11">
    <w:name w:val="Note Level 11"/>
    <w:basedOn w:val="Normal"/>
    <w:uiPriority w:val="99"/>
    <w:unhideWhenUsed/>
    <w:rsid w:val="00642151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unhideWhenUsed/>
    <w:rsid w:val="00642151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642151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642151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642151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642151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642151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642151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642151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>EMBL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Bun</dc:creator>
  <cp:keywords/>
  <dc:description/>
  <cp:lastModifiedBy>Lenart Lab</cp:lastModifiedBy>
  <cp:revision>2</cp:revision>
  <dcterms:created xsi:type="dcterms:W3CDTF">2017-12-14T17:37:00Z</dcterms:created>
  <dcterms:modified xsi:type="dcterms:W3CDTF">2017-12-15T10:05:00Z</dcterms:modified>
</cp:coreProperties>
</file>