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BE1C519" w:rsidR="00877644" w:rsidRPr="00125190" w:rsidRDefault="00CA6D5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power analysis was used.  Sample size was based on technical feasibility.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54AEAD2" w:rsidR="00B330BD" w:rsidRPr="00125190" w:rsidRDefault="00CA6D5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experiments are cumulative individual-based measurements (not group replicates).  Rare cases where individuals were excluded are described in "Methods. Imaging. </w:t>
      </w:r>
      <w:r w:rsidRPr="00CA6D51">
        <w:rPr>
          <w:rFonts w:asciiTheme="minorHAnsi" w:hAnsiTheme="minorHAnsi"/>
        </w:rPr>
        <w:t>Section II: Manual inspection a</w:t>
      </w:r>
      <w:r>
        <w:rPr>
          <w:rFonts w:asciiTheme="minorHAnsi" w:hAnsiTheme="minorHAnsi"/>
        </w:rPr>
        <w:t>nd selection of dendrite traces."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4246F57" w14:textId="264DCFA5" w:rsidR="00212FD6" w:rsidRPr="00212FD6" w:rsidRDefault="00CA6D51" w:rsidP="00212FD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and justified in "Results. </w:t>
      </w:r>
      <w:r w:rsidRPr="00CA6D51">
        <w:rPr>
          <w:rFonts w:asciiTheme="minorHAnsi" w:hAnsiTheme="minorHAnsi"/>
          <w:bCs/>
          <w:sz w:val="22"/>
          <w:szCs w:val="22"/>
        </w:rPr>
        <w:t xml:space="preserve">Development of a semi-automated method to quantify dendrite order </w:t>
      </w:r>
      <w:r>
        <w:rPr>
          <w:rFonts w:asciiTheme="minorHAnsi" w:hAnsiTheme="minorHAnsi"/>
          <w:bCs/>
          <w:sz w:val="22"/>
          <w:szCs w:val="22"/>
        </w:rPr>
        <w:t>."; Figure 1; and "Methods.</w:t>
      </w:r>
      <w:r w:rsidR="00212FD6">
        <w:rPr>
          <w:rFonts w:asciiTheme="minorHAnsi" w:hAnsiTheme="minorHAnsi"/>
          <w:bCs/>
          <w:sz w:val="22"/>
          <w:szCs w:val="22"/>
        </w:rPr>
        <w:t xml:space="preserve"> Image Analysis.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 w:rsidR="00212FD6" w:rsidRPr="00212FD6">
        <w:rPr>
          <w:rFonts w:asciiTheme="minorHAnsi" w:hAnsiTheme="minorHAnsi"/>
          <w:bCs/>
          <w:sz w:val="22"/>
          <w:szCs w:val="22"/>
        </w:rPr>
        <w:t>Section III: Data visualization, resampling me</w:t>
      </w:r>
      <w:r w:rsidR="00212FD6">
        <w:rPr>
          <w:rFonts w:asciiTheme="minorHAnsi" w:hAnsiTheme="minorHAnsi"/>
          <w:bCs/>
          <w:sz w:val="22"/>
          <w:szCs w:val="22"/>
        </w:rPr>
        <w:t>thods, and statistical analysis."</w:t>
      </w:r>
    </w:p>
    <w:p w14:paraId="4DFD80B1" w14:textId="77037EBF" w:rsidR="00CA6D51" w:rsidRPr="00CA6D51" w:rsidRDefault="00CA6D51" w:rsidP="00CA6D5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14D6089" w14:textId="6938E2ED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23AF8E" w:rsidR="00BC3CCE" w:rsidRPr="00505C51" w:rsidRDefault="00212F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E96E79" w:rsidR="00BC3CCE" w:rsidRDefault="00212F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r>
        <w:rPr>
          <w:rFonts w:asciiTheme="minorHAnsi" w:hAnsiTheme="minorHAnsi"/>
          <w:sz w:val="22"/>
          <w:szCs w:val="22"/>
        </w:rPr>
        <w:t>Code used for data analysis is available at http</w:t>
      </w:r>
      <w:r w:rsidRPr="00212FD6">
        <w:rPr>
          <w:rFonts w:asciiTheme="minorHAnsi" w:hAnsiTheme="minorHAnsi"/>
          <w:sz w:val="22"/>
          <w:szCs w:val="22"/>
        </w:rPr>
        <w:t>://github.com/zcandiceyip</w:t>
      </w:r>
      <w:r w:rsidR="00C30D61">
        <w:rPr>
          <w:rFonts w:asciiTheme="minorHAnsi" w:hAnsiTheme="minorHAnsi"/>
          <w:sz w:val="22"/>
          <w:szCs w:val="22"/>
        </w:rPr>
        <w:t>/dendrite_fasciculation</w:t>
      </w:r>
      <w:r w:rsidRPr="00212FD6">
        <w:rPr>
          <w:rFonts w:asciiTheme="minorHAnsi" w:hAnsiTheme="minorHAnsi"/>
          <w:sz w:val="22"/>
          <w:szCs w:val="22"/>
        </w:rPr>
        <w:t xml:space="preserve"> </w:t>
      </w:r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CA6D51" w:rsidRDefault="00CA6D51" w:rsidP="004215FE">
      <w:r>
        <w:separator/>
      </w:r>
    </w:p>
  </w:endnote>
  <w:endnote w:type="continuationSeparator" w:id="0">
    <w:p w14:paraId="65BC2F8D" w14:textId="77777777" w:rsidR="00CA6D51" w:rsidRDefault="00CA6D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CA6D51" w:rsidRDefault="00CA6D5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CA6D51" w:rsidRDefault="00CA6D5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CA6D51" w:rsidRDefault="00CA6D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CA6D51" w:rsidRPr="0009520A" w:rsidRDefault="00CA6D5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828D7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CA6D51" w:rsidRPr="00062DBF" w:rsidRDefault="00CA6D5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CA6D51" w:rsidRDefault="00CA6D51" w:rsidP="004215FE">
      <w:r>
        <w:separator/>
      </w:r>
    </w:p>
  </w:footnote>
  <w:footnote w:type="continuationSeparator" w:id="0">
    <w:p w14:paraId="7F6ABFA4" w14:textId="77777777" w:rsidR="00CA6D51" w:rsidRDefault="00CA6D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CA6D51" w:rsidRDefault="00CA6D5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2FD6"/>
    <w:rsid w:val="00217B9E"/>
    <w:rsid w:val="002336C6"/>
    <w:rsid w:val="00241081"/>
    <w:rsid w:val="00266462"/>
    <w:rsid w:val="002828D7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30D61"/>
    <w:rsid w:val="00C42ECB"/>
    <w:rsid w:val="00C52A77"/>
    <w:rsid w:val="00C820B0"/>
    <w:rsid w:val="00CA6D5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4F38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88A387-51B5-2747-A2B3-C9AD09084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772</Words>
  <Characters>4406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Max Heiman</cp:lastModifiedBy>
  <cp:revision>31</cp:revision>
  <dcterms:created xsi:type="dcterms:W3CDTF">2017-06-13T14:43:00Z</dcterms:created>
  <dcterms:modified xsi:type="dcterms:W3CDTF">2018-07-11T15:03:00Z</dcterms:modified>
</cp:coreProperties>
</file>