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"http://www.equator-network.org/%20"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EQUATOR Network</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life science research (see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"http://www.plosbiology.org/article/info:doi/10.1371/journal.pbio.1000412"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ARRIVE guidelines</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B817095" w:rsidR="00877644" w:rsidRPr="00125190" w:rsidRDefault="0006658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explicit power analysis was condu</w:t>
      </w:r>
      <w:r w:rsidR="006C1D39">
        <w:rPr>
          <w:rFonts w:asciiTheme="minorHAnsi" w:hAnsiTheme="minorHAnsi"/>
        </w:rPr>
        <w:t xml:space="preserve">cted prior to data collection. The number of participants recruited were based on established recommendations (e.g., Mumford et al., 2012) within </w:t>
      </w:r>
      <w:r w:rsidR="00DB5AF4">
        <w:rPr>
          <w:rFonts w:asciiTheme="minorHAnsi" w:hAnsiTheme="minorHAnsi"/>
        </w:rPr>
        <w:t xml:space="preserve">the study’s </w:t>
      </w:r>
      <w:r w:rsidR="006C1D39">
        <w:rPr>
          <w:rFonts w:asciiTheme="minorHAnsi" w:hAnsiTheme="minorHAnsi"/>
        </w:rPr>
        <w:t xml:space="preserve">funding </w:t>
      </w:r>
      <w:r w:rsidR="007A1516">
        <w:rPr>
          <w:rFonts w:asciiTheme="minorHAnsi" w:hAnsiTheme="minorHAnsi"/>
        </w:rPr>
        <w:t>constraints</w:t>
      </w:r>
      <w:r w:rsidR="006C1D39">
        <w:rPr>
          <w:rFonts w:asciiTheme="minorHAnsi" w:hAnsiTheme="minorHAnsi"/>
        </w:rPr>
        <w:t>. T</w:t>
      </w:r>
      <w:r>
        <w:rPr>
          <w:rFonts w:asciiTheme="minorHAnsi" w:hAnsiTheme="minorHAnsi"/>
        </w:rPr>
        <w:t xml:space="preserve">he sample size of 24 is in the standard range for this type of </w:t>
      </w:r>
      <w:r w:rsidR="00DB5AF4">
        <w:rPr>
          <w:rFonts w:asciiTheme="minorHAnsi" w:hAnsiTheme="minorHAnsi"/>
        </w:rPr>
        <w:t xml:space="preserve">fMRI </w:t>
      </w:r>
      <w:r>
        <w:rPr>
          <w:rFonts w:asciiTheme="minorHAnsi" w:hAnsiTheme="minorHAnsi"/>
        </w:rPr>
        <w:t xml:space="preserve">experiment.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CA20B1D" w:rsidR="00B330BD" w:rsidRPr="00125190" w:rsidRDefault="00DB5AF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experiment was performed once. Outliers were not present in the data, and the criteria for data inclusion/exclusion are stated in the Materials and Methods.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40B93EE" w:rsidR="0015519A" w:rsidRPr="00505C51" w:rsidRDefault="00DB5AF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statistical analysis methods are explicitly detailed in the manuscript text. The Materials and Methods section contains information about statistical procedures and corrections for multiple comparisons, while dispersion and precision measures, including exact values of N and exact p-values (for p &gt; .001) are reported in the Results section.</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7E4E03E" w:rsidR="00BC3CCE" w:rsidRPr="00505C51" w:rsidRDefault="00DB5AF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was a single-group study.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771202D5" w14:textId="3527C2A9" w:rsidR="0067417D" w:rsidRPr="0067417D" w:rsidRDefault="007A1516" w:rsidP="0067417D">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imes" w:eastAsia="Times New Roman" w:hAnsi="Times"/>
          <w:sz w:val="20"/>
          <w:szCs w:val="20"/>
        </w:rPr>
      </w:pPr>
      <w:r>
        <w:rPr>
          <w:rFonts w:asciiTheme="minorHAnsi" w:hAnsiTheme="minorHAnsi"/>
          <w:sz w:val="22"/>
          <w:szCs w:val="22"/>
        </w:rPr>
        <w:t xml:space="preserve">Source data and scripts used to create all figures and tables (e.g., R code, PyMVPA scripts, </w:t>
      </w:r>
      <w:r w:rsidR="00F2597D">
        <w:rPr>
          <w:rFonts w:asciiTheme="minorHAnsi" w:hAnsiTheme="minorHAnsi"/>
          <w:sz w:val="22"/>
          <w:szCs w:val="22"/>
        </w:rPr>
        <w:t>statistical maps for the model-based fMRI analysis</w:t>
      </w:r>
      <w:r w:rsidR="0067417D">
        <w:rPr>
          <w:rFonts w:asciiTheme="minorHAnsi" w:hAnsiTheme="minorHAnsi"/>
          <w:sz w:val="22"/>
          <w:szCs w:val="22"/>
        </w:rPr>
        <w:t>) are</w:t>
      </w:r>
      <w:r>
        <w:rPr>
          <w:rFonts w:asciiTheme="minorHAnsi" w:hAnsiTheme="minorHAnsi"/>
          <w:sz w:val="22"/>
          <w:szCs w:val="22"/>
        </w:rPr>
        <w:t xml:space="preserve"> posted to </w:t>
      </w:r>
      <w:r w:rsidR="0067417D">
        <w:rPr>
          <w:rFonts w:asciiTheme="minorHAnsi" w:hAnsiTheme="minorHAnsi"/>
          <w:sz w:val="22"/>
          <w:szCs w:val="22"/>
        </w:rPr>
        <w:t xml:space="preserve">a </w:t>
      </w:r>
      <w:r>
        <w:rPr>
          <w:rFonts w:asciiTheme="minorHAnsi" w:hAnsiTheme="minorHAnsi"/>
          <w:sz w:val="22"/>
          <w:szCs w:val="22"/>
        </w:rPr>
        <w:t>publicl</w:t>
      </w:r>
      <w:r w:rsidR="0067417D">
        <w:rPr>
          <w:rFonts w:asciiTheme="minorHAnsi" w:hAnsiTheme="minorHAnsi"/>
          <w:sz w:val="22"/>
          <w:szCs w:val="22"/>
        </w:rPr>
        <w:t>y available online repository</w:t>
      </w:r>
      <w:r>
        <w:rPr>
          <w:rFonts w:asciiTheme="minorHAnsi" w:hAnsiTheme="minorHAnsi"/>
          <w:sz w:val="22"/>
          <w:szCs w:val="22"/>
        </w:rPr>
        <w:t xml:space="preserve"> </w:t>
      </w:r>
      <w:r w:rsidR="0067417D">
        <w:rPr>
          <w:rFonts w:asciiTheme="minorHAnsi" w:hAnsiTheme="minorHAnsi"/>
          <w:sz w:val="22"/>
          <w:szCs w:val="22"/>
        </w:rPr>
        <w:t xml:space="preserve">(Open Science Framework: </w:t>
      </w:r>
      <w:hyperlink r:id="rId10" w:history="1">
        <w:r w:rsidR="0067417D" w:rsidRPr="007E37BF">
          <w:rPr>
            <w:rStyle w:val="Hyperlink"/>
            <w:rFonts w:asciiTheme="minorHAnsi" w:hAnsiTheme="minorHAnsi"/>
            <w:sz w:val="22"/>
            <w:szCs w:val="22"/>
          </w:rPr>
          <w:t>https://osf.io/atbz7/</w:t>
        </w:r>
      </w:hyperlink>
      <w:r w:rsidR="0067417D">
        <w:rPr>
          <w:rFonts w:asciiTheme="minorHAnsi" w:hAnsiTheme="minorHAnsi"/>
          <w:sz w:val="22"/>
          <w:szCs w:val="22"/>
        </w:rPr>
        <w:t xml:space="preserve">). Raw fMRI data for the study organized according to Brain Imaging Data Structure (BIDS) guidelines will be made available upon publication at </w:t>
      </w:r>
      <w:hyperlink r:id="rId11" w:history="1">
        <w:r w:rsidR="0067417D" w:rsidRPr="007E37BF">
          <w:rPr>
            <w:rStyle w:val="Hyperlink"/>
            <w:rFonts w:ascii="Arial" w:eastAsia="Times New Roman" w:hAnsi="Arial" w:cs="Arial"/>
            <w:sz w:val="21"/>
            <w:szCs w:val="21"/>
            <w:shd w:val="clear" w:color="auto" w:fill="FFFFFF"/>
          </w:rPr>
          <w:t>https://openneuro.org/</w:t>
        </w:r>
      </w:hyperlink>
      <w:r w:rsidR="0067417D">
        <w:rPr>
          <w:rFonts w:ascii="Arial" w:eastAsia="Times New Roman" w:hAnsi="Arial" w:cs="Arial"/>
          <w:color w:val="006621"/>
          <w:sz w:val="21"/>
          <w:szCs w:val="21"/>
          <w:shd w:val="clear" w:color="auto" w:fill="FFFFFF"/>
        </w:rPr>
        <w:t>.</w:t>
      </w:r>
      <w:bookmarkStart w:id="0" w:name="_GoBack"/>
      <w:bookmarkEnd w:id="0"/>
      <w:r w:rsidR="0067417D">
        <w:rPr>
          <w:rFonts w:ascii="Arial" w:eastAsia="Times New Roman" w:hAnsi="Arial" w:cs="Arial"/>
          <w:color w:val="006621"/>
          <w:sz w:val="21"/>
          <w:szCs w:val="21"/>
          <w:shd w:val="clear" w:color="auto" w:fill="FFFFFF"/>
        </w:rPr>
        <w:t xml:space="preserve"> </w:t>
      </w:r>
    </w:p>
    <w:p w14:paraId="3B6E60A6" w14:textId="3516F505"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F2597D" w:rsidRDefault="00F2597D" w:rsidP="004215FE">
      <w:r>
        <w:separator/>
      </w:r>
    </w:p>
  </w:endnote>
  <w:endnote w:type="continuationSeparator" w:id="0">
    <w:p w14:paraId="65BC2F8D" w14:textId="77777777" w:rsidR="00F2597D" w:rsidRDefault="00F2597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F2597D" w:rsidRDefault="00F2597D"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F2597D" w:rsidRDefault="00F2597D"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F2597D" w:rsidRDefault="00F2597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F2597D" w:rsidRPr="0009520A" w:rsidRDefault="00F2597D"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7417D">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F2597D" w:rsidRPr="00062DBF" w:rsidRDefault="00F2597D"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F2597D" w:rsidRDefault="00F2597D" w:rsidP="004215FE">
      <w:r>
        <w:separator/>
      </w:r>
    </w:p>
  </w:footnote>
  <w:footnote w:type="continuationSeparator" w:id="0">
    <w:p w14:paraId="7F6ABFA4" w14:textId="77777777" w:rsidR="00F2597D" w:rsidRDefault="00F2597D"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F2597D" w:rsidRDefault="00F2597D"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81"/>
  <w:drawingGridVerticalSpacing w:val="181"/>
  <w:characterSpacingControl w:val="doNotCompress"/>
  <w:savePreviewPicture/>
  <w:hdrShapeDefaults>
    <o:shapedefaults v:ext="edit" spidmax="4098"/>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6658B"/>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3F3A64"/>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7417D"/>
    <w:rsid w:val="00685CCF"/>
    <w:rsid w:val="006A632B"/>
    <w:rsid w:val="006C06F5"/>
    <w:rsid w:val="006C1D39"/>
    <w:rsid w:val="006C7BC3"/>
    <w:rsid w:val="006E4A6C"/>
    <w:rsid w:val="006E6B2A"/>
    <w:rsid w:val="00700103"/>
    <w:rsid w:val="007137E1"/>
    <w:rsid w:val="00762B36"/>
    <w:rsid w:val="00763BA5"/>
    <w:rsid w:val="0076524F"/>
    <w:rsid w:val="00767B26"/>
    <w:rsid w:val="00795CED"/>
    <w:rsid w:val="007A1516"/>
    <w:rsid w:val="007B6567"/>
    <w:rsid w:val="007B6D8A"/>
    <w:rsid w:val="007B7AF0"/>
    <w:rsid w:val="007C1A97"/>
    <w:rsid w:val="007D17E5"/>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B5AF4"/>
    <w:rsid w:val="00DE207A"/>
    <w:rsid w:val="00DE2719"/>
    <w:rsid w:val="00DF1913"/>
    <w:rsid w:val="00E007B4"/>
    <w:rsid w:val="00E234CA"/>
    <w:rsid w:val="00E41364"/>
    <w:rsid w:val="00E61AB4"/>
    <w:rsid w:val="00E70517"/>
    <w:rsid w:val="00E870D1"/>
    <w:rsid w:val="00ED346E"/>
    <w:rsid w:val="00EF7423"/>
    <w:rsid w:val="00F2597D"/>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897322973">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openneuro.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yperlink" Target="https://osf.io/atbz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B1606-5748-EE4B-A878-9D20E275D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863</Words>
  <Characters>4923</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5775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Collings</dc:creator>
  <cp:keywords/>
  <dc:description/>
  <cp:lastModifiedBy>Sean  O'Bryan</cp:lastModifiedBy>
  <cp:revision>3</cp:revision>
  <dcterms:created xsi:type="dcterms:W3CDTF">2018-03-23T00:26:00Z</dcterms:created>
  <dcterms:modified xsi:type="dcterms:W3CDTF">2018-03-25T17:32:00Z</dcterms:modified>
</cp:coreProperties>
</file>