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D80" w:rsidRDefault="00C36D80" w:rsidP="00C36D80">
      <w:pPr>
        <w:tabs>
          <w:tab w:val="center" w:pos="4800"/>
          <w:tab w:val="right" w:pos="9500"/>
        </w:tabs>
        <w:spacing w:line="480" w:lineRule="auto"/>
        <w:rPr>
          <w:b/>
          <w:noProof/>
        </w:rPr>
      </w:pPr>
      <w:r>
        <w:rPr>
          <w:b/>
          <w:noProof/>
        </w:rPr>
        <w:t xml:space="preserve">Supplementary file 2: </w:t>
      </w:r>
    </w:p>
    <w:p w:rsidR="00964C2E" w:rsidRDefault="00964C2E" w:rsidP="00C36D80">
      <w:pPr>
        <w:tabs>
          <w:tab w:val="center" w:pos="4800"/>
          <w:tab w:val="right" w:pos="9500"/>
        </w:tabs>
        <w:spacing w:line="480" w:lineRule="auto"/>
        <w:rPr>
          <w:b/>
          <w:noProof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0"/>
        <w:gridCol w:w="1500"/>
        <w:gridCol w:w="1500"/>
        <w:gridCol w:w="1500"/>
        <w:gridCol w:w="1500"/>
      </w:tblGrid>
      <w:tr w:rsidR="00C36D80" w:rsidRPr="00F568B0" w:rsidTr="00241E45">
        <w:trPr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D80" w:rsidRPr="00F568B0" w:rsidRDefault="00C36D80" w:rsidP="00241E45">
            <w:pPr>
              <w:tabs>
                <w:tab w:val="center" w:pos="4800"/>
                <w:tab w:val="right" w:pos="9500"/>
              </w:tabs>
              <w:spacing w:line="480" w:lineRule="auto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D80" w:rsidRPr="00F568B0" w:rsidRDefault="00F568B0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min</m:t>
                  </m:r>
                </m:sub>
              </m:sSub>
            </m:oMath>
            <w:r w:rsidR="00C36D80" w:rsidRPr="00F568B0">
              <w:t xml:space="preserve"> (ms</w:t>
            </w:r>
            <w:r w:rsidR="00C36D80" w:rsidRPr="00F568B0">
              <w:rPr>
                <w:vertAlign w:val="superscript"/>
              </w:rPr>
              <w:t>-1</w:t>
            </w:r>
            <w:r w:rsidR="00C36D80" w:rsidRPr="00F568B0"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D80" w:rsidRPr="00F568B0" w:rsidRDefault="00F568B0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max</m:t>
                  </m:r>
                </m:sub>
              </m:sSub>
            </m:oMath>
            <w:r w:rsidR="00C36D80" w:rsidRPr="00F568B0">
              <w:t>(ms</w:t>
            </w:r>
            <w:r w:rsidR="00C36D80" w:rsidRPr="00F568B0">
              <w:rPr>
                <w:vertAlign w:val="superscript"/>
              </w:rPr>
              <w:t>-1</w:t>
            </w:r>
            <w:r w:rsidR="00C36D80" w:rsidRPr="00F568B0"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D80" w:rsidRPr="00F568B0" w:rsidRDefault="00C36D80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m:oMath>
              <m:r>
                <w:rPr>
                  <w:rFonts w:ascii="Cambria Math" w:hAnsi="Cambria Math" w:cs="Times New Roman"/>
                  <w:noProof/>
                  <w:lang w:val="en-CA"/>
                </w:rPr>
                <m:t>K</m:t>
              </m:r>
            </m:oMath>
            <w:r w:rsidRPr="00F568B0">
              <w:rPr>
                <w:lang w:val="en-CA"/>
              </w:rPr>
              <w:t xml:space="preserve"> </w:t>
            </w:r>
            <w:r w:rsidRPr="00F568B0">
              <w:t>(</w:t>
            </w:r>
            <w:r w:rsidRPr="00F568B0">
              <w:rPr>
                <w:noProof/>
              </w:rPr>
              <w:t>µ</w:t>
            </w:r>
            <w:r w:rsidRPr="00F568B0">
              <w:t>M)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D80" w:rsidRPr="00F568B0" w:rsidRDefault="00C36D80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 w:rsidRPr="00F568B0">
              <w:rPr>
                <w:noProof/>
                <w:position w:val="-6"/>
                <w:lang w:val="en-US"/>
              </w:rPr>
              <w:object w:dxaOrig="180" w:dyaOrig="20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9.6pt;height:10.2pt;mso-width-percent:0;mso-height-percent:0;mso-width-percent:0;mso-height-percent:0" o:ole="">
                  <v:imagedata r:id="rId4" o:title=""/>
                </v:shape>
                <o:OLEObject Type="Embed" ProgID="Equation.3" ShapeID="_x0000_i1025" DrawAspect="Content" ObjectID="_1600179192" r:id="rId5"/>
              </w:object>
            </w:r>
          </w:p>
        </w:tc>
      </w:tr>
      <w:tr w:rsidR="00C36D80" w:rsidRPr="00F568B0" w:rsidTr="00241E45">
        <w:trPr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D80" w:rsidRPr="00F568B0" w:rsidRDefault="00C36D80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 w:rsidRPr="00F568B0">
              <w:t>+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D80" w:rsidRPr="00F568B0" w:rsidRDefault="00F568B0" w:rsidP="00F568B0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 w:rsidRPr="00F568B0">
              <w:rPr>
                <w:noProof/>
                <w:lang w:val="en-US"/>
              </w:rPr>
              <w:t>5 x 10</w:t>
            </w:r>
            <w:r w:rsidRPr="00F568B0">
              <w:rPr>
                <w:noProof/>
                <w:vertAlign w:val="superscript"/>
                <w:lang w:val="en-US"/>
              </w:rPr>
              <w:t>-6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D80" w:rsidRPr="00F568B0" w:rsidRDefault="00C36D80" w:rsidP="00F568B0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 w:rsidRPr="00F568B0">
              <w:t>0.7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D80" w:rsidRPr="00F568B0" w:rsidRDefault="00C36D80" w:rsidP="00F568B0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 w:rsidRPr="00F568B0">
              <w:t>80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D80" w:rsidRPr="00F568B0" w:rsidRDefault="00C36D80" w:rsidP="00F568B0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 w:rsidRPr="00F568B0">
              <w:t>2.8</w:t>
            </w:r>
          </w:p>
        </w:tc>
      </w:tr>
      <w:tr w:rsidR="00C36D80" w:rsidRPr="00F568B0" w:rsidTr="00241E45">
        <w:trPr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D80" w:rsidRPr="00F568B0" w:rsidRDefault="00C36D80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 w:rsidRPr="00F568B0">
              <w:rPr>
                <w:noProof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D80" w:rsidRPr="00F568B0" w:rsidRDefault="00C36D80" w:rsidP="00F568B0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 w:rsidRPr="00F568B0">
              <w:t>0.9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D80" w:rsidRPr="00F568B0" w:rsidRDefault="00C36D80" w:rsidP="00F568B0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 w:rsidRPr="00F568B0">
              <w:t>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D80" w:rsidRPr="00F568B0" w:rsidRDefault="00C36D80" w:rsidP="00F568B0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 w:rsidRPr="00F568B0">
              <w:t>62.5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D80" w:rsidRPr="00F568B0" w:rsidRDefault="00C36D80" w:rsidP="00F568B0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 w:rsidRPr="00F568B0">
              <w:t>-0.5</w:t>
            </w:r>
          </w:p>
        </w:tc>
      </w:tr>
    </w:tbl>
    <w:p w:rsidR="00C36D80" w:rsidRPr="00F568B0" w:rsidRDefault="00C36D80" w:rsidP="00C36D80"/>
    <w:p w:rsidR="00C36D80" w:rsidRDefault="00C36D80" w:rsidP="00C36D80">
      <w:bookmarkStart w:id="0" w:name="_GoBack"/>
      <w:bookmarkEnd w:id="0"/>
    </w:p>
    <w:p w:rsidR="00C36D80" w:rsidRDefault="00C36D80" w:rsidP="00C36D80"/>
    <w:p w:rsidR="0079713A" w:rsidRDefault="0079713A" w:rsidP="0079713A">
      <w:pPr>
        <w:tabs>
          <w:tab w:val="center" w:pos="4800"/>
          <w:tab w:val="right" w:pos="9500"/>
        </w:tabs>
        <w:spacing w:line="480" w:lineRule="auto"/>
        <w:rPr>
          <w:b/>
          <w:noProof/>
          <w:lang w:val="en-US"/>
        </w:rPr>
      </w:pPr>
    </w:p>
    <w:p w:rsidR="002C6165" w:rsidRDefault="002C6165"/>
    <w:sectPr w:rsidR="002C61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13A"/>
    <w:rsid w:val="002C6165"/>
    <w:rsid w:val="0079713A"/>
    <w:rsid w:val="00964C2E"/>
    <w:rsid w:val="00C36D80"/>
    <w:rsid w:val="00F5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n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1AA684"/>
  <w15:chartTrackingRefBased/>
  <w15:docId w15:val="{C5B01CCF-7E2F-46D5-8DAE-7E05A7AB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n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6D80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Universitetet i Oslo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Terje R Selnes Kolstad</dc:creator>
  <cp:keywords/>
  <dc:description/>
  <cp:lastModifiedBy>Terje R Selnes Kolstad</cp:lastModifiedBy>
  <cp:revision>4</cp:revision>
  <dcterms:created xsi:type="dcterms:W3CDTF">2018-10-01T11:14:00Z</dcterms:created>
  <dcterms:modified xsi:type="dcterms:W3CDTF">2018-10-04T15:13:00Z</dcterms:modified>
</cp:coreProperties>
</file>