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8B191" w14:textId="652FA9D4" w:rsidR="00A73389" w:rsidRDefault="00A73389" w:rsidP="00A73389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Reporter sequences</w:t>
      </w:r>
      <w:r w:rsidRPr="006F7AD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and oligo</w:t>
      </w:r>
      <w:r w:rsidR="00B4500D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used for Figure 2</w:t>
      </w:r>
    </w:p>
    <w:p w14:paraId="2A60C857" w14:textId="77777777" w:rsidR="00A73389" w:rsidRDefault="00A73389" w:rsidP="00A73389">
      <w:pPr>
        <w:rPr>
          <w:rFonts w:ascii="Arial" w:hAnsi="Arial" w:cs="Arial"/>
          <w:color w:val="000000" w:themeColor="text1"/>
        </w:rPr>
      </w:pPr>
    </w:p>
    <w:p w14:paraId="5DF28214" w14:textId="77777777" w:rsidR="0024482A" w:rsidRDefault="0024482A" w:rsidP="00A73389">
      <w:pPr>
        <w:ind w:firstLine="720"/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1nt</w:t>
      </w:r>
      <w:r w:rsidR="008E2EDD" w:rsidRPr="003C7368">
        <w:rPr>
          <w:rFonts w:ascii="Arial" w:hAnsi="Arial" w:cs="Arial"/>
          <w:color w:val="000000" w:themeColor="text1"/>
        </w:rPr>
        <w:t xml:space="preserve">-out of frame </w:t>
      </w:r>
      <w:r w:rsidRPr="003C7368">
        <w:rPr>
          <w:rFonts w:ascii="Arial" w:hAnsi="Arial" w:cs="Arial"/>
          <w:color w:val="000000" w:themeColor="text1"/>
        </w:rPr>
        <w:t>opt</w:t>
      </w:r>
      <w:r w:rsidR="008E2EDD" w:rsidRPr="003C7368">
        <w:rPr>
          <w:rFonts w:ascii="Arial" w:hAnsi="Arial" w:cs="Arial"/>
          <w:color w:val="000000" w:themeColor="text1"/>
        </w:rPr>
        <w:t>imal</w:t>
      </w:r>
      <w:r w:rsidR="003C7368">
        <w:rPr>
          <w:rFonts w:ascii="Arial" w:hAnsi="Arial" w:cs="Arial"/>
          <w:color w:val="000000" w:themeColor="text1"/>
        </w:rPr>
        <w:t xml:space="preserve"> </w:t>
      </w:r>
    </w:p>
    <w:p w14:paraId="3B751641" w14:textId="77777777" w:rsidR="003C7368" w:rsidRPr="003C7368" w:rsidRDefault="003C7368" w:rsidP="003C7368">
      <w:pPr>
        <w:pStyle w:val="ListParagrap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mcherry-P2A-1nt opt, </w:t>
      </w:r>
      <w:r w:rsidR="00A73389" w:rsidRPr="00A73389">
        <w:rPr>
          <w:rFonts w:ascii="Arial" w:hAnsi="Arial" w:cs="Arial"/>
          <w:color w:val="000000" w:themeColor="text1"/>
        </w:rPr>
        <w:t xml:space="preserve">Figure </w:t>
      </w:r>
      <w:r w:rsidR="00A73389">
        <w:rPr>
          <w:rFonts w:ascii="Arial" w:hAnsi="Arial" w:cs="Arial"/>
          <w:color w:val="000000" w:themeColor="text1"/>
        </w:rPr>
        <w:t>2</w:t>
      </w:r>
    </w:p>
    <w:p w14:paraId="15E37F0D" w14:textId="77777777" w:rsidR="0024482A" w:rsidRPr="003C7368" w:rsidRDefault="00261573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tggtttcaaaaggagaagaagataatatggcgataattaaagaatttatgaggtttaaagttcatatggaagggtcagttaatgggcatgaatttgaaatagaaggagaaggagaagggagaccatacgaagggacacaaacagctaaacttaaagttacaaaaggaggaccacttccatttgcatgggatatactttcaccacaatttatgtacgggtcaaaagcttacgttaaacatccagctgatataccagattaccttaaactttcatttccagaagggtttaaatgggaaagggttatgaattttgaagatggaggagttgttacagttacacaagattcatcacttcaagatggagaatttatatacaaagttaaacttagagggacaaattttccatcagatgggccagttatgcaaaaaaaaacaatgggatgggaagcgtcatcagaaaggatgtacccagaagatggggcacttaaaggggaaattaaacaaaggcttaaacttaaagatggagggcattacgatgctgaagttaaaacaacatacaaagctaaaaaaccagttcaacttccaggggcatacaatgttaatattaaacttgatataacatcacataatgaagattacacaatagttgaacaatacgaaagggcagaagggaggcattcaacaggagggatggatgaactttacaaaGGAAGCGGAGCTACTAACTTCAGCCTGCTGAAGCAGGCTGGAGACGTGGAGGAGAACCCTGGACCTCTCGAGGACATCTTTGGCTTTGAGAACTTTGAGGTCAACCGCTTTGAGCAGTTCAACATTAACTATGCAAACGAGAAGCTTCAGGAGTATTTCAACAAGCACATTTTCTCACTGGAGCAGCTTGAGTTCAGGAAGGTGCAGCATGAGCTGGAGGAGGCTCAGGAGAGAGCTGACATCGCCGAGTCCCAGGTCAACAAGCTCAGAGCTAAAAGCCGTGAATTTGGAAAGGGTAAAGAGGCTGAGGAGGCTGACTCCTTCGACTATAAGAGCTTCTTCGCCAAGGTTGGGCTGTCCGCCAAGACTCCTGATGACATCAAGAAGGCTTTTGCTGTCATTGACCAGGACAAGAGCGGCTTCATTGAGGAGGATGTGGAGGACTCCCTCTGTGAGGCCAAAGAGCTGTTCATCAAGACAGTCAAGCACTTCGGTGAGGACGCTGATAAGATGCAGCCTGATGAGTTCTTTGGGATTTTCGACCAGTTCTTGCGTATCCCCAAGGAGCAGGGCTTCCTGTCGTTCTGGAGAGGAAACTTGGCCAACGTCATCAGATACTTCCCCACACAGGCCCTCAACTTTGCTTTCAAGGACAAGTACAAGAAGGTCTTCGACATCACAGACAAGCTGGAGAACGAGCTGGCCAATAAGGAGGCTTTCCTCAGACAGATGGAGGAGAAGAACAGGCAGTTGCAGGAGCGGCTTGAGTTGGCAGAGCAGAAGCTCCAGCAGTCTAGAGATTACAAAGATGACGACGATAAATGAGATCGGAAGAGCACACGTCTGAACTCCAGTCACActagataCAGGCATAGGATGACAAAGGGAAgtcgaCAGGCATAGGATGACAAAGGGAAgtcgaCAGGCATAGGATGACAAAGGGAAgtcCTAGAactatagtgagtcgtattacgtagatccagacatgataagatacattgatgagtttggacaaaccacaactagaatgcagtgaaaaaaatgctttatttgtgaaatttgtgatgctattgctttatttgtaaccattataagctgcaataaacaagtt</w:t>
      </w:r>
    </w:p>
    <w:p w14:paraId="538DDB7B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p w14:paraId="0429DBA6" w14:textId="77777777" w:rsidR="008E2EDD" w:rsidRPr="003C7368" w:rsidRDefault="008E2EDD" w:rsidP="008E2EDD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1nt-out of frame non-optimal</w:t>
      </w:r>
    </w:p>
    <w:p w14:paraId="54DC1A3D" w14:textId="77777777" w:rsidR="003C7368" w:rsidRPr="003C7368" w:rsidRDefault="003C7368" w:rsidP="003C7368">
      <w:pPr>
        <w:pStyle w:val="ListParagrap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mcherry-P2A-1nt non, </w:t>
      </w:r>
      <w:r w:rsidR="00A73389" w:rsidRPr="00A73389">
        <w:rPr>
          <w:rFonts w:ascii="Arial" w:hAnsi="Arial" w:cs="Arial"/>
          <w:color w:val="000000" w:themeColor="text1"/>
        </w:rPr>
        <w:t xml:space="preserve">Figure </w:t>
      </w:r>
      <w:r w:rsidR="00A73389">
        <w:rPr>
          <w:rFonts w:ascii="Arial" w:hAnsi="Arial" w:cs="Arial"/>
          <w:color w:val="000000" w:themeColor="text1"/>
        </w:rPr>
        <w:t>2</w:t>
      </w:r>
    </w:p>
    <w:p w14:paraId="1AE77313" w14:textId="77777777" w:rsidR="0024482A" w:rsidRPr="003C7368" w:rsidRDefault="0024482A">
      <w:pPr>
        <w:rPr>
          <w:rFonts w:ascii="Arial" w:hAnsi="Arial" w:cs="Arial"/>
          <w:color w:val="000000" w:themeColor="text1"/>
        </w:rPr>
      </w:pPr>
    </w:p>
    <w:p w14:paraId="3C365C5F" w14:textId="77777777" w:rsidR="0024482A" w:rsidRPr="003C7368" w:rsidRDefault="00261573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tggtttcaaaaggagaagaagataatatggcgataattaaagaatttatgaggtttaaagttcatatggaagggtcagttaatgggcatgaatttgaaatagaaggagaaggagaagggagaccatacgaagggacacaaacagctaaacttaaagttacaaaaggaggaccacttccatttgcatgggatatactttcaccacaatttatgtacgggtcaaaagcttacgttaaacatccagctgatataccagattaccttaaactttcatttccagaagggtttaaatgggaaagggttatgaattttgaagatggaggagttgttacagttacacaagattcatcacttcaagatggagaatttatatacaaagttaaacttagagggacaaattttccatcagatgggccagttatgcaaaaaaaaacaatgggatgggaagcgtcatcagaaaggatgtacccagaagatggggcacttaaaggggaaattaaacaaaggcttaaacttaaagatggagggcattacgatgctgaagttaaaacaacatacaaagctaaaaaaccagttcaacttccaggggcatacaatgttaatattaaacttgatataacatcacataatgaagattacacaatagttgaacaatacgaaagggcagaagggaggcattcaacaggagggatggatgaactttacaaaGGAAGCGGAGCTACTAACTTCAGCCTGCTGAAGCAGGCTGGAGACGTGGAGGAGAACCCTGGACCTCTCGAGACATCTTTGGCTTTGAGAACTTTGAGGTCAACCGCTTTGAGCAGTTCAACATTAACTATGCAAACGAGAAGCTTCAGGAGTATTTCAACAAGCACATTTTCTCACTGGAGCAGCTTGAGTTCAGGAAGGTGCA</w:t>
      </w:r>
      <w:r w:rsidRPr="003C7368">
        <w:rPr>
          <w:rFonts w:ascii="Arial" w:hAnsi="Arial" w:cs="Arial"/>
          <w:color w:val="000000" w:themeColor="text1"/>
        </w:rPr>
        <w:lastRenderedPageBreak/>
        <w:t>GCATGAGCTGGAGGAGGCTCAGGAGAGAGCTGACATCGCCGAGTCCCAGGTCAACAAGCTCAGAGCTAAAAGCCGTGAATTTGGAAAGGGTAAAGAGGCTGAGGAGGCTGACTCCTTCGACTATAAGAGCTTCTTCGCCAAGGTTGGGCTGTCCGCCAAGACTCCTGATGACATCAAGAAGGCTTTTGCTGTCATTGACCAGGACAAGAGCGGCTTCATTGAGGAGGATGTGGAGGACTCCCTCTGTGAGGCCAAAGAGCTGTTCATCAAGACAGTCAAGCACTTCGGTGAGGACGCTGATAAGATGCAGCCTGATGAGTTCTTTGGGATTTTCGACCAGTTCTTGCGTATCCCCAAGGAGCAGGGCTTCCTGTCGTTCTGGAGAGGAAACTTGGCCAACGTCATCAGATACTTCCCCACACAGGCCCTCAACTTTGCTTTCAAGGACAAGTACAAGAAGGTCTTCGACATCACAGACAAGCTGGAGAACGAGCTGGCCAATAAGGAGGCTTTCCTCAGACAGATGGAGGAGAAGAACAGGCAGTTGCAGGAGCGGCTTGAGTTGGCAGAGCAGAAGCTCCAGCAGGTCTAGAGATTACAAAGATGACGACGATAAATGAGATCGGAAGAGCACACGTCTGAACTCCAGTCACActagataCAGGCATAGGATGACAAAGGGAAgtcgaCAGGCATAGGATGACAAAGGGAAgtcgaCAGGCATAGGATGACAAAGGGAAgtcCTAGAactatagtgagtcgtattacgtagatccagacatgataagatacattgatgagtttggacaaaccacaactagaatgcagtgaaaaaaatgctttatttgtgaaatttgtgatgctattgctttatttgtaaccattataagctgcaataaacaagtt</w:t>
      </w:r>
    </w:p>
    <w:p w14:paraId="0C827265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p w14:paraId="036B43EB" w14:textId="77777777" w:rsidR="008E2EDD" w:rsidRPr="003C7368" w:rsidRDefault="008E2EDD" w:rsidP="008E2EDD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Extreme optimal</w:t>
      </w:r>
    </w:p>
    <w:p w14:paraId="45193CD4" w14:textId="77777777" w:rsidR="003C7368" w:rsidRPr="003C7368" w:rsidRDefault="003C7368" w:rsidP="003C7368">
      <w:pPr>
        <w:pStyle w:val="ListParagrap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cardinal-P2A-ex opt, </w:t>
      </w:r>
      <w:r w:rsidR="00A73389" w:rsidRPr="00A73389">
        <w:rPr>
          <w:rFonts w:ascii="Arial" w:hAnsi="Arial" w:cs="Arial"/>
          <w:color w:val="000000" w:themeColor="text1"/>
        </w:rPr>
        <w:t xml:space="preserve">Figure </w:t>
      </w:r>
      <w:r w:rsidR="00A73389">
        <w:rPr>
          <w:rFonts w:ascii="Arial" w:hAnsi="Arial" w:cs="Arial"/>
          <w:color w:val="000000" w:themeColor="text1"/>
        </w:rPr>
        <w:t>2</w:t>
      </w:r>
    </w:p>
    <w:p w14:paraId="743F5C2A" w14:textId="77777777" w:rsidR="0024482A" w:rsidRPr="003C7368" w:rsidRDefault="0024482A">
      <w:pPr>
        <w:rPr>
          <w:rFonts w:ascii="Arial" w:hAnsi="Arial" w:cs="Arial"/>
          <w:color w:val="000000" w:themeColor="text1"/>
        </w:rPr>
      </w:pPr>
    </w:p>
    <w:p w14:paraId="3DBFBE94" w14:textId="77777777" w:rsidR="0024482A" w:rsidRPr="003C7368" w:rsidRDefault="00261573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tggtttcaaaaggagaagaacttattaaagaaaatatgcatatgaaactttatatggaaggaacagttaataatcatcatttcaaatgtacaacagaaggagaaggaaaaccatatgaaggaacacaaacacaaagaattaaagttgttgaaggaggaccacttccattcgcattcgatattcttgcaacatgtttcatgtatggatcaaaaacattcattaatcatacacaaggaattccagatttcttcaaacaatcattcccagaaggattcacatgggaaagagttacaacatatgaagatggaggagttcttacagttacacaagatacatcacttcaagatggatgtcttatttataatgttaaacttagaggagttaatttcccatcaaatggaccagttatgcaaaaaaaaacacttggatgggaagcgacaacagaaacactttatccagcagatggaggacttgaaggaagatgtgatatggcacttaaacttgttggaggaggacatcttcattgtaatcttaaaacaacatacagatcaaaaaaaccagcgaaaaatcttaaaatgccaggagtttacttcgttgatagaagacttgaaagaattaaagaagcagataatgaaacatacgttgaacaacatgaagttgcagttgcaagatactgtgatcttccatcaaaacttggacataaacttaatggaatggatgaactttacaaaGGAAGCGGAGCTACTAACTTCAGCCTGCTGAAGCAGGCTGGAGACGTGGAGGAGAACCCTGGACCTCTCGAGatggccggcgataacggacccgaagatcgtgacaacggcgacgatggaggttatgctggaaagggagtcggaggcccaaaccctggaaacggcaccttccctggggggttctacggttattatggagccaagggggatttcgacatcgtcgctttcgggtactatggccgtcctatcggacctgggatcattcagaacttcgatgctgcttacgccgctgctatgccaattgagaaggaagatcccgctccatatattttccaggggggtaacgaaaagaacggaaccgctatcgtcggcgatgcaggaatggaaaaggatgactatggggaggaggtcgatcccgacccaatcatggatatgaacggtgagaccggggcatacaaggctgccgacgccggtacccgttatggtgaaatggaacccgctgccgaagatttcgccgacgaccaggagccaccagcctatgtcttcatcattaaggacatgcagggtccctattatgcagccaacttcggggaggacggtttcgaaggagctaaggatttcggcatgaccaacaccggcggtggtaaccgtgagatgaaggggtatgagttcgaacaggccgaagacggggaaaagcgtgaagaggaggagcctggcgacattaagtacatgggctatggtaacgccaaggctgccggaggccagattgagatggcaatgggcggtgcagggTCTAGAGATTACAAAGATGACGACGATAAATGAGATCGGAAGAGCACACGTCTGAACTCCAGTCACActagataCAGGCATAGGATGACAAAGGGAAgtcgaCAGGCATAGGATGACAAAGGGAAgtcgaCAGGCATAGGATGACAAAGGGAAgtcCTAGAactatagtgagtcgtattacgtagatccagacatgataagatacattgatgagtttggacaaaccacaactagaatgcagtgaaaaaaatgctttatttgtgaaatttgtgatgctattgctttatttgtaaccattataagctgcaataaacaagtt</w:t>
      </w:r>
    </w:p>
    <w:p w14:paraId="7FFF0F66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p w14:paraId="76FEC1E0" w14:textId="77777777" w:rsidR="0024482A" w:rsidRDefault="0024482A" w:rsidP="008E2EDD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 xml:space="preserve"> extreme non</w:t>
      </w:r>
      <w:r w:rsidR="008E2EDD" w:rsidRPr="003C7368">
        <w:rPr>
          <w:rFonts w:ascii="Arial" w:hAnsi="Arial" w:cs="Arial"/>
          <w:color w:val="000000" w:themeColor="text1"/>
        </w:rPr>
        <w:t>-optimal</w:t>
      </w:r>
    </w:p>
    <w:p w14:paraId="2660981A" w14:textId="77777777" w:rsidR="003C7368" w:rsidRPr="003C7368" w:rsidRDefault="003C7368" w:rsidP="003C7368">
      <w:pPr>
        <w:pStyle w:val="ListParagrap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cardinal-P2A-ex non, </w:t>
      </w:r>
      <w:r w:rsidR="00A73389" w:rsidRPr="00A73389">
        <w:rPr>
          <w:rFonts w:ascii="Arial" w:hAnsi="Arial" w:cs="Arial"/>
          <w:color w:val="000000" w:themeColor="text1"/>
        </w:rPr>
        <w:t xml:space="preserve">Figure </w:t>
      </w:r>
      <w:r w:rsidR="00A73389">
        <w:rPr>
          <w:rFonts w:ascii="Arial" w:hAnsi="Arial" w:cs="Arial"/>
          <w:color w:val="000000" w:themeColor="text1"/>
        </w:rPr>
        <w:t>2</w:t>
      </w:r>
    </w:p>
    <w:p w14:paraId="62B7DC4F" w14:textId="77777777" w:rsidR="003C7368" w:rsidRPr="003C7368" w:rsidRDefault="003C7368" w:rsidP="003C7368">
      <w:pPr>
        <w:pStyle w:val="ListParagraph"/>
        <w:rPr>
          <w:rFonts w:ascii="Arial" w:hAnsi="Arial" w:cs="Arial"/>
          <w:color w:val="000000" w:themeColor="text1"/>
        </w:rPr>
      </w:pPr>
    </w:p>
    <w:p w14:paraId="428BABC0" w14:textId="77777777" w:rsidR="0024482A" w:rsidRPr="003C7368" w:rsidRDefault="00261573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lastRenderedPageBreak/>
        <w:t>atggtttcaaaaggagaagaacttattaaagaaaatatgcatatgaaactttatatggaaggaacagttaataatcatcatttcaaatgtacaacagaaggagaaggaaaaccatatgaaggaacacaaacacaaagaattaaagttgttgaaggaggaccacttccattcgcattcgatattcttgcaacatgtttcatgtatggatcaaaaacattcattaatcatacacaaggaattccagatttcttcaaacaatcattcccagaaggattcacatgggaaagagttacaacatatgaagatggaggagttcttacagttacacaagatacatcacttcaagatggatgtcttatttataatgttaaacttagaggagttaatttcccatcaaatggaccagttatgcaaaaaaaaacacttggatgggaagcgacaacagaaacactttatccagcagatggaggacttgaaggaagatgtgatatggcacttaaacttgttggaggaggacatcttcattgtaatcttaaaacaacatacagatcaaaaaaaccagcgaaaaatcttaaaatgccaggagtttacttcgttgatagaagacttgaaagaattaaagaagcagataatgaaacatacgttgaacaacatgaagttgcagttgcaagatactgtgatcttccatcaaaacttggacataaacttaatggaatggatgaactttacaaaGGAAGCGGAGCTACTAACTTCAGCCTGCTGAAGCAGGCTGGAGACGTGGAGGAGAACCCTGGACCTCTCGAGcgaagtcaatcactgtcgacgtctctatcgctaaggcgcgtacgaagtttgaaacggagggcgcttctcccgctcagacgcaaaacagtatgcttttgtcatatattgaggcatccgacgagagtggttctttgcctcacaactgcgagatttcgatgtagcatatctgttgcgataaatagtaattgcgtatctttacatctgcaccataattcgtgggtttggttaaggcatagaagctcacacctgtgtcggccgagccatgtacaatctttacttcgctgtaaaacttctaggtcgaggctcctgcaaacgtccacgttatcatgctgtaattcacgatcgagactatgttcccatcttgtgtccaaatgcttaacactacaacgcaggctaataatactattgcaacttgtgactttgactagctcagtggttcggcacttgaattggacagttcaccaaactacgagtcatacatggctcactaataaatggacgttgcactctacaccgagctttactcgctcacgaccgacggcgttatccctttttacgagttccatacttgtatggtcttcccacctgtgcctcagactgctacgacaatttacacactcccgaagcgtgctacaccggctcaggatatgcgcgctgtcacggtggcgcgtaaaaatacgacaaagcagtccgttgagttgtagcacattagtaactagtTCTAGAGATTACAAAGATGACGACGATAAATGAGATCGGAAGAGCACACGTCTGAACTCCAGTCACActagataCAGGCATAGGATGACAAAGGGAAgtcgaCAGGCATAGGATGACAAAGGGAAgtcgaCAGGCATAGGATGACAAAGGGAAgtcCTAGAactatagtgagtcgtattacgtagatccagacatgataagatacattgatgagtttggacaaaccacaactagaatgcagtgaaaaaaatgctttatttgtgaaatttgtgatgctattgctttatttgtaaccattataagctgcaataaacaagtt</w:t>
      </w:r>
    </w:p>
    <w:p w14:paraId="0348B18E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p w14:paraId="16D04F08" w14:textId="77777777" w:rsidR="0024482A" w:rsidRPr="003C7368" w:rsidRDefault="008E2EDD" w:rsidP="008E2EDD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 xml:space="preserve">another </w:t>
      </w:r>
      <w:r w:rsidR="0024482A" w:rsidRPr="003C7368">
        <w:rPr>
          <w:rFonts w:ascii="Arial" w:hAnsi="Arial" w:cs="Arial"/>
          <w:color w:val="000000" w:themeColor="text1"/>
        </w:rPr>
        <w:t>1nt</w:t>
      </w:r>
      <w:r w:rsidRPr="003C7368">
        <w:rPr>
          <w:rFonts w:ascii="Arial" w:hAnsi="Arial" w:cs="Arial"/>
          <w:color w:val="000000" w:themeColor="text1"/>
        </w:rPr>
        <w:t xml:space="preserve">- out of frame </w:t>
      </w:r>
      <w:r w:rsidR="0024482A" w:rsidRPr="003C7368">
        <w:rPr>
          <w:rFonts w:ascii="Arial" w:hAnsi="Arial" w:cs="Arial"/>
          <w:color w:val="000000" w:themeColor="text1"/>
        </w:rPr>
        <w:t>opt/non</w:t>
      </w:r>
      <w:r w:rsidRPr="003C7368">
        <w:rPr>
          <w:rFonts w:ascii="Arial" w:hAnsi="Arial" w:cs="Arial"/>
          <w:color w:val="000000" w:themeColor="text1"/>
        </w:rPr>
        <w:t>.</w:t>
      </w:r>
    </w:p>
    <w:p w14:paraId="5074B375" w14:textId="361D719B" w:rsidR="003C7368" w:rsidRPr="003C7368" w:rsidRDefault="003C7368" w:rsidP="003C736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</w:t>
      </w:r>
      <w:r w:rsidR="00261573" w:rsidRPr="003C7368">
        <w:rPr>
          <w:rFonts w:ascii="Arial" w:hAnsi="Arial" w:cs="Arial"/>
          <w:color w:val="000000" w:themeColor="text1"/>
        </w:rPr>
        <w:t xml:space="preserve">New </w:t>
      </w:r>
      <w:r w:rsidR="008E2EDD" w:rsidRPr="003C7368">
        <w:rPr>
          <w:rFonts w:ascii="Arial" w:hAnsi="Arial" w:cs="Arial"/>
          <w:color w:val="000000" w:themeColor="text1"/>
        </w:rPr>
        <w:t>1nt- out of frame optimal</w:t>
      </w:r>
      <w:r>
        <w:rPr>
          <w:rFonts w:ascii="Arial" w:hAnsi="Arial" w:cs="Arial"/>
          <w:color w:val="000000" w:themeColor="text1"/>
        </w:rPr>
        <w:t xml:space="preserve"> </w:t>
      </w:r>
      <w:r w:rsidR="00A73389" w:rsidRPr="00A73389">
        <w:rPr>
          <w:rFonts w:ascii="Arial" w:hAnsi="Arial" w:cs="Arial"/>
          <w:color w:val="000000" w:themeColor="text1"/>
        </w:rPr>
        <w:t xml:space="preserve">Figure </w:t>
      </w:r>
      <w:r w:rsidR="00A73389">
        <w:rPr>
          <w:rFonts w:ascii="Arial" w:hAnsi="Arial" w:cs="Arial"/>
          <w:color w:val="000000" w:themeColor="text1"/>
        </w:rPr>
        <w:t>2</w:t>
      </w:r>
      <w:r w:rsidR="00A73389" w:rsidRPr="00A73389">
        <w:rPr>
          <w:rFonts w:ascii="Arial" w:hAnsi="Arial" w:cs="Arial"/>
          <w:color w:val="000000" w:themeColor="text1"/>
        </w:rPr>
        <w:t xml:space="preserve">-figure </w:t>
      </w:r>
      <w:bookmarkStart w:id="0" w:name="_GoBack"/>
      <w:r w:rsidR="00A73389" w:rsidRPr="00A73389">
        <w:rPr>
          <w:rFonts w:ascii="Arial" w:hAnsi="Arial" w:cs="Arial"/>
          <w:color w:val="000000" w:themeColor="text1"/>
        </w:rPr>
        <w:t>supplement</w:t>
      </w:r>
      <w:bookmarkEnd w:id="0"/>
      <w:r w:rsidR="00A73389" w:rsidRPr="00A73389">
        <w:rPr>
          <w:rFonts w:ascii="Arial" w:hAnsi="Arial" w:cs="Arial"/>
          <w:color w:val="000000" w:themeColor="text1"/>
        </w:rPr>
        <w:t xml:space="preserve"> </w:t>
      </w:r>
      <w:r w:rsidR="00A910BA">
        <w:rPr>
          <w:rFonts w:ascii="Arial" w:hAnsi="Arial" w:cs="Arial"/>
          <w:color w:val="000000" w:themeColor="text1"/>
        </w:rPr>
        <w:t>1</w:t>
      </w:r>
    </w:p>
    <w:p w14:paraId="28158046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p w14:paraId="5BE6BF11" w14:textId="77777777" w:rsidR="00261573" w:rsidRPr="003C7368" w:rsidRDefault="00261573">
      <w:pPr>
        <w:rPr>
          <w:rFonts w:ascii="Arial" w:hAnsi="Arial" w:cs="Arial"/>
          <w:strike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CTTCCTTTGGAAGCTTCAGGCCACAGAAGAGAACGAGGAGATGGAGGAACTTCAAGCCTACAACCGCCGGCTACTCCACAACATCCTGCCCAAAGACGTGGCTGCGCACTTTCTGGCCCCAGACCAGCCTGTTCTTTGACAGGTTTGTGCAGTGGAAGAAGTTTGAAAAGCAGCCCATCACTGATAAATACTTCTATGAGTTCAGGACATTGGGGAAAGGAGGATTTGGAGAGGTATGTGATGTCATTTTCTACATGGCTGCTGTGTTTTGGACCTTCACTGTCCTGTATAAAGGCCACATTTCCTTGGGAGAATCCGTGGGTTATTTGGGGATGTATATTGCATATGTTTTTACTGTGCGATTCGCCTATGTCCGCGACTTCTGGACCACCTTCGTGGAGACCCGATGGCGGTTCATACTCTTGTATTTTGTGGCATCCTTTACCCTCAGCTGGTTTATCTTCGGACTCATCTGGTACAGGAGGACAGGGTATTATACAGTGTATAAACAGGCATACAACATGGAGATGCAGACCGTCTTCAGGTGCTGCCCAGGATGGATGCAGAGAGGAGAAGAGAGAGGCTGTTTGCACAGAGTGTTCATCTCCAGACCCATCGCAGTGCTCAACATCATACTCAACATGGTGCTGTACACGATGCAGGGCGGTAACTTTAAACAGGCTTTTGTGGAGCTCTTCAAATGTAAGAAACTCAAGTCG</w:t>
      </w:r>
    </w:p>
    <w:p w14:paraId="3E3CCD83" w14:textId="77777777" w:rsidR="00261573" w:rsidRPr="003C7368" w:rsidRDefault="00261573">
      <w:pPr>
        <w:rPr>
          <w:rFonts w:ascii="Arial" w:hAnsi="Arial" w:cs="Arial"/>
          <w:strike/>
          <w:color w:val="000000" w:themeColor="text1"/>
        </w:rPr>
      </w:pPr>
    </w:p>
    <w:p w14:paraId="3DA4E85E" w14:textId="59FE487E" w:rsidR="003C7368" w:rsidRPr="003C7368" w:rsidRDefault="003C7368" w:rsidP="003C7368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</w:t>
      </w:r>
      <w:r w:rsidR="00261573" w:rsidRPr="003C7368">
        <w:rPr>
          <w:rFonts w:ascii="Arial" w:hAnsi="Arial" w:cs="Arial"/>
          <w:color w:val="000000" w:themeColor="text1"/>
        </w:rPr>
        <w:t xml:space="preserve">New </w:t>
      </w:r>
      <w:r w:rsidR="008E2EDD" w:rsidRPr="003C7368">
        <w:rPr>
          <w:rFonts w:ascii="Arial" w:hAnsi="Arial" w:cs="Arial"/>
          <w:color w:val="000000" w:themeColor="text1"/>
        </w:rPr>
        <w:t>1nt- out of frame non-optimal</w:t>
      </w:r>
      <w:r>
        <w:rPr>
          <w:rFonts w:ascii="Arial" w:hAnsi="Arial" w:cs="Arial"/>
          <w:color w:val="000000" w:themeColor="text1"/>
        </w:rPr>
        <w:t>,</w:t>
      </w:r>
      <w:r w:rsidRPr="003C7368">
        <w:rPr>
          <w:rFonts w:ascii="Arial" w:hAnsi="Arial" w:cs="Arial"/>
          <w:color w:val="000000" w:themeColor="text1"/>
        </w:rPr>
        <w:t xml:space="preserve"> </w:t>
      </w:r>
      <w:r w:rsidR="00A73389" w:rsidRPr="00A73389">
        <w:rPr>
          <w:rFonts w:ascii="Arial" w:hAnsi="Arial" w:cs="Arial"/>
          <w:color w:val="000000" w:themeColor="text1"/>
        </w:rPr>
        <w:t xml:space="preserve">Figure </w:t>
      </w:r>
      <w:r w:rsidR="00A73389">
        <w:rPr>
          <w:rFonts w:ascii="Arial" w:hAnsi="Arial" w:cs="Arial"/>
          <w:color w:val="000000" w:themeColor="text1"/>
        </w:rPr>
        <w:t>2</w:t>
      </w:r>
      <w:r w:rsidR="00A73389" w:rsidRPr="00A73389">
        <w:rPr>
          <w:rFonts w:ascii="Arial" w:hAnsi="Arial" w:cs="Arial"/>
          <w:color w:val="000000" w:themeColor="text1"/>
        </w:rPr>
        <w:t xml:space="preserve">-figure supplement </w:t>
      </w:r>
      <w:r w:rsidR="00A910BA">
        <w:rPr>
          <w:rFonts w:ascii="Arial" w:hAnsi="Arial" w:cs="Arial"/>
          <w:color w:val="000000" w:themeColor="text1"/>
        </w:rPr>
        <w:t>1</w:t>
      </w:r>
    </w:p>
    <w:p w14:paraId="7A732673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p w14:paraId="2E9714D8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CTTCCTTTGGAAGCTTCAGGCCACAGAAGAGAACGAGGAGATGGAGGAACTTCAAGCCTACAACCGCCGGCTACTCCACAACATCCTGCCCAAAGACGTGGCTGCGCACTTTCTGGCCCCAGACCAGCCTGTTCTTTGACAGGTTTGTGCAGTGGAAGAAGTTTGAAAAGCAGCCCATCACTGATAAATACTTCTATGAGTTCAGGACATTGGG</w:t>
      </w:r>
      <w:r w:rsidRPr="003C7368">
        <w:rPr>
          <w:rFonts w:ascii="Arial" w:hAnsi="Arial" w:cs="Arial"/>
          <w:color w:val="000000" w:themeColor="text1"/>
        </w:rPr>
        <w:lastRenderedPageBreak/>
        <w:t>GAAAGGAGGATTTGGAGAGGTATGTGATGTCATTTTCTACATGGCTGCTGTGTTTTGGACCTTCACTGTCCTGTATAAAGGCCACATTTCCTTGGGAGAATCCGTGGGTTATTTGGGGATGTATATTGCATATGTTTTTACTGTGCGATTCGCCTATGTCCGCGACTTCTGGACCACCTTCGTGGAGACCCGATGGCGGTTCATACTCTTGTATTTTGTGGCATCCTTTACCCTCAGCTGGTTTATCTTCGGACTCATCTGGTACAGGAGGACAGGGTATTATACAGTGTATAAACAGGCATACAACATGGAGATGCAGACCGTCTTCAGGTGCTGCCCAGGATGGATGCAGAGAGGAGAAGAGAGAGGCTGTTTGCACAGAGTGTTCATCTCCAGACCCATCGCAGTGCTCAACATCATACTCAACATGGTGCTGTACACGATGCAGGGCGGTAACTTTAAACAGGCTTTTGTGGAGCTCTTCAAATGTAAGAAACTCAAGTCGA</w:t>
      </w:r>
    </w:p>
    <w:p w14:paraId="7507811A" w14:textId="77777777" w:rsidR="0024482A" w:rsidRDefault="0024482A">
      <w:pPr>
        <w:rPr>
          <w:rFonts w:ascii="Arial" w:hAnsi="Arial" w:cs="Arial"/>
          <w:color w:val="000000" w:themeColor="text1"/>
        </w:rPr>
      </w:pPr>
    </w:p>
    <w:p w14:paraId="3BF0AC18" w14:textId="77777777" w:rsidR="00A73389" w:rsidRDefault="00A73389">
      <w:pPr>
        <w:rPr>
          <w:rFonts w:ascii="Arial" w:hAnsi="Arial" w:cs="Arial"/>
          <w:color w:val="000000" w:themeColor="text1"/>
        </w:rPr>
      </w:pPr>
    </w:p>
    <w:p w14:paraId="1B06F30E" w14:textId="77777777" w:rsidR="00A73389" w:rsidRDefault="00A73389">
      <w:pPr>
        <w:rPr>
          <w:rFonts w:ascii="Arial" w:hAnsi="Arial" w:cs="Arial"/>
          <w:color w:val="000000" w:themeColor="text1"/>
        </w:rPr>
      </w:pPr>
    </w:p>
    <w:p w14:paraId="74A72DDC" w14:textId="4AF624C5" w:rsidR="00A73389" w:rsidRPr="00A73389" w:rsidRDefault="00A73389" w:rsidP="00A73389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A73389">
        <w:rPr>
          <w:rFonts w:ascii="Arial" w:hAnsi="Arial" w:cs="Arial"/>
          <w:color w:val="000000" w:themeColor="text1"/>
        </w:rPr>
        <w:t>rimers for qPCR</w:t>
      </w:r>
      <w:r>
        <w:rPr>
          <w:rFonts w:ascii="Arial" w:hAnsi="Arial" w:cs="Arial"/>
          <w:color w:val="000000" w:themeColor="text1"/>
        </w:rPr>
        <w:t xml:space="preserve"> for </w:t>
      </w:r>
      <w:r w:rsidRPr="00A73389">
        <w:rPr>
          <w:rFonts w:ascii="Arial" w:hAnsi="Arial" w:cs="Arial"/>
          <w:color w:val="000000" w:themeColor="text1"/>
        </w:rPr>
        <w:t xml:space="preserve">Figure </w:t>
      </w:r>
      <w:r>
        <w:rPr>
          <w:rFonts w:ascii="Arial" w:hAnsi="Arial" w:cs="Arial"/>
          <w:color w:val="000000" w:themeColor="text1"/>
        </w:rPr>
        <w:t>2</w:t>
      </w:r>
      <w:r w:rsidRPr="00A73389">
        <w:rPr>
          <w:rFonts w:ascii="Arial" w:hAnsi="Arial" w:cs="Arial"/>
          <w:color w:val="000000" w:themeColor="text1"/>
        </w:rPr>
        <w:t xml:space="preserve">-figure supplement </w:t>
      </w:r>
      <w:r w:rsidR="00A910BA">
        <w:rPr>
          <w:rFonts w:ascii="Arial" w:hAnsi="Arial" w:cs="Arial"/>
          <w:color w:val="000000" w:themeColor="text1"/>
        </w:rPr>
        <w:t>1</w:t>
      </w:r>
    </w:p>
    <w:p w14:paraId="4C973F97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proofErr w:type="spellStart"/>
      <w:r w:rsidRPr="003C7368">
        <w:rPr>
          <w:rFonts w:ascii="Arial" w:hAnsi="Arial" w:cs="Arial"/>
          <w:color w:val="000000" w:themeColor="text1"/>
        </w:rPr>
        <w:t>mchery</w:t>
      </w:r>
      <w:proofErr w:type="spellEnd"/>
      <w:r w:rsidRPr="003C7368">
        <w:rPr>
          <w:rFonts w:ascii="Arial" w:hAnsi="Arial" w:cs="Arial"/>
          <w:color w:val="000000" w:themeColor="text1"/>
        </w:rPr>
        <w:t xml:space="preserve"> 5’</w:t>
      </w:r>
    </w:p>
    <w:p w14:paraId="616F68A2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  <w:shd w:val="clear" w:color="auto" w:fill="FFFFFF"/>
        </w:rPr>
        <w:t>GGATGGGAAGCGTCATCAGA</w:t>
      </w:r>
    </w:p>
    <w:p w14:paraId="0A0DF475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proofErr w:type="spellStart"/>
      <w:r w:rsidRPr="003C7368">
        <w:rPr>
          <w:rFonts w:ascii="Arial" w:hAnsi="Arial" w:cs="Arial"/>
          <w:color w:val="000000" w:themeColor="text1"/>
        </w:rPr>
        <w:t>mcherry</w:t>
      </w:r>
      <w:proofErr w:type="spellEnd"/>
      <w:r w:rsidRPr="003C7368">
        <w:rPr>
          <w:rFonts w:ascii="Arial" w:hAnsi="Arial" w:cs="Arial"/>
          <w:color w:val="000000" w:themeColor="text1"/>
        </w:rPr>
        <w:t xml:space="preserve"> 3’</w:t>
      </w:r>
    </w:p>
    <w:p w14:paraId="5467EBAB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  <w:shd w:val="clear" w:color="auto" w:fill="FFFFFF"/>
        </w:rPr>
        <w:t>AGCATCGTAATGCCCTCCAT</w:t>
      </w:r>
    </w:p>
    <w:p w14:paraId="31C8DDAF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</w:p>
    <w:p w14:paraId="01ED3EE5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GFP 5’</w:t>
      </w:r>
    </w:p>
    <w:p w14:paraId="05929323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TGGGTCAGTTCAACTTGCAG</w:t>
      </w:r>
    </w:p>
    <w:p w14:paraId="6323652E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GFP 3’</w:t>
      </w:r>
    </w:p>
    <w:p w14:paraId="5FED80C6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GAAAGCGCTGATTGTGTTGA</w:t>
      </w:r>
    </w:p>
    <w:p w14:paraId="35720C23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</w:p>
    <w:p w14:paraId="73487D3E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</w:p>
    <w:p w14:paraId="3EF9AE42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cardinal 5’</w:t>
      </w:r>
    </w:p>
    <w:p w14:paraId="0B9EE1D6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TTCCCAGAAGGATTCACATGG</w:t>
      </w:r>
    </w:p>
    <w:p w14:paraId="694A89A2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cardinal 3’</w:t>
      </w:r>
    </w:p>
    <w:p w14:paraId="6B8F0336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GTCCTCCATCTGCTGGATAAAG</w:t>
      </w:r>
    </w:p>
    <w:p w14:paraId="687B1604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</w:p>
    <w:p w14:paraId="55088AC4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</w:p>
    <w:p w14:paraId="43C06FF2" w14:textId="77777777" w:rsidR="00A73389" w:rsidRDefault="00A73389" w:rsidP="00A73389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A73389">
        <w:rPr>
          <w:rFonts w:ascii="Arial" w:hAnsi="Arial" w:cs="Arial"/>
          <w:color w:val="000000" w:themeColor="text1"/>
        </w:rPr>
        <w:t>robes for Northern blot</w:t>
      </w:r>
      <w:r>
        <w:rPr>
          <w:rFonts w:ascii="Arial" w:hAnsi="Arial" w:cs="Arial"/>
          <w:color w:val="000000" w:themeColor="text1"/>
        </w:rPr>
        <w:t xml:space="preserve"> </w:t>
      </w:r>
      <w:r w:rsidRPr="00A73389">
        <w:rPr>
          <w:rFonts w:ascii="Arial" w:hAnsi="Arial" w:cs="Arial"/>
          <w:color w:val="000000" w:themeColor="text1"/>
        </w:rPr>
        <w:t xml:space="preserve">Figure </w:t>
      </w:r>
      <w:r>
        <w:rPr>
          <w:rFonts w:ascii="Arial" w:hAnsi="Arial" w:cs="Arial"/>
          <w:color w:val="000000" w:themeColor="text1"/>
        </w:rPr>
        <w:t>2</w:t>
      </w:r>
    </w:p>
    <w:p w14:paraId="48938296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 xml:space="preserve"> </w:t>
      </w:r>
    </w:p>
    <w:p w14:paraId="5E058F01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P2A anti probe</w:t>
      </w:r>
    </w:p>
    <w:p w14:paraId="164C0364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CACGTCTCCAGCCTGCTTCAGCAGGCTGAAGTTAG + 3’ biotin</w:t>
      </w:r>
    </w:p>
    <w:p w14:paraId="7D2AC7A0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</w:p>
    <w:p w14:paraId="6D393D15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299-GFP probe</w:t>
      </w:r>
    </w:p>
    <w:p w14:paraId="47E9477D" w14:textId="77777777" w:rsidR="00A73389" w:rsidRPr="003C7368" w:rsidRDefault="00A73389" w:rsidP="00A73389">
      <w:pPr>
        <w:rPr>
          <w:rFonts w:ascii="Arial" w:hAnsi="Arial" w:cs="Arial"/>
          <w:color w:val="000000" w:themeColor="text1"/>
        </w:rPr>
      </w:pPr>
      <w:proofErr w:type="spellStart"/>
      <w:r w:rsidRPr="003C7368">
        <w:rPr>
          <w:rFonts w:ascii="Arial" w:hAnsi="Arial" w:cs="Arial"/>
          <w:color w:val="000000" w:themeColor="text1"/>
        </w:rPr>
        <w:t>gttctttcttgaacatatccttctggcattgctg</w:t>
      </w:r>
      <w:proofErr w:type="spellEnd"/>
      <w:r w:rsidRPr="003C7368">
        <w:rPr>
          <w:rFonts w:ascii="Arial" w:hAnsi="Arial" w:cs="Arial"/>
          <w:color w:val="000000" w:themeColor="text1"/>
        </w:rPr>
        <w:t>+ 3’ biotin</w:t>
      </w:r>
    </w:p>
    <w:p w14:paraId="5B685FCC" w14:textId="77777777" w:rsidR="00A73389" w:rsidRDefault="00A73389">
      <w:pPr>
        <w:rPr>
          <w:rFonts w:ascii="Arial" w:hAnsi="Arial" w:cs="Arial"/>
          <w:color w:val="000000" w:themeColor="text1"/>
        </w:rPr>
      </w:pPr>
    </w:p>
    <w:p w14:paraId="4E3009B2" w14:textId="77777777" w:rsidR="00A73389" w:rsidRDefault="00A73389">
      <w:pPr>
        <w:rPr>
          <w:rFonts w:ascii="Arial" w:hAnsi="Arial" w:cs="Arial"/>
          <w:color w:val="000000" w:themeColor="text1"/>
        </w:rPr>
      </w:pPr>
    </w:p>
    <w:p w14:paraId="23F0E3C8" w14:textId="77777777" w:rsidR="00A73389" w:rsidRDefault="00A73389">
      <w:pPr>
        <w:rPr>
          <w:rFonts w:ascii="Arial" w:hAnsi="Arial" w:cs="Arial"/>
          <w:color w:val="000000" w:themeColor="text1"/>
        </w:rPr>
      </w:pPr>
    </w:p>
    <w:p w14:paraId="6B5F3BA2" w14:textId="77777777" w:rsidR="00A73389" w:rsidRDefault="00A73389">
      <w:pPr>
        <w:rPr>
          <w:rFonts w:ascii="Arial" w:hAnsi="Arial" w:cs="Arial"/>
          <w:color w:val="000000" w:themeColor="text1"/>
        </w:rPr>
      </w:pPr>
    </w:p>
    <w:p w14:paraId="3F7F96BC" w14:textId="77777777" w:rsidR="00A73389" w:rsidRDefault="00A73389">
      <w:pPr>
        <w:rPr>
          <w:rFonts w:ascii="Arial" w:hAnsi="Arial" w:cs="Arial"/>
          <w:color w:val="000000" w:themeColor="text1"/>
        </w:rPr>
      </w:pPr>
    </w:p>
    <w:p w14:paraId="1CC67EE5" w14:textId="77777777" w:rsidR="00A73389" w:rsidRDefault="00A73389">
      <w:pPr>
        <w:rPr>
          <w:rFonts w:ascii="Arial" w:hAnsi="Arial" w:cs="Arial"/>
          <w:color w:val="000000" w:themeColor="text1"/>
        </w:rPr>
      </w:pPr>
    </w:p>
    <w:p w14:paraId="05FECD72" w14:textId="77777777" w:rsidR="00A73389" w:rsidRDefault="00A73389">
      <w:pPr>
        <w:rPr>
          <w:rFonts w:ascii="Arial" w:hAnsi="Arial" w:cs="Arial"/>
          <w:color w:val="000000" w:themeColor="text1"/>
        </w:rPr>
      </w:pPr>
    </w:p>
    <w:p w14:paraId="1B1C2F03" w14:textId="77777777" w:rsidR="00A73389" w:rsidRDefault="00A73389">
      <w:pPr>
        <w:rPr>
          <w:rFonts w:ascii="Arial" w:hAnsi="Arial" w:cs="Arial"/>
          <w:color w:val="000000" w:themeColor="text1"/>
        </w:rPr>
      </w:pPr>
    </w:p>
    <w:sectPr w:rsidR="00A73389" w:rsidSect="006D71C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67A2F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37D32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D4CF3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24264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2A"/>
    <w:rsid w:val="000B41C4"/>
    <w:rsid w:val="0024482A"/>
    <w:rsid w:val="00261573"/>
    <w:rsid w:val="002C0A53"/>
    <w:rsid w:val="00304059"/>
    <w:rsid w:val="0032694D"/>
    <w:rsid w:val="0036101B"/>
    <w:rsid w:val="00393C43"/>
    <w:rsid w:val="003C7368"/>
    <w:rsid w:val="004B3B8A"/>
    <w:rsid w:val="004F685E"/>
    <w:rsid w:val="00511AC5"/>
    <w:rsid w:val="00563261"/>
    <w:rsid w:val="00612382"/>
    <w:rsid w:val="006D6CAA"/>
    <w:rsid w:val="006D71C6"/>
    <w:rsid w:val="00772A1D"/>
    <w:rsid w:val="007D5141"/>
    <w:rsid w:val="008E2EDD"/>
    <w:rsid w:val="00982EBD"/>
    <w:rsid w:val="00A73389"/>
    <w:rsid w:val="00A910BA"/>
    <w:rsid w:val="00B4500D"/>
    <w:rsid w:val="00B46847"/>
    <w:rsid w:val="00C7271C"/>
    <w:rsid w:val="00CA7606"/>
    <w:rsid w:val="00CE6CB8"/>
    <w:rsid w:val="00D90AF4"/>
    <w:rsid w:val="00D95108"/>
    <w:rsid w:val="00E9213A"/>
    <w:rsid w:val="00F3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33250B"/>
  <w15:chartTrackingRefBased/>
  <w15:docId w15:val="{F27FD846-ADED-9240-BFB2-49CBFF87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Wu, Qiushuang</dc:creator>
  <cp:keywords/>
  <dc:description/>
  <cp:lastModifiedBy>Bazzini, Ariel</cp:lastModifiedBy>
  <cp:revision>5</cp:revision>
  <dcterms:created xsi:type="dcterms:W3CDTF">2019-04-09T15:40:00Z</dcterms:created>
  <dcterms:modified xsi:type="dcterms:W3CDTF">2019-04-09T20:14:00Z</dcterms:modified>
</cp:coreProperties>
</file>