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E167C2" w14:textId="77777777" w:rsidR="00D817B2" w:rsidRPr="00AA269B" w:rsidRDefault="00D817B2">
      <w:pPr>
        <w:rPr>
          <w:rFonts w:ascii="Times New Roman" w:hAnsi="Times New Roman" w:cs="Times New Roman"/>
        </w:rPr>
      </w:pPr>
      <w:bookmarkStart w:id="0" w:name="_GoBack"/>
      <w:bookmarkEnd w:id="0"/>
    </w:p>
    <w:p w14:paraId="57E9EDCE" w14:textId="0E449390" w:rsidR="0048154D" w:rsidRPr="00AA269B" w:rsidRDefault="000169BA" w:rsidP="0048154D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Figure 1</w:t>
      </w:r>
      <w:r w:rsidR="0005718E">
        <w:rPr>
          <w:rFonts w:ascii="Times New Roman" w:hAnsi="Times New Roman" w:cs="Times New Roman"/>
          <w:b/>
        </w:rPr>
        <w:t>-</w:t>
      </w:r>
      <w:r>
        <w:rPr>
          <w:rFonts w:ascii="Times New Roman" w:hAnsi="Times New Roman" w:cs="Times New Roman"/>
          <w:b/>
        </w:rPr>
        <w:t xml:space="preserve"> </w:t>
      </w:r>
      <w:r w:rsidR="0005718E">
        <w:rPr>
          <w:rFonts w:ascii="Times New Roman" w:hAnsi="Times New Roman" w:cs="Times New Roman"/>
          <w:b/>
        </w:rPr>
        <w:t>S</w:t>
      </w:r>
      <w:r>
        <w:rPr>
          <w:rFonts w:ascii="Times New Roman" w:hAnsi="Times New Roman" w:cs="Times New Roman"/>
          <w:b/>
        </w:rPr>
        <w:t xml:space="preserve">ource </w:t>
      </w:r>
      <w:r w:rsidR="002612DE">
        <w:rPr>
          <w:rFonts w:ascii="Times New Roman" w:hAnsi="Times New Roman" w:cs="Times New Roman"/>
          <w:b/>
        </w:rPr>
        <w:t>data</w:t>
      </w:r>
      <w:r>
        <w:rPr>
          <w:rFonts w:ascii="Times New Roman" w:hAnsi="Times New Roman" w:cs="Times New Roman"/>
          <w:b/>
        </w:rPr>
        <w:t xml:space="preserve"> 1</w:t>
      </w:r>
      <w:r w:rsidR="0048154D" w:rsidRPr="00AA269B">
        <w:rPr>
          <w:rFonts w:ascii="Times New Roman" w:hAnsi="Times New Roman" w:cs="Times New Roman"/>
          <w:b/>
        </w:rPr>
        <w:t xml:space="preserve">: </w:t>
      </w:r>
    </w:p>
    <w:p w14:paraId="4454D0C7" w14:textId="77777777" w:rsidR="0048154D" w:rsidRPr="00AA269B" w:rsidRDefault="0048154D" w:rsidP="0048154D">
      <w:pPr>
        <w:rPr>
          <w:rFonts w:ascii="Times New Roman" w:hAnsi="Times New Roman" w:cs="Times New Roman"/>
          <w:b/>
        </w:rPr>
      </w:pPr>
    </w:p>
    <w:p w14:paraId="04DA2D13" w14:textId="548E6C86" w:rsidR="0048154D" w:rsidRPr="00AA269B" w:rsidRDefault="0048154D" w:rsidP="0048154D">
      <w:pPr>
        <w:rPr>
          <w:rFonts w:ascii="Times New Roman" w:hAnsi="Times New Roman" w:cs="Times New Roman"/>
          <w:b/>
        </w:rPr>
      </w:pPr>
      <w:r w:rsidRPr="00AA269B">
        <w:rPr>
          <w:rFonts w:ascii="Times New Roman" w:hAnsi="Times New Roman" w:cs="Times New Roman"/>
          <w:b/>
        </w:rPr>
        <w:t xml:space="preserve">Data of mRNA expression in WT, </w:t>
      </w:r>
      <w:r w:rsidRPr="00AA269B">
        <w:rPr>
          <w:rFonts w:ascii="Times New Roman" w:hAnsi="Times New Roman" w:cs="Times New Roman"/>
          <w:b/>
          <w:i/>
        </w:rPr>
        <w:t>Tubb4a</w:t>
      </w:r>
      <w:r w:rsidRPr="00AA269B">
        <w:rPr>
          <w:rFonts w:ascii="Times New Roman" w:hAnsi="Times New Roman" w:cs="Times New Roman"/>
          <w:b/>
          <w:i/>
          <w:vertAlign w:val="superscript"/>
        </w:rPr>
        <w:t>D249N/+</w:t>
      </w:r>
      <w:r w:rsidRPr="00AA269B">
        <w:rPr>
          <w:rFonts w:ascii="Times New Roman" w:hAnsi="Times New Roman" w:cs="Times New Roman"/>
          <w:b/>
        </w:rPr>
        <w:t xml:space="preserve"> and </w:t>
      </w:r>
      <w:r w:rsidRPr="00AA269B">
        <w:rPr>
          <w:rFonts w:ascii="Times New Roman" w:hAnsi="Times New Roman" w:cs="Times New Roman"/>
          <w:b/>
          <w:i/>
        </w:rPr>
        <w:t>Tubb4a</w:t>
      </w:r>
      <w:r w:rsidRPr="00AA269B">
        <w:rPr>
          <w:rFonts w:ascii="Times New Roman" w:hAnsi="Times New Roman" w:cs="Times New Roman"/>
          <w:b/>
          <w:i/>
          <w:vertAlign w:val="superscript"/>
        </w:rPr>
        <w:t>D249N/D249N</w:t>
      </w:r>
      <w:r w:rsidR="00910907">
        <w:rPr>
          <w:rFonts w:ascii="Times New Roman" w:hAnsi="Times New Roman" w:cs="Times New Roman"/>
          <w:b/>
          <w:i/>
          <w:vertAlign w:val="superscript"/>
        </w:rPr>
        <w:t xml:space="preserve"> </w:t>
      </w:r>
      <w:r w:rsidR="00910907">
        <w:rPr>
          <w:rFonts w:ascii="Times New Roman" w:hAnsi="Times New Roman" w:cs="Times New Roman"/>
          <w:b/>
        </w:rPr>
        <w:t>(Data provided as Mean</w:t>
      </w:r>
      <w:r w:rsidR="00910907" w:rsidRPr="00AA269B">
        <w:rPr>
          <w:rFonts w:ascii="Times New Roman" w:eastAsia="Times New Roman" w:hAnsi="Times New Roman" w:cs="Times New Roman"/>
          <w:color w:val="000000"/>
        </w:rPr>
        <w:t>±</w:t>
      </w:r>
      <w:r w:rsidR="00910907">
        <w:rPr>
          <w:rFonts w:ascii="Times New Roman" w:hAnsi="Times New Roman" w:cs="Times New Roman"/>
          <w:b/>
        </w:rPr>
        <w:t>SEM)</w:t>
      </w:r>
    </w:p>
    <w:p w14:paraId="726DE34E" w14:textId="77777777" w:rsidR="0048154D" w:rsidRPr="00AA269B" w:rsidRDefault="0048154D">
      <w:pPr>
        <w:rPr>
          <w:rFonts w:ascii="Times New Roman" w:hAnsi="Times New Roman" w:cs="Times New Roman"/>
          <w:b/>
        </w:rPr>
      </w:pPr>
    </w:p>
    <w:tbl>
      <w:tblPr>
        <w:tblW w:w="10161" w:type="dxa"/>
        <w:tblLayout w:type="fixed"/>
        <w:tblLook w:val="04A0" w:firstRow="1" w:lastRow="0" w:firstColumn="1" w:lastColumn="0" w:noHBand="0" w:noVBand="1"/>
      </w:tblPr>
      <w:tblGrid>
        <w:gridCol w:w="1550"/>
        <w:gridCol w:w="1775"/>
        <w:gridCol w:w="1800"/>
        <w:gridCol w:w="1980"/>
        <w:gridCol w:w="1530"/>
        <w:gridCol w:w="1526"/>
      </w:tblGrid>
      <w:tr w:rsidR="008C0A9E" w:rsidRPr="00AA269B" w14:paraId="6409F77C" w14:textId="77777777" w:rsidTr="008C0A9E">
        <w:trPr>
          <w:trHeight w:val="340"/>
        </w:trPr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F5572" w14:textId="77777777" w:rsidR="00F859DB" w:rsidRPr="00AA269B" w:rsidRDefault="00F859DB" w:rsidP="00F859D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A269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DB700" w14:textId="77777777" w:rsidR="00F859DB" w:rsidRPr="00AA269B" w:rsidRDefault="00F859DB" w:rsidP="00F859D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AA269B">
              <w:rPr>
                <w:rFonts w:ascii="Times New Roman" w:eastAsia="Times New Roman" w:hAnsi="Times New Roman" w:cs="Times New Roman"/>
                <w:b/>
                <w:color w:val="000000"/>
              </w:rPr>
              <w:t>WT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26ADD" w14:textId="77777777" w:rsidR="00F859DB" w:rsidRPr="00AA269B" w:rsidRDefault="00F859DB" w:rsidP="00F859DB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</w:rPr>
            </w:pPr>
            <w:r w:rsidRPr="00AA269B"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>Tubb4a</w:t>
            </w:r>
            <w:r w:rsidRPr="00AA269B">
              <w:rPr>
                <w:rFonts w:ascii="Times New Roman" w:eastAsia="Times New Roman" w:hAnsi="Times New Roman" w:cs="Times New Roman"/>
                <w:b/>
                <w:i/>
                <w:color w:val="000000"/>
                <w:vertAlign w:val="superscript"/>
              </w:rPr>
              <w:t>D249N/+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AA7C1" w14:textId="77777777" w:rsidR="00F859DB" w:rsidRPr="00AA269B" w:rsidRDefault="00F859DB" w:rsidP="00F859DB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</w:rPr>
            </w:pPr>
            <w:r w:rsidRPr="00AA269B"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>Tubb4a</w:t>
            </w:r>
            <w:r w:rsidRPr="00AA269B">
              <w:rPr>
                <w:rFonts w:ascii="Times New Roman" w:eastAsia="Times New Roman" w:hAnsi="Times New Roman" w:cs="Times New Roman"/>
                <w:b/>
                <w:i/>
                <w:color w:val="000000"/>
                <w:vertAlign w:val="superscript"/>
              </w:rPr>
              <w:t>D249N/D249N</w:t>
            </w:r>
          </w:p>
        </w:tc>
        <w:tc>
          <w:tcPr>
            <w:tcW w:w="30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028089" w14:textId="77777777" w:rsidR="00F859DB" w:rsidRPr="00AA269B" w:rsidRDefault="00F859DB" w:rsidP="00F859D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C0A9E" w:rsidRPr="00AA269B" w14:paraId="0D63BDB8" w14:textId="77777777" w:rsidTr="008C0A9E">
        <w:trPr>
          <w:gridAfter w:val="1"/>
          <w:wAfter w:w="1526" w:type="dxa"/>
          <w:trHeight w:val="660"/>
        </w:trPr>
        <w:tc>
          <w:tcPr>
            <w:tcW w:w="1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849A7" w14:textId="77777777" w:rsidR="008C0A9E" w:rsidRPr="00AA269B" w:rsidRDefault="008C0A9E" w:rsidP="00F859D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A269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E844D" w14:textId="77777777" w:rsidR="008C0A9E" w:rsidRPr="00AA269B" w:rsidRDefault="008C0A9E" w:rsidP="00F859D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A269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mRNA expression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2FABF" w14:textId="77777777" w:rsidR="008C0A9E" w:rsidRPr="00AA269B" w:rsidRDefault="008C0A9E" w:rsidP="00F859D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A269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mRNA expression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4A0B6" w14:textId="77777777" w:rsidR="008C0A9E" w:rsidRPr="00AA269B" w:rsidRDefault="008C0A9E" w:rsidP="00F859D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A269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mRNA expression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AA189" w14:textId="77777777" w:rsidR="008C0A9E" w:rsidRPr="00AA269B" w:rsidRDefault="008C0A9E" w:rsidP="00F859D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A269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p-value</w:t>
            </w:r>
          </w:p>
        </w:tc>
      </w:tr>
      <w:tr w:rsidR="008C0A9E" w:rsidRPr="00AA269B" w14:paraId="47D70224" w14:textId="77777777" w:rsidTr="00F4383D">
        <w:trPr>
          <w:gridAfter w:val="1"/>
          <w:wAfter w:w="1526" w:type="dxa"/>
          <w:trHeight w:val="404"/>
        </w:trPr>
        <w:tc>
          <w:tcPr>
            <w:tcW w:w="1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1F11E" w14:textId="77777777" w:rsidR="008C0A9E" w:rsidRPr="00AA269B" w:rsidRDefault="008C0A9E" w:rsidP="00F859D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A269B">
              <w:rPr>
                <w:rFonts w:ascii="Times New Roman" w:eastAsia="Times New Roman" w:hAnsi="Times New Roman" w:cs="Times New Roman"/>
                <w:color w:val="000000"/>
              </w:rPr>
              <w:t>Cerebellum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BEB5C" w14:textId="2F27AA43" w:rsidR="008C0A9E" w:rsidRPr="00AA269B" w:rsidRDefault="008C0A9E" w:rsidP="00F859D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A269B">
              <w:rPr>
                <w:rFonts w:ascii="Times New Roman" w:eastAsia="Times New Roman" w:hAnsi="Times New Roman" w:cs="Times New Roman"/>
                <w:color w:val="000000"/>
              </w:rPr>
              <w:t>1.838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AA269B">
              <w:rPr>
                <w:rFonts w:ascii="Times New Roman" w:eastAsia="Times New Roman" w:hAnsi="Times New Roman" w:cs="Times New Roman"/>
                <w:color w:val="000000"/>
              </w:rPr>
              <w:t>±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AA269B">
              <w:rPr>
                <w:rFonts w:ascii="Times New Roman" w:eastAsia="Times New Roman" w:hAnsi="Times New Roman" w:cs="Times New Roman"/>
                <w:color w:val="000000"/>
              </w:rPr>
              <w:t>0.17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C7D12" w14:textId="69D59947" w:rsidR="008C0A9E" w:rsidRPr="00AA269B" w:rsidRDefault="008C0A9E" w:rsidP="00F859D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A269B">
              <w:rPr>
                <w:rFonts w:ascii="Times New Roman" w:eastAsia="Times New Roman" w:hAnsi="Times New Roman" w:cs="Times New Roman"/>
                <w:color w:val="000000"/>
              </w:rPr>
              <w:t>1.839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AA269B">
              <w:rPr>
                <w:rFonts w:ascii="Times New Roman" w:eastAsia="Times New Roman" w:hAnsi="Times New Roman" w:cs="Times New Roman"/>
                <w:color w:val="000000"/>
              </w:rPr>
              <w:t>±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AA269B">
              <w:rPr>
                <w:rFonts w:ascii="Times New Roman" w:eastAsia="Times New Roman" w:hAnsi="Times New Roman" w:cs="Times New Roman"/>
                <w:color w:val="000000"/>
              </w:rPr>
              <w:t>0.16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901AD" w14:textId="13AF36C4" w:rsidR="008C0A9E" w:rsidRPr="00AA269B" w:rsidRDefault="008C0A9E" w:rsidP="00F859D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A269B">
              <w:rPr>
                <w:rFonts w:ascii="Times New Roman" w:eastAsia="Times New Roman" w:hAnsi="Times New Roman" w:cs="Times New Roman"/>
                <w:color w:val="000000"/>
              </w:rPr>
              <w:t>1.846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AA269B">
              <w:rPr>
                <w:rFonts w:ascii="Times New Roman" w:eastAsia="Times New Roman" w:hAnsi="Times New Roman" w:cs="Times New Roman"/>
                <w:color w:val="000000"/>
              </w:rPr>
              <w:t>±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AA269B">
              <w:rPr>
                <w:rFonts w:ascii="Times New Roman" w:eastAsia="Times New Roman" w:hAnsi="Times New Roman" w:cs="Times New Roman"/>
                <w:color w:val="000000"/>
              </w:rPr>
              <w:t>0.25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B534A" w14:textId="43A2CBB3" w:rsidR="008C0A9E" w:rsidRPr="00AA269B" w:rsidRDefault="008C0A9E" w:rsidP="00F859D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A269B">
              <w:rPr>
                <w:rFonts w:ascii="Times New Roman" w:eastAsia="Times New Roman" w:hAnsi="Times New Roman" w:cs="Times New Roman"/>
                <w:color w:val="000000"/>
              </w:rPr>
              <w:t>&gt;0.99</w:t>
            </w:r>
          </w:p>
        </w:tc>
      </w:tr>
      <w:tr w:rsidR="008C0A9E" w:rsidRPr="00AA269B" w14:paraId="0FEE22FC" w14:textId="77777777" w:rsidTr="008C0A9E">
        <w:trPr>
          <w:gridAfter w:val="1"/>
          <w:wAfter w:w="1526" w:type="dxa"/>
          <w:trHeight w:val="368"/>
        </w:trPr>
        <w:tc>
          <w:tcPr>
            <w:tcW w:w="1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A0B21" w14:textId="77777777" w:rsidR="008C0A9E" w:rsidRPr="00AA269B" w:rsidRDefault="008C0A9E" w:rsidP="00F859D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A269B">
              <w:rPr>
                <w:rFonts w:ascii="Times New Roman" w:eastAsia="Times New Roman" w:hAnsi="Times New Roman" w:cs="Times New Roman"/>
                <w:color w:val="000000"/>
              </w:rPr>
              <w:t>Cortex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9A19E" w14:textId="7DD43B71" w:rsidR="008C0A9E" w:rsidRPr="00AA269B" w:rsidRDefault="008C0A9E" w:rsidP="00F859D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A269B">
              <w:rPr>
                <w:rFonts w:ascii="Times New Roman" w:eastAsia="Times New Roman" w:hAnsi="Times New Roman" w:cs="Times New Roman"/>
                <w:color w:val="000000"/>
              </w:rPr>
              <w:t>1.039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AA269B">
              <w:rPr>
                <w:rFonts w:ascii="Times New Roman" w:eastAsia="Times New Roman" w:hAnsi="Times New Roman" w:cs="Times New Roman"/>
                <w:color w:val="000000"/>
              </w:rPr>
              <w:t>±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AA269B">
              <w:rPr>
                <w:rFonts w:ascii="Times New Roman" w:eastAsia="Times New Roman" w:hAnsi="Times New Roman" w:cs="Times New Roman"/>
                <w:color w:val="000000"/>
              </w:rPr>
              <w:t>0.26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7D177" w14:textId="6C44EDE9" w:rsidR="008C0A9E" w:rsidRPr="00AA269B" w:rsidRDefault="008C0A9E" w:rsidP="00F859D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A269B">
              <w:rPr>
                <w:rFonts w:ascii="Times New Roman" w:eastAsia="Times New Roman" w:hAnsi="Times New Roman" w:cs="Times New Roman"/>
                <w:color w:val="000000"/>
              </w:rPr>
              <w:t>1.141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AA269B">
              <w:rPr>
                <w:rFonts w:ascii="Times New Roman" w:eastAsia="Times New Roman" w:hAnsi="Times New Roman" w:cs="Times New Roman"/>
                <w:color w:val="000000"/>
              </w:rPr>
              <w:t>±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AA269B">
              <w:rPr>
                <w:rFonts w:ascii="Times New Roman" w:eastAsia="Times New Roman" w:hAnsi="Times New Roman" w:cs="Times New Roman"/>
                <w:color w:val="000000"/>
              </w:rPr>
              <w:t>0.31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F7CD4" w14:textId="4FECF7F3" w:rsidR="008C0A9E" w:rsidRPr="00AA269B" w:rsidRDefault="008C0A9E" w:rsidP="00F859D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A269B">
              <w:rPr>
                <w:rFonts w:ascii="Times New Roman" w:eastAsia="Times New Roman" w:hAnsi="Times New Roman" w:cs="Times New Roman"/>
                <w:color w:val="000000"/>
              </w:rPr>
              <w:t>1.244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AA269B">
              <w:rPr>
                <w:rFonts w:ascii="Times New Roman" w:eastAsia="Times New Roman" w:hAnsi="Times New Roman" w:cs="Times New Roman"/>
                <w:color w:val="000000"/>
              </w:rPr>
              <w:t>±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AA269B">
              <w:rPr>
                <w:rFonts w:ascii="Times New Roman" w:eastAsia="Times New Roman" w:hAnsi="Times New Roman" w:cs="Times New Roman"/>
                <w:color w:val="000000"/>
              </w:rPr>
              <w:t>0.41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621DE" w14:textId="43E889C7" w:rsidR="008C0A9E" w:rsidRPr="00AA269B" w:rsidRDefault="008C0A9E" w:rsidP="00F859D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A269B">
              <w:rPr>
                <w:rFonts w:ascii="Times New Roman" w:eastAsia="Times New Roman" w:hAnsi="Times New Roman" w:cs="Times New Roman"/>
                <w:color w:val="000000"/>
              </w:rPr>
              <w:t>0.85</w:t>
            </w:r>
          </w:p>
        </w:tc>
      </w:tr>
      <w:tr w:rsidR="008C0A9E" w:rsidRPr="00AA269B" w14:paraId="029BFFD4" w14:textId="77777777" w:rsidTr="008C0A9E">
        <w:trPr>
          <w:gridAfter w:val="1"/>
          <w:wAfter w:w="1526" w:type="dxa"/>
          <w:trHeight w:val="340"/>
        </w:trPr>
        <w:tc>
          <w:tcPr>
            <w:tcW w:w="1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0CF26" w14:textId="77777777" w:rsidR="008C0A9E" w:rsidRPr="00AA269B" w:rsidRDefault="008C0A9E" w:rsidP="00F859D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A269B">
              <w:rPr>
                <w:rFonts w:ascii="Times New Roman" w:eastAsia="Times New Roman" w:hAnsi="Times New Roman" w:cs="Times New Roman"/>
                <w:color w:val="000000"/>
              </w:rPr>
              <w:t>Hippocampus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7C816" w14:textId="5E643FD0" w:rsidR="008C0A9E" w:rsidRPr="00AA269B" w:rsidRDefault="008C0A9E" w:rsidP="00F859D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A269B">
              <w:rPr>
                <w:rFonts w:ascii="Times New Roman" w:eastAsia="Times New Roman" w:hAnsi="Times New Roman" w:cs="Times New Roman"/>
                <w:color w:val="000000"/>
              </w:rPr>
              <w:t>1.059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AA269B">
              <w:rPr>
                <w:rFonts w:ascii="Times New Roman" w:eastAsia="Times New Roman" w:hAnsi="Times New Roman" w:cs="Times New Roman"/>
                <w:color w:val="000000"/>
              </w:rPr>
              <w:t>±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AA269B">
              <w:rPr>
                <w:rFonts w:ascii="Times New Roman" w:eastAsia="Times New Roman" w:hAnsi="Times New Roman" w:cs="Times New Roman"/>
                <w:color w:val="000000"/>
              </w:rPr>
              <w:t>0.23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C2BA5" w14:textId="479624F2" w:rsidR="008C0A9E" w:rsidRPr="00AA269B" w:rsidRDefault="008C0A9E" w:rsidP="00F859D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A269B">
              <w:rPr>
                <w:rFonts w:ascii="Times New Roman" w:eastAsia="Times New Roman" w:hAnsi="Times New Roman" w:cs="Times New Roman"/>
                <w:color w:val="000000"/>
              </w:rPr>
              <w:t>1.088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AA269B">
              <w:rPr>
                <w:rFonts w:ascii="Times New Roman" w:eastAsia="Times New Roman" w:hAnsi="Times New Roman" w:cs="Times New Roman"/>
                <w:color w:val="000000"/>
              </w:rPr>
              <w:t>±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AA269B">
              <w:rPr>
                <w:rFonts w:ascii="Times New Roman" w:eastAsia="Times New Roman" w:hAnsi="Times New Roman" w:cs="Times New Roman"/>
                <w:color w:val="000000"/>
              </w:rPr>
              <w:t>0.14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836D8" w14:textId="2E41427E" w:rsidR="008C0A9E" w:rsidRPr="00AA269B" w:rsidRDefault="008C0A9E" w:rsidP="00F859D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A269B">
              <w:rPr>
                <w:rFonts w:ascii="Times New Roman" w:eastAsia="Times New Roman" w:hAnsi="Times New Roman" w:cs="Times New Roman"/>
                <w:color w:val="000000"/>
              </w:rPr>
              <w:t>1.066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AA269B">
              <w:rPr>
                <w:rFonts w:ascii="Times New Roman" w:eastAsia="Times New Roman" w:hAnsi="Times New Roman" w:cs="Times New Roman"/>
                <w:color w:val="000000"/>
              </w:rPr>
              <w:t>±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AA269B">
              <w:rPr>
                <w:rFonts w:ascii="Times New Roman" w:eastAsia="Times New Roman" w:hAnsi="Times New Roman" w:cs="Times New Roman"/>
                <w:color w:val="000000"/>
              </w:rPr>
              <w:t>0.51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D03EB" w14:textId="1BF83383" w:rsidR="008C0A9E" w:rsidRPr="00AA269B" w:rsidRDefault="008C0A9E" w:rsidP="00F859D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A269B">
              <w:rPr>
                <w:rFonts w:ascii="Times New Roman" w:eastAsia="Times New Roman" w:hAnsi="Times New Roman" w:cs="Times New Roman"/>
              </w:rPr>
              <w:t>0.99</w:t>
            </w:r>
          </w:p>
        </w:tc>
      </w:tr>
      <w:tr w:rsidR="008C0A9E" w:rsidRPr="00AA269B" w14:paraId="7AD6A339" w14:textId="77777777" w:rsidTr="008C0A9E">
        <w:trPr>
          <w:gridAfter w:val="1"/>
          <w:wAfter w:w="1526" w:type="dxa"/>
          <w:trHeight w:val="386"/>
        </w:trPr>
        <w:tc>
          <w:tcPr>
            <w:tcW w:w="1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216FF" w14:textId="77777777" w:rsidR="008C0A9E" w:rsidRPr="00AA269B" w:rsidRDefault="008C0A9E" w:rsidP="00F859D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A269B">
              <w:rPr>
                <w:rFonts w:ascii="Times New Roman" w:eastAsia="Times New Roman" w:hAnsi="Times New Roman" w:cs="Times New Roman"/>
                <w:color w:val="000000"/>
              </w:rPr>
              <w:t>Hypo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915B5" w14:textId="7899337D" w:rsidR="008C0A9E" w:rsidRPr="00AA269B" w:rsidRDefault="008C0A9E" w:rsidP="00F859D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A269B">
              <w:rPr>
                <w:rFonts w:ascii="Times New Roman" w:eastAsia="Times New Roman" w:hAnsi="Times New Roman" w:cs="Times New Roman"/>
                <w:color w:val="000000"/>
              </w:rPr>
              <w:t>1.060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AA269B">
              <w:rPr>
                <w:rFonts w:ascii="Times New Roman" w:eastAsia="Times New Roman" w:hAnsi="Times New Roman" w:cs="Times New Roman"/>
                <w:color w:val="000000"/>
              </w:rPr>
              <w:t>±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AA269B">
              <w:rPr>
                <w:rFonts w:ascii="Times New Roman" w:eastAsia="Times New Roman" w:hAnsi="Times New Roman" w:cs="Times New Roman"/>
                <w:color w:val="000000"/>
              </w:rPr>
              <w:t>0.18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0DEBF" w14:textId="2A249104" w:rsidR="008C0A9E" w:rsidRPr="00AA269B" w:rsidRDefault="008C0A9E" w:rsidP="00F859D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A269B">
              <w:rPr>
                <w:rFonts w:ascii="Times New Roman" w:eastAsia="Times New Roman" w:hAnsi="Times New Roman" w:cs="Times New Roman"/>
                <w:color w:val="000000"/>
              </w:rPr>
              <w:t>1.236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AA269B">
              <w:rPr>
                <w:rFonts w:ascii="Times New Roman" w:eastAsia="Times New Roman" w:hAnsi="Times New Roman" w:cs="Times New Roman"/>
                <w:color w:val="000000"/>
              </w:rPr>
              <w:t>±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AA269B">
              <w:rPr>
                <w:rFonts w:ascii="Times New Roman" w:eastAsia="Times New Roman" w:hAnsi="Times New Roman" w:cs="Times New Roman"/>
                <w:color w:val="000000"/>
              </w:rPr>
              <w:t>0.29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F5F42" w14:textId="2F64B378" w:rsidR="008C0A9E" w:rsidRPr="00AA269B" w:rsidRDefault="008C0A9E" w:rsidP="00F859D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A269B">
              <w:rPr>
                <w:rFonts w:ascii="Times New Roman" w:eastAsia="Times New Roman" w:hAnsi="Times New Roman" w:cs="Times New Roman"/>
                <w:color w:val="000000"/>
              </w:rPr>
              <w:t>1.199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AA269B">
              <w:rPr>
                <w:rFonts w:ascii="Times New Roman" w:eastAsia="Times New Roman" w:hAnsi="Times New Roman" w:cs="Times New Roman"/>
                <w:color w:val="000000"/>
              </w:rPr>
              <w:t>±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AA269B">
              <w:rPr>
                <w:rFonts w:ascii="Times New Roman" w:eastAsia="Times New Roman" w:hAnsi="Times New Roman" w:cs="Times New Roman"/>
                <w:color w:val="000000"/>
              </w:rPr>
              <w:t>0.25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DE63E" w14:textId="1BDCEEA6" w:rsidR="008C0A9E" w:rsidRPr="00AA269B" w:rsidRDefault="008C0A9E" w:rsidP="00F859D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A269B">
              <w:rPr>
                <w:rFonts w:ascii="Times New Roman" w:eastAsia="Times New Roman" w:hAnsi="Times New Roman" w:cs="Times New Roman"/>
              </w:rPr>
              <w:t>0.85</w:t>
            </w:r>
          </w:p>
        </w:tc>
      </w:tr>
      <w:tr w:rsidR="008C0A9E" w:rsidRPr="00AA269B" w14:paraId="6A70B5F1" w14:textId="77777777" w:rsidTr="008C0A9E">
        <w:trPr>
          <w:gridAfter w:val="1"/>
          <w:wAfter w:w="1526" w:type="dxa"/>
          <w:trHeight w:val="340"/>
        </w:trPr>
        <w:tc>
          <w:tcPr>
            <w:tcW w:w="1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0C595" w14:textId="4DBDDF3C" w:rsidR="008C0A9E" w:rsidRPr="00AA269B" w:rsidRDefault="008C0A9E" w:rsidP="00F859D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A269B">
              <w:rPr>
                <w:rFonts w:ascii="Times New Roman" w:eastAsia="Times New Roman" w:hAnsi="Times New Roman" w:cs="Times New Roman"/>
                <w:color w:val="000000"/>
              </w:rPr>
              <w:t>Prefrontal cortex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8B2FB" w14:textId="5C772990" w:rsidR="008C0A9E" w:rsidRPr="00AA269B" w:rsidRDefault="008C0A9E" w:rsidP="00F859D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A269B">
              <w:rPr>
                <w:rFonts w:ascii="Times New Roman" w:eastAsia="Times New Roman" w:hAnsi="Times New Roman" w:cs="Times New Roman"/>
                <w:color w:val="000000"/>
              </w:rPr>
              <w:t>1.127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AA269B">
              <w:rPr>
                <w:rFonts w:ascii="Times New Roman" w:eastAsia="Times New Roman" w:hAnsi="Times New Roman" w:cs="Times New Roman"/>
                <w:color w:val="000000"/>
              </w:rPr>
              <w:t>±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AA269B">
              <w:rPr>
                <w:rFonts w:ascii="Times New Roman" w:eastAsia="Times New Roman" w:hAnsi="Times New Roman" w:cs="Times New Roman"/>
                <w:color w:val="000000"/>
              </w:rPr>
              <w:t>0.43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56716" w14:textId="13265ACD" w:rsidR="008C0A9E" w:rsidRPr="00AA269B" w:rsidRDefault="008C0A9E" w:rsidP="00F859D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A269B">
              <w:rPr>
                <w:rFonts w:ascii="Times New Roman" w:eastAsia="Times New Roman" w:hAnsi="Times New Roman" w:cs="Times New Roman"/>
                <w:color w:val="000000"/>
              </w:rPr>
              <w:t>1.010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AA269B">
              <w:rPr>
                <w:rFonts w:ascii="Times New Roman" w:eastAsia="Times New Roman" w:hAnsi="Times New Roman" w:cs="Times New Roman"/>
                <w:color w:val="000000"/>
              </w:rPr>
              <w:t>±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AA269B">
              <w:rPr>
                <w:rFonts w:ascii="Times New Roman" w:eastAsia="Times New Roman" w:hAnsi="Times New Roman" w:cs="Times New Roman"/>
                <w:color w:val="000000"/>
              </w:rPr>
              <w:t>0.33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76421" w14:textId="161153C7" w:rsidR="008C0A9E" w:rsidRPr="00AA269B" w:rsidRDefault="008C0A9E" w:rsidP="00F859D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A269B">
              <w:rPr>
                <w:rFonts w:ascii="Times New Roman" w:eastAsia="Times New Roman" w:hAnsi="Times New Roman" w:cs="Times New Roman"/>
                <w:color w:val="000000"/>
              </w:rPr>
              <w:t>0.925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AA269B">
              <w:rPr>
                <w:rFonts w:ascii="Times New Roman" w:eastAsia="Times New Roman" w:hAnsi="Times New Roman" w:cs="Times New Roman"/>
                <w:color w:val="000000"/>
              </w:rPr>
              <w:t>±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AA269B">
              <w:rPr>
                <w:rFonts w:ascii="Times New Roman" w:eastAsia="Times New Roman" w:hAnsi="Times New Roman" w:cs="Times New Roman"/>
                <w:color w:val="000000"/>
              </w:rPr>
              <w:t>0.27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9F59F" w14:textId="05BC29C7" w:rsidR="008C0A9E" w:rsidRPr="00AA269B" w:rsidRDefault="008C0A9E" w:rsidP="00F859D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A269B">
              <w:rPr>
                <w:rFonts w:ascii="Times New Roman" w:eastAsia="Times New Roman" w:hAnsi="Times New Roman" w:cs="Times New Roman"/>
              </w:rPr>
              <w:t>0.93</w:t>
            </w:r>
          </w:p>
        </w:tc>
      </w:tr>
      <w:tr w:rsidR="008C0A9E" w:rsidRPr="00AA269B" w14:paraId="73B2D65B" w14:textId="77777777" w:rsidTr="008C0A9E">
        <w:trPr>
          <w:gridAfter w:val="1"/>
          <w:wAfter w:w="1526" w:type="dxa"/>
          <w:trHeight w:val="340"/>
        </w:trPr>
        <w:tc>
          <w:tcPr>
            <w:tcW w:w="1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0CEF3" w14:textId="6CA18D1F" w:rsidR="008C0A9E" w:rsidRPr="00AA269B" w:rsidRDefault="008C0A9E" w:rsidP="00F859D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A269B">
              <w:rPr>
                <w:rFonts w:ascii="Times New Roman" w:eastAsia="Times New Roman" w:hAnsi="Times New Roman" w:cs="Times New Roman"/>
                <w:color w:val="000000"/>
              </w:rPr>
              <w:t>Striatum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FDF13" w14:textId="3D664100" w:rsidR="008C0A9E" w:rsidRPr="00AA269B" w:rsidRDefault="008C0A9E" w:rsidP="00F859D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A269B">
              <w:rPr>
                <w:rFonts w:ascii="Times New Roman" w:eastAsia="Times New Roman" w:hAnsi="Times New Roman" w:cs="Times New Roman"/>
                <w:color w:val="000000"/>
              </w:rPr>
              <w:t>1.366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AA269B">
              <w:rPr>
                <w:rFonts w:ascii="Times New Roman" w:eastAsia="Times New Roman" w:hAnsi="Times New Roman" w:cs="Times New Roman"/>
                <w:color w:val="000000"/>
              </w:rPr>
              <w:t>±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AA269B">
              <w:rPr>
                <w:rFonts w:ascii="Times New Roman" w:eastAsia="Times New Roman" w:hAnsi="Times New Roman" w:cs="Times New Roman"/>
                <w:color w:val="000000"/>
              </w:rPr>
              <w:t>0.16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54E16" w14:textId="580EC1AD" w:rsidR="008C0A9E" w:rsidRPr="00AA269B" w:rsidRDefault="008C0A9E" w:rsidP="00F859D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A269B">
              <w:rPr>
                <w:rFonts w:ascii="Times New Roman" w:eastAsia="Times New Roman" w:hAnsi="Times New Roman" w:cs="Times New Roman"/>
                <w:color w:val="000000"/>
              </w:rPr>
              <w:t>1.326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AA269B">
              <w:rPr>
                <w:rFonts w:ascii="Times New Roman" w:eastAsia="Times New Roman" w:hAnsi="Times New Roman" w:cs="Times New Roman"/>
                <w:color w:val="000000"/>
              </w:rPr>
              <w:t>±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AA269B">
              <w:rPr>
                <w:rFonts w:ascii="Times New Roman" w:eastAsia="Times New Roman" w:hAnsi="Times New Roman" w:cs="Times New Roman"/>
                <w:color w:val="000000"/>
              </w:rPr>
              <w:t>0.09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EB293" w14:textId="3BF0B6B6" w:rsidR="008C0A9E" w:rsidRPr="00AA269B" w:rsidRDefault="008C0A9E" w:rsidP="00F859D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A269B">
              <w:rPr>
                <w:rFonts w:ascii="Times New Roman" w:eastAsia="Times New Roman" w:hAnsi="Times New Roman" w:cs="Times New Roman"/>
                <w:color w:val="000000"/>
              </w:rPr>
              <w:t>1.522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AA269B">
              <w:rPr>
                <w:rFonts w:ascii="Times New Roman" w:eastAsia="Times New Roman" w:hAnsi="Times New Roman" w:cs="Times New Roman"/>
                <w:color w:val="000000"/>
              </w:rPr>
              <w:t>±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AA269B">
              <w:rPr>
                <w:rFonts w:ascii="Times New Roman" w:eastAsia="Times New Roman" w:hAnsi="Times New Roman" w:cs="Times New Roman"/>
                <w:color w:val="000000"/>
              </w:rPr>
              <w:t>0.12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BC6B4" w14:textId="1E9B781C" w:rsidR="008C0A9E" w:rsidRPr="00AA269B" w:rsidRDefault="008C0A9E" w:rsidP="00F859D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A269B">
              <w:rPr>
                <w:rFonts w:ascii="Times New Roman" w:eastAsia="Times New Roman" w:hAnsi="Times New Roman" w:cs="Times New Roman"/>
              </w:rPr>
              <w:t>0.99</w:t>
            </w:r>
          </w:p>
        </w:tc>
      </w:tr>
      <w:tr w:rsidR="008C0A9E" w:rsidRPr="00AA269B" w14:paraId="3CD67A5D" w14:textId="77777777" w:rsidTr="008C0A9E">
        <w:trPr>
          <w:gridAfter w:val="1"/>
          <w:wAfter w:w="1526" w:type="dxa"/>
          <w:trHeight w:val="320"/>
        </w:trPr>
        <w:tc>
          <w:tcPr>
            <w:tcW w:w="1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661A3" w14:textId="1B759EED" w:rsidR="008C0A9E" w:rsidRPr="00AA269B" w:rsidRDefault="008C0A9E" w:rsidP="00F859D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A269B">
              <w:rPr>
                <w:rFonts w:ascii="Times New Roman" w:eastAsia="Times New Roman" w:hAnsi="Times New Roman" w:cs="Times New Roman"/>
                <w:color w:val="000000"/>
              </w:rPr>
              <w:t>Spinal cord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C785D" w14:textId="23D9906D" w:rsidR="008C0A9E" w:rsidRPr="00AA269B" w:rsidRDefault="008C0A9E" w:rsidP="00F859D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A269B">
              <w:rPr>
                <w:rFonts w:ascii="Times New Roman" w:eastAsia="Times New Roman" w:hAnsi="Times New Roman" w:cs="Times New Roman"/>
                <w:color w:val="000000"/>
              </w:rPr>
              <w:t>1.530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AA269B">
              <w:rPr>
                <w:rFonts w:ascii="Times New Roman" w:eastAsia="Times New Roman" w:hAnsi="Times New Roman" w:cs="Times New Roman"/>
                <w:color w:val="000000"/>
              </w:rPr>
              <w:t>±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AA269B">
              <w:rPr>
                <w:rFonts w:ascii="Times New Roman" w:eastAsia="Times New Roman" w:hAnsi="Times New Roman" w:cs="Times New Roman"/>
                <w:color w:val="000000"/>
              </w:rPr>
              <w:t>0.25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00B13" w14:textId="748CF52B" w:rsidR="008C0A9E" w:rsidRPr="00AA269B" w:rsidRDefault="008C0A9E" w:rsidP="00F859D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A269B">
              <w:rPr>
                <w:rFonts w:ascii="Times New Roman" w:eastAsia="Times New Roman" w:hAnsi="Times New Roman" w:cs="Times New Roman"/>
                <w:color w:val="000000"/>
              </w:rPr>
              <w:t>1.419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AA269B">
              <w:rPr>
                <w:rFonts w:ascii="Times New Roman" w:eastAsia="Times New Roman" w:hAnsi="Times New Roman" w:cs="Times New Roman"/>
                <w:color w:val="000000"/>
              </w:rPr>
              <w:t>±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AA269B">
              <w:rPr>
                <w:rFonts w:ascii="Times New Roman" w:eastAsia="Times New Roman" w:hAnsi="Times New Roman" w:cs="Times New Roman"/>
                <w:color w:val="000000"/>
              </w:rPr>
              <w:t>0.15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75659" w14:textId="43A2CC7E" w:rsidR="008C0A9E" w:rsidRPr="00AA269B" w:rsidRDefault="008C0A9E" w:rsidP="00F859D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A269B">
              <w:rPr>
                <w:rFonts w:ascii="Times New Roman" w:eastAsia="Times New Roman" w:hAnsi="Times New Roman" w:cs="Times New Roman"/>
                <w:color w:val="000000"/>
              </w:rPr>
              <w:t>1.420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AA269B">
              <w:rPr>
                <w:rFonts w:ascii="Times New Roman" w:eastAsia="Times New Roman" w:hAnsi="Times New Roman" w:cs="Times New Roman"/>
                <w:color w:val="000000"/>
              </w:rPr>
              <w:t>±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AA269B">
              <w:rPr>
                <w:rFonts w:ascii="Times New Roman" w:eastAsia="Times New Roman" w:hAnsi="Times New Roman" w:cs="Times New Roman"/>
                <w:color w:val="000000"/>
              </w:rPr>
              <w:t>0.16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9E442" w14:textId="4D5B8238" w:rsidR="008C0A9E" w:rsidRPr="00AA269B" w:rsidRDefault="008C0A9E" w:rsidP="00F859D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A269B">
              <w:rPr>
                <w:rFonts w:ascii="Times New Roman" w:eastAsia="Times New Roman" w:hAnsi="Times New Roman" w:cs="Times New Roman"/>
              </w:rPr>
              <w:t>0.95</w:t>
            </w:r>
          </w:p>
        </w:tc>
      </w:tr>
    </w:tbl>
    <w:p w14:paraId="7CB61E9E" w14:textId="77777777" w:rsidR="0048154D" w:rsidRPr="00AA269B" w:rsidRDefault="0048154D">
      <w:pPr>
        <w:rPr>
          <w:rFonts w:ascii="Times New Roman" w:hAnsi="Times New Roman" w:cs="Times New Roman"/>
          <w:b/>
        </w:rPr>
      </w:pPr>
    </w:p>
    <w:p w14:paraId="71C19A31" w14:textId="77777777" w:rsidR="0048154D" w:rsidRPr="00AA269B" w:rsidRDefault="0048154D">
      <w:pPr>
        <w:rPr>
          <w:rFonts w:ascii="Times New Roman" w:hAnsi="Times New Roman" w:cs="Times New Roman"/>
          <w:b/>
        </w:rPr>
      </w:pPr>
    </w:p>
    <w:p w14:paraId="2B454150" w14:textId="77777777" w:rsidR="0048154D" w:rsidRPr="00AA269B" w:rsidRDefault="0048154D">
      <w:pPr>
        <w:rPr>
          <w:rFonts w:ascii="Times New Roman" w:hAnsi="Times New Roman" w:cs="Times New Roman"/>
          <w:b/>
        </w:rPr>
      </w:pPr>
    </w:p>
    <w:p w14:paraId="1AE7691D" w14:textId="77777777" w:rsidR="0048154D" w:rsidRPr="00AA269B" w:rsidRDefault="0048154D">
      <w:pPr>
        <w:rPr>
          <w:rFonts w:ascii="Times New Roman" w:hAnsi="Times New Roman" w:cs="Times New Roman"/>
          <w:b/>
        </w:rPr>
      </w:pPr>
    </w:p>
    <w:p w14:paraId="3AB84937" w14:textId="77777777" w:rsidR="0048154D" w:rsidRPr="00AA269B" w:rsidRDefault="0048154D">
      <w:pPr>
        <w:rPr>
          <w:rFonts w:ascii="Times New Roman" w:hAnsi="Times New Roman" w:cs="Times New Roman"/>
          <w:b/>
        </w:rPr>
      </w:pPr>
    </w:p>
    <w:p w14:paraId="4ADD87FD" w14:textId="77777777" w:rsidR="0048154D" w:rsidRPr="00AA269B" w:rsidRDefault="0048154D">
      <w:pPr>
        <w:rPr>
          <w:rFonts w:ascii="Times New Roman" w:hAnsi="Times New Roman" w:cs="Times New Roman"/>
          <w:b/>
        </w:rPr>
      </w:pPr>
    </w:p>
    <w:p w14:paraId="2FB6D9EA" w14:textId="77777777" w:rsidR="0048154D" w:rsidRPr="00AA269B" w:rsidRDefault="0048154D">
      <w:pPr>
        <w:rPr>
          <w:rFonts w:ascii="Times New Roman" w:hAnsi="Times New Roman" w:cs="Times New Roman"/>
          <w:b/>
        </w:rPr>
      </w:pPr>
    </w:p>
    <w:p w14:paraId="14D2BA28" w14:textId="77777777" w:rsidR="0048154D" w:rsidRPr="00AA269B" w:rsidRDefault="0048154D">
      <w:pPr>
        <w:rPr>
          <w:rFonts w:ascii="Times New Roman" w:hAnsi="Times New Roman" w:cs="Times New Roman"/>
          <w:b/>
        </w:rPr>
      </w:pPr>
    </w:p>
    <w:p w14:paraId="733C4354" w14:textId="77777777" w:rsidR="0048154D" w:rsidRPr="00AA269B" w:rsidRDefault="0048154D">
      <w:pPr>
        <w:rPr>
          <w:rFonts w:ascii="Times New Roman" w:hAnsi="Times New Roman" w:cs="Times New Roman"/>
          <w:b/>
        </w:rPr>
      </w:pPr>
    </w:p>
    <w:p w14:paraId="69EFF38F" w14:textId="77777777" w:rsidR="0048154D" w:rsidRPr="00AA269B" w:rsidRDefault="0048154D">
      <w:pPr>
        <w:rPr>
          <w:rFonts w:ascii="Times New Roman" w:hAnsi="Times New Roman" w:cs="Times New Roman"/>
          <w:b/>
        </w:rPr>
      </w:pPr>
    </w:p>
    <w:p w14:paraId="355FB381" w14:textId="77777777" w:rsidR="0048154D" w:rsidRPr="00AA269B" w:rsidRDefault="0048154D">
      <w:pPr>
        <w:rPr>
          <w:rFonts w:ascii="Times New Roman" w:hAnsi="Times New Roman" w:cs="Times New Roman"/>
          <w:b/>
        </w:rPr>
      </w:pPr>
    </w:p>
    <w:p w14:paraId="33762DB0" w14:textId="77777777" w:rsidR="0048154D" w:rsidRPr="00AA269B" w:rsidRDefault="0048154D">
      <w:pPr>
        <w:rPr>
          <w:rFonts w:ascii="Times New Roman" w:hAnsi="Times New Roman" w:cs="Times New Roman"/>
          <w:b/>
        </w:rPr>
      </w:pPr>
    </w:p>
    <w:p w14:paraId="62F762F4" w14:textId="77777777" w:rsidR="000A0063" w:rsidRPr="00AA269B" w:rsidRDefault="000A0063">
      <w:pPr>
        <w:rPr>
          <w:rFonts w:ascii="Times New Roman" w:hAnsi="Times New Roman" w:cs="Times New Roman"/>
          <w:b/>
        </w:rPr>
      </w:pPr>
    </w:p>
    <w:sectPr w:rsidR="000A0063" w:rsidRPr="00AA269B" w:rsidSect="000F25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3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69C9"/>
    <w:rsid w:val="0000357C"/>
    <w:rsid w:val="0001587F"/>
    <w:rsid w:val="000169BA"/>
    <w:rsid w:val="000223AB"/>
    <w:rsid w:val="0005718E"/>
    <w:rsid w:val="00082670"/>
    <w:rsid w:val="000A0063"/>
    <w:rsid w:val="000D614B"/>
    <w:rsid w:val="000E1E05"/>
    <w:rsid w:val="000E5A9C"/>
    <w:rsid w:val="000F25B0"/>
    <w:rsid w:val="000F3C9E"/>
    <w:rsid w:val="000F4E59"/>
    <w:rsid w:val="00102F7E"/>
    <w:rsid w:val="001156B8"/>
    <w:rsid w:val="001172D1"/>
    <w:rsid w:val="001A6CA9"/>
    <w:rsid w:val="001C465C"/>
    <w:rsid w:val="001D1B9A"/>
    <w:rsid w:val="001F1555"/>
    <w:rsid w:val="001F1FE0"/>
    <w:rsid w:val="00203EAD"/>
    <w:rsid w:val="00255B1C"/>
    <w:rsid w:val="002612DE"/>
    <w:rsid w:val="002D1301"/>
    <w:rsid w:val="002D1930"/>
    <w:rsid w:val="002E0BAA"/>
    <w:rsid w:val="002E7CDF"/>
    <w:rsid w:val="002F0882"/>
    <w:rsid w:val="002F6719"/>
    <w:rsid w:val="003842A8"/>
    <w:rsid w:val="0039552C"/>
    <w:rsid w:val="00423A5C"/>
    <w:rsid w:val="00460A0C"/>
    <w:rsid w:val="0048154D"/>
    <w:rsid w:val="00494CA1"/>
    <w:rsid w:val="004A6C1D"/>
    <w:rsid w:val="004E1ACE"/>
    <w:rsid w:val="0051033B"/>
    <w:rsid w:val="00547583"/>
    <w:rsid w:val="005523B0"/>
    <w:rsid w:val="005557F6"/>
    <w:rsid w:val="005562CD"/>
    <w:rsid w:val="00587AF1"/>
    <w:rsid w:val="005F1DC7"/>
    <w:rsid w:val="005F64A5"/>
    <w:rsid w:val="00610A2D"/>
    <w:rsid w:val="006438D0"/>
    <w:rsid w:val="006457C2"/>
    <w:rsid w:val="00673444"/>
    <w:rsid w:val="00687DFF"/>
    <w:rsid w:val="00710907"/>
    <w:rsid w:val="00711494"/>
    <w:rsid w:val="00713915"/>
    <w:rsid w:val="007167D0"/>
    <w:rsid w:val="0073065D"/>
    <w:rsid w:val="00747643"/>
    <w:rsid w:val="007C5B16"/>
    <w:rsid w:val="007D4DB3"/>
    <w:rsid w:val="007D5957"/>
    <w:rsid w:val="007E3F51"/>
    <w:rsid w:val="00806277"/>
    <w:rsid w:val="008139F1"/>
    <w:rsid w:val="0085151D"/>
    <w:rsid w:val="008539CE"/>
    <w:rsid w:val="008875D2"/>
    <w:rsid w:val="008A16A6"/>
    <w:rsid w:val="008C0A9E"/>
    <w:rsid w:val="008F618E"/>
    <w:rsid w:val="009005C9"/>
    <w:rsid w:val="00910178"/>
    <w:rsid w:val="00910907"/>
    <w:rsid w:val="00922F35"/>
    <w:rsid w:val="00991CAE"/>
    <w:rsid w:val="009B67E2"/>
    <w:rsid w:val="009B75CE"/>
    <w:rsid w:val="009C3C29"/>
    <w:rsid w:val="009D24C8"/>
    <w:rsid w:val="009E65A4"/>
    <w:rsid w:val="00A17A16"/>
    <w:rsid w:val="00A67B3D"/>
    <w:rsid w:val="00AA269B"/>
    <w:rsid w:val="00AD4FC6"/>
    <w:rsid w:val="00B54B02"/>
    <w:rsid w:val="00B91164"/>
    <w:rsid w:val="00BB39B3"/>
    <w:rsid w:val="00BE2D14"/>
    <w:rsid w:val="00C408E8"/>
    <w:rsid w:val="00C522DB"/>
    <w:rsid w:val="00C56CF4"/>
    <w:rsid w:val="00C82653"/>
    <w:rsid w:val="00C82DF1"/>
    <w:rsid w:val="00C92DDF"/>
    <w:rsid w:val="00CA3505"/>
    <w:rsid w:val="00CC6BCB"/>
    <w:rsid w:val="00CD29A1"/>
    <w:rsid w:val="00D155B5"/>
    <w:rsid w:val="00D16495"/>
    <w:rsid w:val="00D24454"/>
    <w:rsid w:val="00D47D52"/>
    <w:rsid w:val="00D53E83"/>
    <w:rsid w:val="00D54BE5"/>
    <w:rsid w:val="00D817B2"/>
    <w:rsid w:val="00DF06FD"/>
    <w:rsid w:val="00E069C9"/>
    <w:rsid w:val="00E17A1D"/>
    <w:rsid w:val="00E47F91"/>
    <w:rsid w:val="00E62657"/>
    <w:rsid w:val="00E9241D"/>
    <w:rsid w:val="00F01403"/>
    <w:rsid w:val="00F306BE"/>
    <w:rsid w:val="00F33251"/>
    <w:rsid w:val="00F4383D"/>
    <w:rsid w:val="00F55254"/>
    <w:rsid w:val="00F6159D"/>
    <w:rsid w:val="00F67703"/>
    <w:rsid w:val="00F81A90"/>
    <w:rsid w:val="00F859DB"/>
    <w:rsid w:val="00F979DF"/>
    <w:rsid w:val="00FB1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8E8A8B"/>
  <w14:defaultImageDpi w14:val="33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139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E2D14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2D14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9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2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5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6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5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8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93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Children's Hospital of Philadelphia</Company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Akshata Almad</cp:lastModifiedBy>
  <cp:revision>4</cp:revision>
  <dcterms:created xsi:type="dcterms:W3CDTF">2020-03-20T23:05:00Z</dcterms:created>
  <dcterms:modified xsi:type="dcterms:W3CDTF">2020-03-20T23:06:00Z</dcterms:modified>
</cp:coreProperties>
</file>