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2D5051F" w:rsidR="00877644" w:rsidRPr="004D7215" w:rsidRDefault="00503D1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 xml:space="preserve">This information can be found in subsection “Subjects” in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4AE0363D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8AA43D9" w:rsidR="00B330BD" w:rsidRPr="004D7215" w:rsidRDefault="00641A8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This information can be found in the subsection “Data preprocessing” in Methods</w:t>
      </w:r>
      <w:r w:rsidR="004D7215">
        <w:rPr>
          <w:rFonts w:asciiTheme="minorHAnsi" w:eastAsia="宋体" w:hAnsiTheme="minorHAnsi"/>
          <w:lang w:eastAsia="zh-CN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BBB48FA" w14:textId="7A97B5CE" w:rsidR="004D7215" w:rsidRPr="004D7215" w:rsidRDefault="009D29DD" w:rsidP="004D721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 xml:space="preserve">This information can be found in the Results section. All relevant statistics are reported in its exact values.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53FB9CC" w14:textId="1D9309D6" w:rsidR="004D7215" w:rsidRPr="004D7215" w:rsidRDefault="00503D10" w:rsidP="004D72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There is no group allocation. Each subject is analyzed within-subjects.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DC78B58" w:rsidR="00BC3CCE" w:rsidRPr="004D7215" w:rsidRDefault="004D72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N</w:t>
      </w:r>
      <w:r w:rsidR="00503D10">
        <w:rPr>
          <w:rFonts w:asciiTheme="minorHAnsi" w:eastAsia="宋体" w:hAnsiTheme="minorHAnsi"/>
          <w:sz w:val="22"/>
          <w:szCs w:val="22"/>
          <w:lang w:eastAsia="zh-CN"/>
        </w:rPr>
        <w:t>/</w:t>
      </w:r>
      <w:r>
        <w:rPr>
          <w:rFonts w:asciiTheme="minorHAnsi" w:eastAsia="宋体" w:hAnsiTheme="minorHAnsi"/>
          <w:sz w:val="22"/>
          <w:szCs w:val="22"/>
          <w:lang w:eastAsia="zh-CN"/>
        </w:rPr>
        <w:t>A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C1025" w14:textId="77777777" w:rsidR="002267E5" w:rsidRDefault="002267E5" w:rsidP="004215FE">
      <w:r>
        <w:separator/>
      </w:r>
    </w:p>
  </w:endnote>
  <w:endnote w:type="continuationSeparator" w:id="0">
    <w:p w14:paraId="5918DA97" w14:textId="77777777" w:rsidR="002267E5" w:rsidRDefault="002267E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59931" w14:textId="77777777" w:rsidR="002267E5" w:rsidRDefault="002267E5" w:rsidP="004215FE">
      <w:r>
        <w:separator/>
      </w:r>
    </w:p>
  </w:footnote>
  <w:footnote w:type="continuationSeparator" w:id="0">
    <w:p w14:paraId="18C9AE5B" w14:textId="77777777" w:rsidR="002267E5" w:rsidRDefault="002267E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67E5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215"/>
    <w:rsid w:val="004D73CF"/>
    <w:rsid w:val="004E4945"/>
    <w:rsid w:val="004F451D"/>
    <w:rsid w:val="00503D10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1A85"/>
    <w:rsid w:val="00657587"/>
    <w:rsid w:val="00661DCC"/>
    <w:rsid w:val="00672545"/>
    <w:rsid w:val="00685CCF"/>
    <w:rsid w:val="006A632B"/>
    <w:rsid w:val="006C06F5"/>
    <w:rsid w:val="006C7BC3"/>
    <w:rsid w:val="006E2544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43A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29DD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E3336CA-5040-4FE7-A37E-B7D0D787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fontstyle01">
    <w:name w:val="fontstyle01"/>
    <w:basedOn w:val="DefaultParagraphFont"/>
    <w:rsid w:val="004D721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09197-1159-4D9C-8160-01A50523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Kwok</cp:lastModifiedBy>
  <cp:revision>5</cp:revision>
  <dcterms:created xsi:type="dcterms:W3CDTF">2020-01-08T11:52:00Z</dcterms:created>
  <dcterms:modified xsi:type="dcterms:W3CDTF">2020-01-08T12:04:00Z</dcterms:modified>
</cp:coreProperties>
</file>