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E0838B9" w:rsidR="00877644" w:rsidRPr="00125190" w:rsidRDefault="00D5602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56027">
        <w:rPr>
          <w:rFonts w:asciiTheme="minorHAnsi" w:hAnsiTheme="minorHAnsi"/>
        </w:rPr>
        <w:t xml:space="preserve">No statistical methods were used to pre-determine sample </w:t>
      </w:r>
      <w:proofErr w:type="gramStart"/>
      <w:r w:rsidRPr="00D56027">
        <w:rPr>
          <w:rFonts w:asciiTheme="minorHAnsi" w:hAnsiTheme="minorHAnsi"/>
        </w:rPr>
        <w:t>sizes</w:t>
      </w:r>
      <w:proofErr w:type="gramEnd"/>
      <w:r w:rsidRPr="00D56027">
        <w:rPr>
          <w:rFonts w:asciiTheme="minorHAnsi" w:hAnsiTheme="minorHAnsi"/>
        </w:rPr>
        <w:t xml:space="preserve"> but our sample sizes are similar to those reported in previous publications.</w:t>
      </w:r>
      <w:r>
        <w:rPr>
          <w:rFonts w:asciiTheme="minorHAnsi" w:hAnsiTheme="minorHAnsi"/>
        </w:rPr>
        <w:t xml:space="preserve"> This information can be found in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4F33438" w:rsidR="00B330BD" w:rsidRPr="00125190" w:rsidRDefault="00D5602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6346E5B" w14:textId="77777777" w:rsidR="00D56027" w:rsidRPr="00125190" w:rsidRDefault="00D56027" w:rsidP="00D5602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47A5334" w14:textId="77777777" w:rsidR="00D56027" w:rsidRPr="00125190" w:rsidRDefault="00D56027" w:rsidP="00D5602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figure legends.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C1B541C" w:rsidR="00BC3CCE" w:rsidRPr="00505C51" w:rsidRDefault="00D5602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56027">
        <w:rPr>
          <w:rFonts w:asciiTheme="minorHAnsi" w:hAnsiTheme="minorHAnsi"/>
          <w:sz w:val="22"/>
          <w:szCs w:val="22"/>
        </w:rPr>
        <w:t>Source data files have been provided for Figures 1</w:t>
      </w:r>
      <w:r w:rsidR="002B5371">
        <w:rPr>
          <w:rFonts w:asciiTheme="minorHAnsi" w:hAnsiTheme="minorHAnsi"/>
          <w:sz w:val="22"/>
          <w:szCs w:val="22"/>
        </w:rPr>
        <w:t>-7</w:t>
      </w:r>
      <w:r w:rsidRPr="00D56027">
        <w:rPr>
          <w:rFonts w:asciiTheme="minorHAnsi" w:hAnsiTheme="minorHAnsi"/>
          <w:sz w:val="22"/>
          <w:szCs w:val="22"/>
        </w:rPr>
        <w:t xml:space="preserve"> and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6027">
        <w:rPr>
          <w:rFonts w:asciiTheme="minorHAnsi" w:hAnsiTheme="minorHAnsi"/>
          <w:sz w:val="22"/>
          <w:szCs w:val="22"/>
        </w:rPr>
        <w:t xml:space="preserve">figure supplements.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F531" w14:textId="77777777" w:rsidR="0091719C" w:rsidRDefault="0091719C" w:rsidP="004215FE">
      <w:r>
        <w:separator/>
      </w:r>
    </w:p>
  </w:endnote>
  <w:endnote w:type="continuationSeparator" w:id="0">
    <w:p w14:paraId="5E1416EC" w14:textId="77777777" w:rsidR="0091719C" w:rsidRDefault="0091719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A658" w14:textId="77777777" w:rsidR="0091719C" w:rsidRDefault="0091719C" w:rsidP="004215FE">
      <w:r>
        <w:separator/>
      </w:r>
    </w:p>
  </w:footnote>
  <w:footnote w:type="continuationSeparator" w:id="0">
    <w:p w14:paraId="0164EB26" w14:textId="77777777" w:rsidR="0091719C" w:rsidRDefault="0091719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5371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719C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6027"/>
    <w:rsid w:val="00D74320"/>
    <w:rsid w:val="00D779BF"/>
    <w:rsid w:val="00D83D45"/>
    <w:rsid w:val="00D93937"/>
    <w:rsid w:val="00DE207A"/>
    <w:rsid w:val="00DE2719"/>
    <w:rsid w:val="00DF1913"/>
    <w:rsid w:val="00DF39EB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F5B32D40-D581-EE4F-89EA-A0D74DC7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Andrea Loreto</cp:lastModifiedBy>
  <cp:revision>29</cp:revision>
  <dcterms:created xsi:type="dcterms:W3CDTF">2017-06-13T14:43:00Z</dcterms:created>
  <dcterms:modified xsi:type="dcterms:W3CDTF">2021-11-21T16:00:00Z</dcterms:modified>
</cp:coreProperties>
</file>