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64B72">
        <w:fldChar w:fldCharType="begin"/>
      </w:r>
      <w:r w:rsidR="00A64B72">
        <w:instrText xml:space="preserve"> HYPERLINK "https://biosharing.org/" \t "_blank" </w:instrText>
      </w:r>
      <w:r w:rsidR="00A64B7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64B7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EAA78E6" w:rsidR="00FD4937" w:rsidRPr="00125190" w:rsidRDefault="009E0869" w:rsidP="009E0869">
      <w:pPr>
        <w:framePr w:w="7817" w:h="828" w:hSpace="180" w:wrap="around" w:vAnchor="text" w:hAnchor="page" w:x="1874" w:y="169"/>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for mouse studies can be found in Figure 1 legend, Figure 3 legend</w:t>
      </w:r>
      <w:r w:rsidR="00F0015B">
        <w:rPr>
          <w:rFonts w:asciiTheme="minorHAnsi" w:hAnsiTheme="minorHAnsi"/>
        </w:rPr>
        <w:t xml:space="preserve">, Figure 4 legend </w:t>
      </w:r>
      <w:r>
        <w:rPr>
          <w:rFonts w:asciiTheme="minorHAnsi" w:hAnsiTheme="minorHAnsi"/>
        </w:rPr>
        <w:t>and the Quantification and Statistical Analysis section of the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9ED6FB7" w14:textId="56E21B55" w:rsidR="009E0869" w:rsidRPr="00125190" w:rsidRDefault="009E0869" w:rsidP="009E08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 details for experiments can be found in Figure 1 legend, Figure 3 legend</w:t>
      </w:r>
      <w:r w:rsidR="00F0015B">
        <w:rPr>
          <w:rFonts w:asciiTheme="minorHAnsi" w:hAnsiTheme="minorHAnsi"/>
        </w:rPr>
        <w:t>, Figure 4 legend</w:t>
      </w:r>
      <w:r>
        <w:rPr>
          <w:rFonts w:asciiTheme="minorHAnsi" w:hAnsiTheme="minorHAnsi"/>
        </w:rPr>
        <w:t xml:space="preserve"> and the Quantification and Statistical Analysis section of the methods</w:t>
      </w:r>
    </w:p>
    <w:p w14:paraId="417E724F" w14:textId="54E3B81D"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233D947" w14:textId="025B52A1" w:rsidR="009E0869" w:rsidRPr="00125190" w:rsidRDefault="009E0869" w:rsidP="009E0869">
      <w:pPr>
        <w:framePr w:w="7817" w:h="997"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Statistical analysis methods are reported in Figure 1 legend, Figure 2 legend, Figure 3 legend, </w:t>
      </w:r>
      <w:r w:rsidR="00F0015B">
        <w:rPr>
          <w:rFonts w:asciiTheme="minorHAnsi" w:hAnsiTheme="minorHAnsi"/>
        </w:rPr>
        <w:t xml:space="preserve">Figure 4 legend, </w:t>
      </w:r>
      <w:r>
        <w:rPr>
          <w:rFonts w:asciiTheme="minorHAnsi" w:hAnsiTheme="minorHAnsi"/>
        </w:rPr>
        <w:t>Figure 1-FigureSupplement1, Table 1 and the Quantification and Statistical Analysis section of the methods</w:t>
      </w:r>
    </w:p>
    <w:p w14:paraId="006D2F5D" w14:textId="77777777" w:rsidR="00FD4937" w:rsidRPr="00505C51" w:rsidRDefault="00FD4937" w:rsidP="009E0869">
      <w:pPr>
        <w:framePr w:w="7817" w:h="997"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391720B7" w14:textId="77777777" w:rsidR="009E0869" w:rsidRDefault="009E0869" w:rsidP="00FD4937">
      <w:pPr>
        <w:rPr>
          <w:rFonts w:asciiTheme="minorHAnsi" w:hAnsiTheme="minorHAnsi"/>
          <w:bCs/>
          <w:sz w:val="22"/>
          <w:szCs w:val="22"/>
        </w:rPr>
      </w:pPr>
    </w:p>
    <w:p w14:paraId="3515556F" w14:textId="77777777" w:rsidR="009E0869" w:rsidRDefault="009E0869" w:rsidP="00FD4937">
      <w:pPr>
        <w:rPr>
          <w:rFonts w:asciiTheme="minorHAnsi" w:hAnsiTheme="minorHAnsi"/>
          <w:bCs/>
          <w:sz w:val="22"/>
          <w:szCs w:val="22"/>
        </w:rPr>
      </w:pPr>
    </w:p>
    <w:p w14:paraId="2AE34643" w14:textId="77777777" w:rsidR="009E0869" w:rsidRDefault="009E0869" w:rsidP="00FD4937">
      <w:pPr>
        <w:rPr>
          <w:rFonts w:asciiTheme="minorHAnsi" w:hAnsiTheme="minorHAnsi"/>
          <w:bCs/>
          <w:sz w:val="22"/>
          <w:szCs w:val="22"/>
        </w:rPr>
      </w:pPr>
    </w:p>
    <w:p w14:paraId="08768ABC" w14:textId="77777777" w:rsidR="009E0869" w:rsidRDefault="009E0869" w:rsidP="00FD4937">
      <w:pPr>
        <w:rPr>
          <w:rFonts w:asciiTheme="minorHAnsi" w:hAnsiTheme="minorHAnsi"/>
          <w:bCs/>
          <w:sz w:val="22"/>
          <w:szCs w:val="22"/>
        </w:rPr>
      </w:pPr>
    </w:p>
    <w:p w14:paraId="6C31C530" w14:textId="6C0B4C2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6F751BC" w14:textId="0FA5A569" w:rsidR="009E0869" w:rsidRPr="00125190" w:rsidRDefault="009E0869" w:rsidP="009E0869">
      <w:pPr>
        <w:framePr w:w="7817" w:h="721" w:hSpace="180" w:wrap="around" w:vAnchor="text" w:hAnchor="page" w:x="1904" w:y="8"/>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Mice were grouped by genotype and infected in 3 batches, as denoted in </w:t>
      </w:r>
      <w:r>
        <w:rPr>
          <w:rFonts w:asciiTheme="minorHAnsi" w:hAnsiTheme="minorHAnsi"/>
        </w:rPr>
        <w:t>Figure1-SourceDataFile1</w:t>
      </w:r>
    </w:p>
    <w:p w14:paraId="41720CDC" w14:textId="09079E13" w:rsidR="00FD4937" w:rsidRPr="00505C51" w:rsidRDefault="00FD4937" w:rsidP="009E0869">
      <w:pPr>
        <w:framePr w:w="7817" w:h="721" w:hSpace="180" w:wrap="around" w:vAnchor="text" w:hAnchor="page" w:x="1904" w:y="8"/>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42E99A4" w:rsidR="00FD4937" w:rsidRDefault="009E08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rPr>
      </w:pPr>
      <w:r w:rsidRPr="009E0869">
        <w:rPr>
          <w:rFonts w:ascii="Arial" w:hAnsi="Arial" w:cs="Arial"/>
        </w:rPr>
        <w:lastRenderedPageBreak/>
        <w:t>Figure1 – SourceData1</w:t>
      </w:r>
      <w:r w:rsidR="00F0015B">
        <w:rPr>
          <w:rFonts w:ascii="Arial" w:hAnsi="Arial" w:cs="Arial"/>
        </w:rPr>
        <w:t>_</w:t>
      </w:r>
      <w:r w:rsidRPr="009E0869">
        <w:rPr>
          <w:rFonts w:ascii="Arial" w:hAnsi="Arial" w:cs="Arial"/>
        </w:rPr>
        <w:t>CC TB phenotypes</w:t>
      </w:r>
    </w:p>
    <w:p w14:paraId="4A99ADC5" w14:textId="04AC2B12" w:rsidR="00F0015B" w:rsidRPr="009E0869" w:rsidRDefault="00F0015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t>Figure1 – SourceData2_Aerosol validation data</w:t>
      </w:r>
    </w:p>
    <w:p w14:paraId="1EE7B05A" w14:textId="2D4FA2C0" w:rsidR="009E0869" w:rsidRDefault="009E08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rPr>
      </w:pPr>
      <w:r w:rsidRPr="009E0869">
        <w:rPr>
          <w:rFonts w:ascii="Arial" w:hAnsi="Arial" w:cs="Arial"/>
        </w:rPr>
        <w:t>Figure3</w:t>
      </w:r>
      <w:r w:rsidR="00F0015B">
        <w:rPr>
          <w:rFonts w:ascii="Arial" w:hAnsi="Arial" w:cs="Arial"/>
        </w:rPr>
        <w:t xml:space="preserve"> - SourceData1_F2_genotypes</w:t>
      </w:r>
    </w:p>
    <w:p w14:paraId="7FB312A7" w14:textId="599DBB26" w:rsidR="00F0015B" w:rsidRPr="009E0869" w:rsidRDefault="00F0015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t>Figure3 - SourceData2_F2_phenotypes</w:t>
      </w:r>
    </w:p>
    <w:p w14:paraId="4D3EDC28" w14:textId="7D175025" w:rsidR="009E0869" w:rsidRDefault="009E08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rPr>
      </w:pPr>
      <w:r w:rsidRPr="009E0869">
        <w:rPr>
          <w:rFonts w:ascii="Arial" w:hAnsi="Arial" w:cs="Arial"/>
        </w:rPr>
        <w:t>Figure4</w:t>
      </w:r>
      <w:r w:rsidR="00F0015B">
        <w:rPr>
          <w:rFonts w:ascii="Arial" w:hAnsi="Arial" w:cs="Arial"/>
        </w:rPr>
        <w:t xml:space="preserve"> - </w:t>
      </w:r>
      <w:r w:rsidRPr="009E0869">
        <w:rPr>
          <w:rFonts w:ascii="Arial" w:hAnsi="Arial" w:cs="Arial"/>
        </w:rPr>
        <w:t>SourceData1</w:t>
      </w:r>
      <w:r w:rsidR="00F0015B">
        <w:rPr>
          <w:rFonts w:ascii="Arial" w:hAnsi="Arial" w:cs="Arial"/>
        </w:rPr>
        <w:t>_</w:t>
      </w:r>
      <w:r w:rsidRPr="009E0869">
        <w:rPr>
          <w:rFonts w:ascii="Arial" w:hAnsi="Arial" w:cs="Arial"/>
        </w:rPr>
        <w:t>TnSeq Summary Table</w:t>
      </w:r>
    </w:p>
    <w:p w14:paraId="77CE767D" w14:textId="026AA17E" w:rsidR="00F0015B" w:rsidRDefault="00F0015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t>Figure4 - SourceData2_ValidationCounts</w:t>
      </w:r>
    </w:p>
    <w:p w14:paraId="1B4B9047" w14:textId="066FF9BF" w:rsidR="00FD4937" w:rsidRPr="00406FF4" w:rsidRDefault="00F0015B" w:rsidP="00F0015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Arial" w:hAnsi="Arial" w:cs="Arial"/>
        </w:rPr>
        <w:t xml:space="preserve">Figure 2 and 6  - QTL mapping raw data </w:t>
      </w:r>
      <w:r w:rsidRPr="00D7641F">
        <w:rPr>
          <w:rFonts w:ascii="Arial" w:hAnsi="Arial" w:cs="Arial"/>
        </w:rPr>
        <w:t xml:space="preserve">located on GitHub @sassettilab in the </w:t>
      </w:r>
      <w:proofErr w:type="spellStart"/>
      <w:r w:rsidRPr="00D7641F">
        <w:rPr>
          <w:rFonts w:ascii="Arial" w:hAnsi="Arial" w:cs="Arial"/>
        </w:rPr>
        <w:t>Smith_et_al_CC_TnSeq</w:t>
      </w:r>
      <w:proofErr w:type="spellEnd"/>
      <w:r w:rsidRPr="00D7641F">
        <w:rPr>
          <w:rFonts w:ascii="Arial" w:hAnsi="Arial" w:cs="Arial"/>
        </w:rPr>
        <w:t xml:space="preserve"> repository</w:t>
      </w: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524B" w14:textId="77777777" w:rsidR="005A3763" w:rsidRDefault="005A3763">
      <w:r>
        <w:separator/>
      </w:r>
    </w:p>
  </w:endnote>
  <w:endnote w:type="continuationSeparator" w:id="0">
    <w:p w14:paraId="60D2A0AB" w14:textId="77777777" w:rsidR="005A3763" w:rsidRDefault="005A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BCA5" w14:textId="77777777" w:rsidR="005A3763" w:rsidRDefault="005A3763">
      <w:r>
        <w:separator/>
      </w:r>
    </w:p>
  </w:footnote>
  <w:footnote w:type="continuationSeparator" w:id="0">
    <w:p w14:paraId="30C9ABFF" w14:textId="77777777" w:rsidR="005A3763" w:rsidRDefault="005A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A3763"/>
    <w:rsid w:val="009E0869"/>
    <w:rsid w:val="00A0248A"/>
    <w:rsid w:val="00A64B72"/>
    <w:rsid w:val="00AD26B0"/>
    <w:rsid w:val="00BB406F"/>
    <w:rsid w:val="00BE5736"/>
    <w:rsid w:val="00F0015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Clare Smith, Ph.D.</cp:lastModifiedBy>
  <cp:revision>4</cp:revision>
  <cp:lastPrinted>2021-02-22T13:07:00Z</cp:lastPrinted>
  <dcterms:created xsi:type="dcterms:W3CDTF">2021-02-22T13:07:00Z</dcterms:created>
  <dcterms:modified xsi:type="dcterms:W3CDTF">2021-10-02T20:05:00Z</dcterms:modified>
</cp:coreProperties>
</file>