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E019" w14:textId="636E9FC3" w:rsidR="008C616C" w:rsidRPr="00391236" w:rsidRDefault="008C616C" w:rsidP="008C616C">
      <w:pPr>
        <w:pStyle w:val="SMSubheading"/>
        <w:rPr>
          <w:rFonts w:ascii="Arial" w:hAnsi="Arial" w:cs="Arial"/>
          <w:b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 xml:space="preserve">Supplementary File </w:t>
      </w:r>
      <w:r>
        <w:rPr>
          <w:rFonts w:ascii="Arial" w:hAnsi="Arial" w:cs="Arial"/>
          <w:b/>
          <w:bCs/>
          <w:sz w:val="20"/>
          <w:u w:val="none"/>
        </w:rPr>
        <w:t>2</w:t>
      </w:r>
      <w:r w:rsidRPr="00391236">
        <w:rPr>
          <w:rFonts w:ascii="Arial" w:hAnsi="Arial" w:cs="Arial"/>
          <w:b/>
          <w:bCs/>
          <w:sz w:val="20"/>
          <w:u w:val="none"/>
        </w:rPr>
        <w:t xml:space="preserve">. Connectivity between the cortical mantle and the head, </w:t>
      </w:r>
      <w:proofErr w:type="gramStart"/>
      <w:r w:rsidRPr="00391236">
        <w:rPr>
          <w:rFonts w:ascii="Arial" w:hAnsi="Arial" w:cs="Arial"/>
          <w:b/>
          <w:bCs/>
          <w:sz w:val="20"/>
          <w:u w:val="none"/>
        </w:rPr>
        <w:t>body</w:t>
      </w:r>
      <w:proofErr w:type="gramEnd"/>
      <w:r w:rsidRPr="00391236">
        <w:rPr>
          <w:rFonts w:ascii="Arial" w:hAnsi="Arial" w:cs="Arial"/>
          <w:b/>
          <w:bCs/>
          <w:sz w:val="20"/>
          <w:u w:val="none"/>
        </w:rPr>
        <w:t xml:space="preserve"> and tail of the hippocampus.</w:t>
      </w:r>
      <w:r w:rsidRPr="00391236">
        <w:rPr>
          <w:rFonts w:ascii="Arial" w:hAnsi="Arial" w:cs="Arial"/>
          <w:sz w:val="20"/>
          <w:u w:val="none"/>
        </w:rPr>
        <w:t xml:space="preserve"> Connectivity values between the head, body and tail of the hippocampus and all cortical brain areas included in the Human Connectome Project Multi-Modal Parcellation (HCPMMP) scheme are presented. Column 1 displays each cortical area ordered by strength of connectivity with the whole hippocampus (abbreviations for all cortical areas are defined in Table S3). Column 2 presents the broader brain region within which each cortical area is located. Column 3 displays the mean SIFT2 weighted value (connectivity strength) associated with each cortical area and the head of the hippocampus. Column 4 displays the associated standard error of the mean. Column 5 displays the mean SIFT2 weighted value (connectivity strength) associated with each cortical area and the body of the hippocampus. Column 6 displays the associated standard error of the mean. Column 7 displays the mean SIFT2 weighted value (connectivity strength) associated with each cortical area and the tail of the hippocampus. Column 8 displays the associated standard error of the mean.    </w:t>
      </w:r>
    </w:p>
    <w:p w14:paraId="2FBA049C" w14:textId="77777777" w:rsidR="008C616C" w:rsidRDefault="008C616C" w:rsidP="008C616C"/>
    <w:tbl>
      <w:tblPr>
        <w:tblW w:w="12989" w:type="dxa"/>
        <w:tblLook w:val="04A0" w:firstRow="1" w:lastRow="0" w:firstColumn="1" w:lastColumn="0" w:noHBand="0" w:noVBand="1"/>
      </w:tblPr>
      <w:tblGrid>
        <w:gridCol w:w="1357"/>
        <w:gridCol w:w="4625"/>
        <w:gridCol w:w="1282"/>
        <w:gridCol w:w="1053"/>
        <w:gridCol w:w="1282"/>
        <w:gridCol w:w="1053"/>
        <w:gridCol w:w="1282"/>
        <w:gridCol w:w="1055"/>
      </w:tblGrid>
      <w:tr w:rsidR="008C616C" w:rsidRPr="00050F7A" w14:paraId="527D2F63" w14:textId="77777777" w:rsidTr="004915AC">
        <w:trPr>
          <w:trHeight w:val="300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B33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b/>
                <w:bCs/>
                <w:sz w:val="20"/>
                <w:szCs w:val="20"/>
              </w:rPr>
              <w:t>Cortical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area</w:t>
            </w: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BC11E" w14:textId="77777777" w:rsidR="008C616C" w:rsidRPr="008B368A" w:rsidRDefault="008C616C" w:rsidP="004915A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B368A">
              <w:rPr>
                <w:rFonts w:cstheme="minorHAnsi"/>
                <w:b/>
                <w:bCs/>
                <w:sz w:val="20"/>
                <w:szCs w:val="20"/>
              </w:rPr>
              <w:t>Location of area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C57D7" w14:textId="77777777" w:rsidR="008C616C" w:rsidRPr="00050F7A" w:rsidRDefault="008C616C" w:rsidP="004915A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Head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2B8EF" w14:textId="77777777" w:rsidR="008C616C" w:rsidRPr="00050F7A" w:rsidRDefault="008C616C" w:rsidP="004915A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D7CE4" w14:textId="77777777" w:rsidR="008C616C" w:rsidRPr="00050F7A" w:rsidRDefault="008C616C" w:rsidP="004915A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Tail</w:t>
            </w:r>
          </w:p>
        </w:tc>
      </w:tr>
      <w:tr w:rsidR="008C616C" w:rsidRPr="00050F7A" w14:paraId="6FB37B16" w14:textId="77777777" w:rsidTr="004915AC">
        <w:trPr>
          <w:trHeight w:val="300"/>
        </w:trPr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CC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F794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D9A1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b/>
                <w:bCs/>
                <w:sz w:val="20"/>
                <w:szCs w:val="20"/>
              </w:rPr>
              <w:t xml:space="preserve">Mean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SIFT2 weighted value (n=10)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CA49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b/>
                <w:bCs/>
                <w:sz w:val="20"/>
                <w:szCs w:val="20"/>
              </w:rPr>
              <w:t>SE of Mean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31EF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b/>
                <w:bCs/>
                <w:sz w:val="20"/>
                <w:szCs w:val="20"/>
              </w:rPr>
              <w:t xml:space="preserve">Mean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SIFT2 weighted value (n=10)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7584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b/>
                <w:bCs/>
                <w:sz w:val="20"/>
                <w:szCs w:val="20"/>
              </w:rPr>
              <w:t>SE of Mean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242E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b/>
                <w:bCs/>
                <w:sz w:val="20"/>
                <w:szCs w:val="20"/>
              </w:rPr>
              <w:t xml:space="preserve">Mean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SIFT2 weighted value (n=10)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D911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b/>
                <w:bCs/>
                <w:sz w:val="20"/>
                <w:szCs w:val="20"/>
              </w:rPr>
              <w:t>SE of Mean</w:t>
            </w:r>
          </w:p>
        </w:tc>
      </w:tr>
      <w:tr w:rsidR="008C616C" w:rsidRPr="00050F7A" w14:paraId="5EAEDAB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E7E" w14:textId="77777777" w:rsidR="008C616C" w:rsidRPr="00A73C56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C7D25">
              <w:rPr>
                <w:rFonts w:cstheme="minorHAnsi"/>
                <w:sz w:val="20"/>
                <w:szCs w:val="20"/>
              </w:rPr>
              <w:t>EC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F93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Medial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C43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16206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666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D4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12679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918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79D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AF6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843</w:t>
            </w:r>
          </w:p>
        </w:tc>
      </w:tr>
      <w:tr w:rsidR="008C616C" w:rsidRPr="00050F7A" w14:paraId="28FC2F6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A74" w14:textId="77777777" w:rsidR="008C616C" w:rsidRPr="00A73C56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1C7D25">
              <w:rPr>
                <w:rFonts w:cstheme="minorHAnsi"/>
                <w:sz w:val="20"/>
                <w:szCs w:val="20"/>
              </w:rPr>
              <w:t>PeEc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EB6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Medial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098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11144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8F9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4E4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7838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876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630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A65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366</w:t>
            </w:r>
          </w:p>
        </w:tc>
      </w:tr>
      <w:tr w:rsidR="008C616C" w:rsidRPr="00050F7A" w14:paraId="374B690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793" w14:textId="77777777" w:rsidR="008C616C" w:rsidRPr="00A73C56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C7D25">
              <w:rPr>
                <w:rFonts w:cstheme="minorHAnsi"/>
                <w:sz w:val="20"/>
                <w:szCs w:val="20"/>
              </w:rPr>
              <w:t>PHA2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95E5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Medial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CD8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938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38D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4545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D8B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BB7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C04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116</w:t>
            </w:r>
          </w:p>
        </w:tc>
      </w:tr>
      <w:tr w:rsidR="008C616C" w:rsidRPr="00050F7A" w14:paraId="6609140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96A4" w14:textId="77777777" w:rsidR="008C616C" w:rsidRPr="00A73C56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C7D25">
              <w:rPr>
                <w:rFonts w:cstheme="minorHAnsi"/>
                <w:sz w:val="20"/>
                <w:szCs w:val="20"/>
              </w:rPr>
              <w:t>PHA1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809C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Medial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652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E89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4ED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467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54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F44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243</w:t>
            </w:r>
          </w:p>
        </w:tc>
      </w:tr>
      <w:tr w:rsidR="008C616C" w:rsidRPr="00050F7A" w14:paraId="474B1A4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6D7" w14:textId="77777777" w:rsidR="008C616C" w:rsidRPr="00A73C56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73C56">
              <w:rPr>
                <w:rFonts w:cstheme="minorHAnsi"/>
                <w:sz w:val="20"/>
                <w:szCs w:val="20"/>
              </w:rPr>
              <w:t>TF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74C7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3A3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005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B69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455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8C5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DEB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144</w:t>
            </w:r>
          </w:p>
        </w:tc>
      </w:tr>
      <w:tr w:rsidR="008C616C" w:rsidRPr="00050F7A" w14:paraId="7E5B082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E830" w14:textId="77777777" w:rsidR="008C616C" w:rsidRPr="00A73C56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A73C56">
              <w:rPr>
                <w:rFonts w:cstheme="minorHAnsi"/>
                <w:sz w:val="20"/>
                <w:szCs w:val="20"/>
              </w:rPr>
              <w:t>ProS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323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F57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F0D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2A9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DAE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EFF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D61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553</w:t>
            </w:r>
          </w:p>
        </w:tc>
      </w:tr>
      <w:tr w:rsidR="008C616C" w:rsidRPr="00050F7A" w14:paraId="6BE783B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F3D" w14:textId="77777777" w:rsidR="008C616C" w:rsidRPr="00A73C56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73C56">
              <w:rPr>
                <w:rFonts w:cstheme="minorHAnsi"/>
                <w:sz w:val="20"/>
                <w:szCs w:val="20"/>
              </w:rPr>
              <w:t>V1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E8D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Early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Cortex</w:t>
            </w:r>
            <w:r>
              <w:rPr>
                <w:rFonts w:cstheme="minorHAnsi"/>
                <w:sz w:val="20"/>
                <w:szCs w:val="20"/>
              </w:rPr>
              <w:t xml:space="preserve"> (Occipital)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43F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307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A3E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41E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9C2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5E7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489</w:t>
            </w:r>
          </w:p>
        </w:tc>
      </w:tr>
      <w:tr w:rsidR="008C616C" w:rsidRPr="00050F7A" w14:paraId="5DB261E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1A9" w14:textId="77777777" w:rsidR="008C616C" w:rsidRPr="00A73C56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C7D25">
              <w:rPr>
                <w:rFonts w:cstheme="minorHAnsi"/>
                <w:sz w:val="20"/>
                <w:szCs w:val="20"/>
              </w:rPr>
              <w:t>PHA3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1ECB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Medial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38C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DDA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9A4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4F4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A36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1C7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76</w:t>
            </w:r>
          </w:p>
        </w:tc>
      </w:tr>
      <w:tr w:rsidR="008C616C" w:rsidRPr="00050F7A" w14:paraId="67B71E7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45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9FEC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Early Visual Cortex (Occipital)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FB1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0AB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611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12F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470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DC1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376</w:t>
            </w:r>
          </w:p>
        </w:tc>
      </w:tr>
      <w:tr w:rsidR="008C616C" w:rsidRPr="00050F7A" w14:paraId="2D7AE8B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E1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POS1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0513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6A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F1F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6C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3C0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0C3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B03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297</w:t>
            </w:r>
          </w:p>
        </w:tc>
      </w:tr>
      <w:tr w:rsidR="008C616C" w:rsidRPr="00050F7A" w14:paraId="440E3CC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AA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TGd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C122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6E8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0D0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F44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EBA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4C8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59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</w:tr>
      <w:tr w:rsidR="008C616C" w:rsidRPr="00050F7A" w14:paraId="76C425A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64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TGv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C283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899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797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9D9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E3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166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8E8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41</w:t>
            </w:r>
          </w:p>
        </w:tc>
      </w:tr>
      <w:tr w:rsidR="008C616C" w:rsidRPr="00050F7A" w14:paraId="268639A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97B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A20B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Early Visual Cortex (Occipital)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197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F12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709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C5B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EEB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C7E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357</w:t>
            </w:r>
          </w:p>
        </w:tc>
      </w:tr>
      <w:tr w:rsidR="008C616C" w:rsidRPr="00050F7A" w14:paraId="4E2CEF7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AD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TE2a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BD4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465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CFD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73D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128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E40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3E6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</w:tc>
      </w:tr>
      <w:tr w:rsidR="008C616C" w:rsidRPr="00050F7A" w14:paraId="4C62B22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10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VMV2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ADEA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Ventral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8F1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D26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6E9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7BE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A12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78B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97</w:t>
            </w:r>
          </w:p>
        </w:tc>
      </w:tr>
      <w:tr w:rsidR="008C616C" w:rsidRPr="00050F7A" w14:paraId="0347C90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40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RSC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5BDE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243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C9A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526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21F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BD2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5DA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107</w:t>
            </w:r>
          </w:p>
        </w:tc>
      </w:tr>
      <w:tr w:rsidR="008C616C" w:rsidRPr="00050F7A" w14:paraId="1F48D99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55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VVC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55D8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Ventral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92A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FA9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5E8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61A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051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C00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48</w:t>
            </w:r>
          </w:p>
        </w:tc>
      </w:tr>
      <w:tr w:rsidR="008C616C" w:rsidRPr="00050F7A" w14:paraId="6FFF3B0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3D0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DVT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2718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8AD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D79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823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40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F43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831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253</w:t>
            </w:r>
          </w:p>
        </w:tc>
      </w:tr>
      <w:tr w:rsidR="008C616C" w:rsidRPr="00050F7A" w14:paraId="0CCFA3F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AF5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lastRenderedPageBreak/>
              <w:t>POS2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E80E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32F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9F1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783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A76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EB7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4F0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195</w:t>
            </w:r>
          </w:p>
        </w:tc>
      </w:tr>
      <w:tr w:rsidR="008C616C" w:rsidRPr="00050F7A" w14:paraId="73C2D6D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1DD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VMV1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ACE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Ventral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C27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C03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152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E14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C9B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D6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110</w:t>
            </w:r>
          </w:p>
        </w:tc>
      </w:tr>
      <w:tr w:rsidR="008C616C" w:rsidRPr="00050F7A" w14:paraId="0DA5118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F5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FFC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749B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Ventral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0CA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439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069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D00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A27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933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8C616C" w:rsidRPr="00050F7A" w14:paraId="30BDC1DE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2D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BEF8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Early Visual Cortex (Occipital)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9C9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E2D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79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C1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BA3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FB9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116</w:t>
            </w:r>
          </w:p>
        </w:tc>
      </w:tr>
      <w:tr w:rsidR="008C616C" w:rsidRPr="00050F7A" w14:paraId="18027F7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38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TE2p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49C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B29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D78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FDA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1FA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D71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07C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</w:tr>
      <w:tr w:rsidR="008C616C" w:rsidRPr="00050F7A" w14:paraId="468B015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E5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V6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7D7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Dorsal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B7C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828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F73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03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C6A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4DA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149</w:t>
            </w:r>
          </w:p>
        </w:tc>
      </w:tr>
      <w:tr w:rsidR="008C616C" w:rsidRPr="00050F7A" w14:paraId="7CE7B1DE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70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V3A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DF76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Dorsal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322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144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C94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686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3FC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F25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155</w:t>
            </w:r>
          </w:p>
        </w:tc>
      </w:tr>
      <w:tr w:rsidR="008C616C" w:rsidRPr="00050F7A" w14:paraId="22D8C03D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FA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VMV3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7CDC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Ventral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C3F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22C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526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E4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27D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53D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</w:tr>
      <w:tr w:rsidR="008C616C" w:rsidRPr="00050F7A" w14:paraId="03E1712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DE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PH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8F0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B1D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9A9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2E8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9F7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02E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2E3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8C616C" w:rsidRPr="00050F7A" w14:paraId="0237183E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31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7m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945B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99D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89D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EFA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68F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5AA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4B2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69</w:t>
            </w:r>
          </w:p>
        </w:tc>
      </w:tr>
      <w:tr w:rsidR="008C616C" w:rsidRPr="00050F7A" w14:paraId="681AE6B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18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TE1a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9BC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3D0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811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FF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E0D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AC5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5DD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</w:tr>
      <w:tr w:rsidR="008C616C" w:rsidRPr="00050F7A" w14:paraId="6916D3F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934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TE1p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C0FB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C25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40F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3B2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828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8CE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1AB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</w:tr>
      <w:tr w:rsidR="008C616C" w:rsidRPr="00050F7A" w14:paraId="29D8B1A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DB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v23ab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CEC6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650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DB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0D7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47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5C8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EF0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8C616C" w:rsidRPr="00050F7A" w14:paraId="267344D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39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V8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4DA1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Ventral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25C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2E7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752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135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BC1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1BB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33</w:t>
            </w:r>
          </w:p>
        </w:tc>
      </w:tr>
      <w:tr w:rsidR="008C616C" w:rsidRPr="00050F7A" w14:paraId="5CE35B1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43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TE1m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2186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221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401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D43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F8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0B0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1B7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</w:tr>
      <w:tr w:rsidR="008C616C" w:rsidRPr="00050F7A" w14:paraId="47EA197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06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PGp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AD9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3E9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C39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0D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603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2E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ACC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8C616C" w:rsidRPr="00050F7A" w14:paraId="3F0A504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B5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PoI1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416F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2C9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BC0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44B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C57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68A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04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31</w:t>
            </w:r>
          </w:p>
        </w:tc>
      </w:tr>
      <w:tr w:rsidR="008C616C" w:rsidRPr="00050F7A" w14:paraId="796CEF7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E9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STSva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B89C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Auditory Association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57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1D8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61E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667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6F4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737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</w:tr>
      <w:tr w:rsidR="008C616C" w:rsidRPr="00050F7A" w14:paraId="1D0A7F8D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A7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IPS1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A78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Dorsal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AD8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D27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B81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C9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C6C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892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</w:tr>
      <w:tr w:rsidR="008C616C" w:rsidRPr="00050F7A" w14:paraId="73B794A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AB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V7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7ED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Dorsal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3FA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7D9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3C9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1B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4F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4E8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</w:tr>
      <w:tr w:rsidR="008C616C" w:rsidRPr="00050F7A" w14:paraId="3D88958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FD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V6A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51BD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Dorsal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7C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C39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7E8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DDF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763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3D6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33</w:t>
            </w:r>
          </w:p>
        </w:tc>
      </w:tr>
      <w:tr w:rsidR="008C616C" w:rsidRPr="00050F7A" w14:paraId="1095116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2B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PIT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CF3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Ventral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966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636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4D3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92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E56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BB3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8C616C" w:rsidRPr="00050F7A" w14:paraId="49118BB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F8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PHT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A49D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Lateral Temporal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65A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28A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8ED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18E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57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729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</w:tr>
      <w:tr w:rsidR="008C616C" w:rsidRPr="00050F7A" w14:paraId="4DC5BC3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21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Pir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584E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170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DB9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D41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7FC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D3E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5A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51EACAB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8A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PGs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D975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D24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AAD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DB6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09B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584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128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</w:tr>
      <w:tr w:rsidR="008C616C" w:rsidRPr="00050F7A" w14:paraId="3C805B2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A1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STSvp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E205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Auditory Association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CA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1A1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E88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46A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1B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804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</w:tr>
      <w:tr w:rsidR="008C616C" w:rsidRPr="00050F7A" w14:paraId="38302E2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02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V3CD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5829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BCD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7A7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E73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DD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F9B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3B0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</w:tr>
      <w:tr w:rsidR="008C616C" w:rsidRPr="00050F7A" w14:paraId="0CC6346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FD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FST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379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179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C7D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3D5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9E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076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B9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</w:tr>
      <w:tr w:rsidR="008C616C" w:rsidRPr="00050F7A" w14:paraId="62710B01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9F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7Pm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58A3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5FB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7D8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496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FEC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7E1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3C5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</w:tr>
      <w:tr w:rsidR="008C616C" w:rsidRPr="00050F7A" w14:paraId="264A44E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C0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lastRenderedPageBreak/>
              <w:t>PI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0FC2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77C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E0B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A03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6DD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C7B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A5E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</w:tr>
      <w:tr w:rsidR="008C616C" w:rsidRPr="00050F7A" w14:paraId="4288582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03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LO2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849F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1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953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43B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28F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336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A07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</w:tr>
      <w:tr w:rsidR="008C616C" w:rsidRPr="00050F7A" w14:paraId="25EB3D2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47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STSda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AFB8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Auditory Association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252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7BC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1C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ABE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C67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49A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8C616C" w:rsidRPr="00050F7A" w14:paraId="6EF1D56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9B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LO3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7AB4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6EB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B3C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931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CE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A7C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B95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</w:tr>
      <w:tr w:rsidR="008C616C" w:rsidRPr="00050F7A" w14:paraId="4AE3838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F2D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V4t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7B45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03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986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B57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188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117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AF5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</w:tr>
      <w:tr w:rsidR="008C616C" w:rsidRPr="00050F7A" w14:paraId="04D8B9F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02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PGi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44FF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921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39E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24D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2D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12C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75E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</w:tr>
      <w:tr w:rsidR="008C616C" w:rsidRPr="00050F7A" w14:paraId="7219A51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88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PFm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676D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1D7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3D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B50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1C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65C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ABD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8C616C" w:rsidRPr="00050F7A" w14:paraId="38FD798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D2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d23ab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1C76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DA9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A05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D5C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B31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7E7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C5F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</w:tr>
      <w:tr w:rsidR="008C616C" w:rsidRPr="00050F7A" w14:paraId="26F3E3D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7BE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MST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AEFF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B6E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D1A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BDD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DAD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0A6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CFE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</w:tr>
      <w:tr w:rsidR="008C616C" w:rsidRPr="00050F7A" w14:paraId="4EED6D7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3A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MT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EE9C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45C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247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80A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8DC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84E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874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8C616C" w:rsidRPr="00050F7A" w14:paraId="5B5A4F6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359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V3B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CAC2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Dorsal Stream Visual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420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51D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974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57C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4B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CD0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</w:tr>
      <w:tr w:rsidR="008C616C" w:rsidRPr="00050F7A" w14:paraId="10B5F64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BFD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STSdp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CB01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Auditory Association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ED5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6A1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8FA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17E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5DD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3E1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C616C" w:rsidRPr="00050F7A" w14:paraId="22DB2A8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1B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IP0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2D9E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9C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5BD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069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093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EB4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69E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8C616C" w:rsidRPr="00050F7A" w14:paraId="0ADA1A4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B7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7PL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9745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9B0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0D3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07A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FB4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53B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B42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8C616C" w:rsidRPr="00050F7A" w14:paraId="28851A3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EE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31pd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7DD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906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3C6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111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17A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D37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35A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</w:tr>
      <w:tr w:rsidR="008C616C" w:rsidRPr="00050F7A" w14:paraId="6883228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05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MIP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6522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8A9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B12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0D1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4F2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74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319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C616C" w:rsidRPr="00050F7A" w14:paraId="36AF6F8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F9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97C4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D25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D9D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768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2BE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F14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7CB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8C616C" w:rsidRPr="00050F7A" w14:paraId="3CD69DE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F31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LO1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8EA7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 xml:space="preserve">MT+ Complex and </w:t>
            </w:r>
            <w:r>
              <w:rPr>
                <w:rFonts w:cstheme="minorHAnsi"/>
                <w:sz w:val="20"/>
                <w:szCs w:val="20"/>
              </w:rPr>
              <w:t>Neighbouring</w:t>
            </w:r>
            <w:r w:rsidRPr="00050F7A">
              <w:rPr>
                <w:rFonts w:cstheme="minorHAnsi"/>
                <w:sz w:val="20"/>
                <w:szCs w:val="20"/>
              </w:rPr>
              <w:t xml:space="preserve"> Visual Areas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80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EBC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27C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B16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6C4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7C1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</w:tr>
      <w:tr w:rsidR="008C616C" w:rsidRPr="00050F7A" w14:paraId="29A0F50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95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PCV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B69F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2C8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FE5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599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18E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391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8D3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</w:tr>
      <w:tr w:rsidR="008C616C" w:rsidRPr="00050F7A" w14:paraId="430D5C8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F6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TPOJ3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7CFF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Temporo-Parieto-Occipital Junction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13C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635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1D5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4BD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95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89B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C616C" w:rsidRPr="00050F7A" w14:paraId="362868E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FF2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IP1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46FA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7A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E0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7B4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71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846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A69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</w:tr>
      <w:tr w:rsidR="008C616C" w:rsidRPr="00050F7A" w14:paraId="6DCB1DE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1D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TPOJ2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E4D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Temporo-Parieto-Occipital Junction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089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70E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3FC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0B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BFA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37F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8C616C" w:rsidRPr="00050F7A" w14:paraId="0A3B6DA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92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62C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D6D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B81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780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CD1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395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586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</w:tr>
      <w:tr w:rsidR="008C616C" w:rsidRPr="00050F7A" w14:paraId="54F7C36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FD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TPOJ1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F687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Temporo-Parieto-Occipital Junction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554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598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C75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538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56F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89D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</w:tr>
      <w:tr w:rsidR="008C616C" w:rsidRPr="00050F7A" w14:paraId="1145114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B6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STGa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369D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Auditory Association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3E4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40D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7FC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98D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8AC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0AB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23ACACF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CB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C17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Auditory Association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341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267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36B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ECD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E6F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7D4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</w:tr>
      <w:tr w:rsidR="008C616C" w:rsidRPr="00050F7A" w14:paraId="6423603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03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31pv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20A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957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A8B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3E5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06E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162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32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8C616C" w:rsidRPr="00050F7A" w14:paraId="4259864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88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VIP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49D9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E94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BFE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DCF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2C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8D8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F29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8C616C" w:rsidRPr="00050F7A" w14:paraId="61D2C95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BE7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7AL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5BA0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22E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72E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DA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330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C88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36C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</w:tr>
      <w:tr w:rsidR="008C616C" w:rsidRPr="00050F7A" w14:paraId="7BBDB6AD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06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lastRenderedPageBreak/>
              <w:t>A4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435E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Auditory Association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36A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E2E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BF8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BC0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8EF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8B6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</w:tr>
      <w:tr w:rsidR="008C616C" w:rsidRPr="00050F7A" w14:paraId="6490DDB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022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33pr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CB2C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9A1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52B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726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A2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5A2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B69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8C616C" w:rsidRPr="00050F7A" w14:paraId="797FD6D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56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LIPv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E143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C09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64E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A14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010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65A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7D2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</w:tr>
      <w:tr w:rsidR="008C616C" w:rsidRPr="00050F7A" w14:paraId="4A58CD6E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492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376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Somatosensory and 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9ED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AD4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F48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E60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B3B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97F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8C616C" w:rsidRPr="00050F7A" w14:paraId="7FCF547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CCD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PF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8A38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83A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485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BF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293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46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D74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5640FBE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C4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6FA0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Somatosensory and 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12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9CE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1B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0A8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BB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E9D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25B0B63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66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PSL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36BC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Temporo-Parieto-Occipital Junction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E43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2F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B49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045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DD3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7B3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4D1C848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AE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a24pr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0022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F95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A69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D21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2FF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448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0BA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51DAF18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86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p32pr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18C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E14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A60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0AF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F2E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AEA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163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6A102E8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EFC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PBelt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E802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Early Auditory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4B3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430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AA1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8EC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07E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688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051308F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8B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7PC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64CB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14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E58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3EF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92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11C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F4E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108EE74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39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STV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7BFA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Temporo-Parieto-Occipital Junction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B37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DC7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861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F78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A67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041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257588C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663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23d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DE4A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119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D04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FD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6DF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DB1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232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2A355CA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CA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a32pr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ABAF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188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DC1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2B6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D7B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E05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9D6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0866809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DD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LBelt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1B3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Early Auditory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C6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954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96D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8BF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AF7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4FA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31F5BB5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9AB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MBelt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F160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Early Auditory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EEB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DD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E8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F8A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9DC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618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3995678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09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23c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7B2F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FDA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F1E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AC5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70C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6C3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343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173F4961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8E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8BM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AB92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356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BE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169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CE1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CD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E19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35F3711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AD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p24pr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D4FD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520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D00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348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D70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A85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3E3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5D87BEE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402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31a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900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Medial Parietal Cortex (including Posterior Cingulate)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57A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65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416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4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7E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B0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399F066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19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5mv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8453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Paracentral Lobular and Mid Cingulate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FF2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99D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B40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B3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A84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967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4BD7E12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FF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5CA6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Somatosensory and 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845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DF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0AF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BF4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E18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1D1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6ED0858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760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LIPd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EA53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112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69B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D20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C30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0D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656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215EDC0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73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AAIC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3B78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F7B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896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476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F5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CD8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260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295E200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80D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PoI2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B57F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0CC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0AE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2D3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578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8BC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C11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2E3DC26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94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p24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5545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C85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0AD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C40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70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68E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69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420B11E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9C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RI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D9F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Early Auditory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05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B7D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837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9BC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5E4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0DE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40F0840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F8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5L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B08A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Paracentral Lobular and Mid Cingulate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30B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3AE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EE7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FB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DD3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8CE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47B9F54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7E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3b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FCBA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Somatosensory and 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9AD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D7F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FE9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E67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FD2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BB8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3C09A95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3FF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lastRenderedPageBreak/>
              <w:t>TA2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ACAA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Auditory Association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C77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5B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8E7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AB3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84F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DAF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28629E8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C5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IP2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7582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798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141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E33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6A7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989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86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665DF84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45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SCEF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D987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Paracentral Lobular and Mid Cingulate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C01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F8A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275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1A2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8F0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F9B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3A628C7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14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9m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DBD2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63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593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2D2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33E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70B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1F5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17BF6A0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C4F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4457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Early Auditory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C01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443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A50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0BF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5B6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FDA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C616C" w:rsidRPr="00050F7A" w14:paraId="531ACB7B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CE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d32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DBFB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CD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283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CBF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20C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B45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F22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7C5CD29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25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6mp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5EB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Paracentral Lobular and Mid Cingulate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F35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2E6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823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F69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BA9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6A5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44918AF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59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6ma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1A3D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Paracentral Lobular and Mid Cingulate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F9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E75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F76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F05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8C0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97C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7D6DCB21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E6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SFL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D8F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699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374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BD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22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080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D8F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405D4FD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8C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3a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6850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Somatosensory and 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658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2C9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2F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DD6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2F0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31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5990DC8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8F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AIP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8CB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Superior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6BC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76C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45F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67C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177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EA9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5DFD7BA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4E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24dv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EE8C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Paracentral Lobular and Mid Cingulate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6E6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BAF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632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DB2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46A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77C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8C616C" w:rsidRPr="00050F7A" w14:paraId="358C364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4B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6r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FF3D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Premotor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41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1CC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E80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ECB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6EC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F44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3154CAC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BB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8BL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5547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66D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77F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270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0BA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290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310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5A34273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FE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PFcm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CCB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Posterior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0BC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AAD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899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3CE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4C5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A62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5E0C272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0D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8Av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4C1A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2A8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C82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2A3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092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F05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04E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432ADB2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C9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24dd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AE57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Paracentral Lobular and Mid Cingulate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D72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F9B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F06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E8A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0A7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4E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64F8F8C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79A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6a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3FFB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Premotor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2B2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6EC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DE2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3C6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45F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E8D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1195FB3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325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6d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59B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Premotor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B6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F5A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F86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E88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22F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45D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24C8E9A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43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a24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4CB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58C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A2F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39D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ECD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C85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B21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C616C" w:rsidRPr="00050F7A" w14:paraId="6B71FA5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D5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6v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D578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Premotor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800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2F3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34C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B4A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D4D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47D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54BC423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88B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PFt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0BB7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80E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BCA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CB4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570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B6F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5B9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495A28D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EC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F57C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848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113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A96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A2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BE8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DF2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4A5BBDA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77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FEF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A06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Premotor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AE1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83C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0D3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C43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EFB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0E2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2A7AAF9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F22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5m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972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Somatosensory and 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F2C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A18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7A7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CB5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DDF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1A6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38FD3F8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8E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55b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A6A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Premotor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E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D03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DB1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1C8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F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DD6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1FDAF96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E6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PFop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C756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Parietal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C70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7D3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4B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260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399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BF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1B63338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A0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8C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DE5C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13A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D4E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71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F09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CE0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498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327F96B1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56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i6-8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932A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D80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AC2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610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5C5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D5F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0BB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3FDF587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E00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lastRenderedPageBreak/>
              <w:t>9p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B98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E26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876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2E5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94F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BD9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656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0E5B110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EB4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10d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AF98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6C8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A7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842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C48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7D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1C5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542E555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75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9a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F871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D1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738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769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EDA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CF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84D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7AF70BD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23C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OP1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6305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Posterior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1EC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6F2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B69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7CE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465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653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10966C6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81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IFJa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3138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186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E76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F4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8F6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BBF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A54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50E8605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DD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9-46d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4679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D7F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80E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396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AD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A66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227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4D7E78A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28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8Ad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3D8A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755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CD0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E07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9F5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180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F10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382EC4C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F39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B732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FAB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D38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0A2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77A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2B1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AE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7369D171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A7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IFSp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5711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1CE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D30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E98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5B3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E5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E7F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2CA90C7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88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s6-8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E7D4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AFA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EB8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4B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DCC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F1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A6F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523931D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76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p9-46v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AE3E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17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3C8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E0C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09C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2A0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5B0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1637E93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9E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OP4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C5E9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Posterior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6A2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FC7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023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5B7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A96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2DE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5489D98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9F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a47r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F878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019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ED5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2DD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77A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87D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7AC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04CF4B4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B55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C4F6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Posterior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3F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BEE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708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3DD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530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97D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10F6001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EC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Ig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053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5B9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4BD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146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8E1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8D3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BC7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0920310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0A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MI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1131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B56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8FF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2AB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472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B3F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4DD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67F3F5B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F5E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47s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9EF5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A95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FBB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939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E83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501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81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40E9EE1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602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PEF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5BA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Premotor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001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635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FDC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B5F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126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EAA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686D63D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91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p32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D768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FC3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C38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6A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2E8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047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683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63288341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91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IFSa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1261B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AFF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DF5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E3A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F3C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F40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AF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43402D2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DB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193E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265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686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B84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26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D1F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75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07ADB57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57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13l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8D9D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EB9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01C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543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93A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6D2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3D1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2268498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BC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pOFC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FCE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DEB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414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5EB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4EE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AA4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943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4E71529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1BA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FOP4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5BEB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3F8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E75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4D7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020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AAC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2F4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3CB93DAA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9B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p10p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89CF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BBE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670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4BB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781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5D2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931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140592A7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7D8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OFC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F8F1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C24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A6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8D6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459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986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814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50EBF4E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3B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a9-46v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B51E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t>DorsoLateral</w:t>
            </w:r>
            <w:proofErr w:type="spellEnd"/>
            <w:r w:rsidRPr="00050F7A">
              <w:rPr>
                <w:rFonts w:cstheme="minorHAnsi"/>
                <w:sz w:val="20"/>
                <w:szCs w:val="20"/>
              </w:rPr>
              <w:t xml:space="preserve">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639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171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47B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25D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BEE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A1E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5E04DF9D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7E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OP2-3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5DDF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Posterior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AC1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DA4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B8A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55C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B57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9D8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343EDD4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43D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FOP1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5222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Posterior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08A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465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3BC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735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BA9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D36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4D4E7C38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04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50F7A">
              <w:rPr>
                <w:rFonts w:cstheme="minorHAnsi"/>
                <w:sz w:val="20"/>
                <w:szCs w:val="20"/>
              </w:rPr>
              <w:lastRenderedPageBreak/>
              <w:t>IFJp</w:t>
            </w:r>
            <w:proofErr w:type="spellEnd"/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DFF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B4B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7E5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AF7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67D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3D0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2FE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357D371F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F5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p47r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5A4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23F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BFB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062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DA2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226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409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1BB5E10E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36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10r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134A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CD0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0C1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AB1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4CB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437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47A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3CAFFC64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96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10pp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6B3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0B2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CB0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DE8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898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F70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8C6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20B67B9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670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AVI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7C05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0EB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64E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5ED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1F3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552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3F9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3ED7092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DA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11l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B2D9C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9C2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6B6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A73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5C5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9AF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17B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54E6C82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0B7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10v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348D4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B98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E84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D4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71C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04D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5C6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70743380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62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47l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BB403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Inferior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B2E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28C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EEE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C58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629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4E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044177D9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2E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a10p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530F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8CF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A46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926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5FD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C700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033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505EAA06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BC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FOP5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C40C2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268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9B0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4BE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419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4C7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382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C616C" w:rsidRPr="00050F7A" w14:paraId="5A74E963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8610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D0481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A9E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8A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E5D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DC5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26D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D13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6AD54A3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09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FOP3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EAFF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7A4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81F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79C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6D7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265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266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5DE7348C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8B6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FOP2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CF7F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Insular and Frontal Opercular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982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C04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4D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E554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B73B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4BF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40E60865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55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47m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42285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Orbital and Polar 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1B56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95F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423C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A3E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BAC7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428E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C616C" w:rsidRPr="00050F7A" w14:paraId="6F224FE2" w14:textId="77777777" w:rsidTr="004915AC">
        <w:trPr>
          <w:trHeight w:val="30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71E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s32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57E3A" w14:textId="77777777" w:rsidR="008C616C" w:rsidRPr="00050F7A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50F7A">
              <w:rPr>
                <w:rFonts w:cstheme="minorHAnsi"/>
                <w:sz w:val="20"/>
                <w:szCs w:val="20"/>
              </w:rPr>
              <w:t>Anterior Cingulate and Medial Prefrontal Cortex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593A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DDF5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02AD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9EA8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7DE1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B79" w14:textId="77777777" w:rsidR="008C616C" w:rsidRPr="00813E6E" w:rsidRDefault="008C616C" w:rsidP="004915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3E6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</w:tbl>
    <w:p w14:paraId="591C416E" w14:textId="77777777" w:rsidR="00FB0C73" w:rsidRDefault="00FB0C73" w:rsidP="008C616C"/>
    <w:sectPr w:rsidR="00FB0C73" w:rsidSect="008C61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831DC8"/>
    <w:multiLevelType w:val="multilevel"/>
    <w:tmpl w:val="DC44C8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6E7A32"/>
    <w:multiLevelType w:val="hybridMultilevel"/>
    <w:tmpl w:val="DC44C84A"/>
    <w:lvl w:ilvl="0" w:tplc="50AAE8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6865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075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728F1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CDE2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70F0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872F7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6A7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C06A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5A3770"/>
    <w:multiLevelType w:val="hybridMultilevel"/>
    <w:tmpl w:val="15247A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E36AFE"/>
    <w:multiLevelType w:val="hybridMultilevel"/>
    <w:tmpl w:val="9514A86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242FD"/>
    <w:multiLevelType w:val="hybridMultilevel"/>
    <w:tmpl w:val="5CDA6A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A7394"/>
    <w:multiLevelType w:val="hybridMultilevel"/>
    <w:tmpl w:val="778EF676"/>
    <w:lvl w:ilvl="0" w:tplc="C8FAA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E6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8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81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CE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EB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8F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A2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EC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F243A8"/>
    <w:multiLevelType w:val="hybridMultilevel"/>
    <w:tmpl w:val="A5704E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B6A2E"/>
    <w:multiLevelType w:val="hybridMultilevel"/>
    <w:tmpl w:val="A5704E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B317A"/>
    <w:multiLevelType w:val="hybridMultilevel"/>
    <w:tmpl w:val="20409052"/>
    <w:lvl w:ilvl="0" w:tplc="2C0AF1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10D3"/>
    <w:multiLevelType w:val="hybridMultilevel"/>
    <w:tmpl w:val="A37E8FA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16A00"/>
    <w:multiLevelType w:val="hybridMultilevel"/>
    <w:tmpl w:val="B5BED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E4CE6"/>
    <w:multiLevelType w:val="hybridMultilevel"/>
    <w:tmpl w:val="7EACF384"/>
    <w:lvl w:ilvl="0" w:tplc="A5B8F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6865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075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728F1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CDE2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70F0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872F7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6A7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C06A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D30C2F"/>
    <w:multiLevelType w:val="hybridMultilevel"/>
    <w:tmpl w:val="62C22F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349D8"/>
    <w:multiLevelType w:val="hybridMultilevel"/>
    <w:tmpl w:val="A87405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E0FF1"/>
    <w:multiLevelType w:val="hybridMultilevel"/>
    <w:tmpl w:val="AC548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31ECE"/>
    <w:multiLevelType w:val="hybridMultilevel"/>
    <w:tmpl w:val="89064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D609F"/>
    <w:multiLevelType w:val="hybridMultilevel"/>
    <w:tmpl w:val="62C22F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91A"/>
    <w:multiLevelType w:val="hybridMultilevel"/>
    <w:tmpl w:val="1F24095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D3FA8"/>
    <w:multiLevelType w:val="hybridMultilevel"/>
    <w:tmpl w:val="1EB42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C3E38"/>
    <w:multiLevelType w:val="hybridMultilevel"/>
    <w:tmpl w:val="62C22F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8089">
    <w:abstractNumId w:val="23"/>
  </w:num>
  <w:num w:numId="2" w16cid:durableId="1070614625">
    <w:abstractNumId w:val="28"/>
  </w:num>
  <w:num w:numId="3" w16cid:durableId="100957545">
    <w:abstractNumId w:val="27"/>
  </w:num>
  <w:num w:numId="4" w16cid:durableId="1973778831">
    <w:abstractNumId w:val="24"/>
  </w:num>
  <w:num w:numId="5" w16cid:durableId="1072629466">
    <w:abstractNumId w:val="12"/>
  </w:num>
  <w:num w:numId="6" w16cid:durableId="137303529">
    <w:abstractNumId w:val="11"/>
  </w:num>
  <w:num w:numId="7" w16cid:durableId="911427074">
    <w:abstractNumId w:val="22"/>
  </w:num>
  <w:num w:numId="8" w16cid:durableId="2072658431">
    <w:abstractNumId w:val="30"/>
  </w:num>
  <w:num w:numId="9" w16cid:durableId="494801726">
    <w:abstractNumId w:val="14"/>
  </w:num>
  <w:num w:numId="10" w16cid:durableId="1853033697">
    <w:abstractNumId w:val="16"/>
  </w:num>
  <w:num w:numId="11" w16cid:durableId="1042245878">
    <w:abstractNumId w:val="21"/>
  </w:num>
  <w:num w:numId="12" w16cid:durableId="2060392921">
    <w:abstractNumId w:val="25"/>
  </w:num>
  <w:num w:numId="13" w16cid:durableId="1146776933">
    <w:abstractNumId w:val="13"/>
  </w:num>
  <w:num w:numId="14" w16cid:durableId="374433980">
    <w:abstractNumId w:val="9"/>
  </w:num>
  <w:num w:numId="15" w16cid:durableId="1092891642">
    <w:abstractNumId w:val="7"/>
  </w:num>
  <w:num w:numId="16" w16cid:durableId="866211868">
    <w:abstractNumId w:val="6"/>
  </w:num>
  <w:num w:numId="17" w16cid:durableId="1611401471">
    <w:abstractNumId w:val="5"/>
  </w:num>
  <w:num w:numId="18" w16cid:durableId="1049722744">
    <w:abstractNumId w:val="4"/>
  </w:num>
  <w:num w:numId="19" w16cid:durableId="17659395">
    <w:abstractNumId w:val="8"/>
  </w:num>
  <w:num w:numId="20" w16cid:durableId="495540716">
    <w:abstractNumId w:val="3"/>
  </w:num>
  <w:num w:numId="21" w16cid:durableId="121507956">
    <w:abstractNumId w:val="2"/>
  </w:num>
  <w:num w:numId="22" w16cid:durableId="1384137856">
    <w:abstractNumId w:val="1"/>
  </w:num>
  <w:num w:numId="23" w16cid:durableId="704060768">
    <w:abstractNumId w:val="0"/>
  </w:num>
  <w:num w:numId="24" w16cid:durableId="772356344">
    <w:abstractNumId w:val="10"/>
  </w:num>
  <w:num w:numId="25" w16cid:durableId="1237785956">
    <w:abstractNumId w:val="19"/>
  </w:num>
  <w:num w:numId="26" w16cid:durableId="1237323118">
    <w:abstractNumId w:val="33"/>
  </w:num>
  <w:num w:numId="27" w16cid:durableId="1463621183">
    <w:abstractNumId w:val="18"/>
  </w:num>
  <w:num w:numId="28" w16cid:durableId="775170979">
    <w:abstractNumId w:val="31"/>
  </w:num>
  <w:num w:numId="29" w16cid:durableId="1071318914">
    <w:abstractNumId w:val="15"/>
  </w:num>
  <w:num w:numId="30" w16cid:durableId="933056880">
    <w:abstractNumId w:val="20"/>
  </w:num>
  <w:num w:numId="31" w16cid:durableId="102388195">
    <w:abstractNumId w:val="26"/>
  </w:num>
  <w:num w:numId="32" w16cid:durableId="1061712105">
    <w:abstractNumId w:val="17"/>
  </w:num>
  <w:num w:numId="33" w16cid:durableId="1944259253">
    <w:abstractNumId w:val="29"/>
  </w:num>
  <w:num w:numId="34" w16cid:durableId="779505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6C"/>
    <w:rsid w:val="008C616C"/>
    <w:rsid w:val="00F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986A"/>
  <w15:chartTrackingRefBased/>
  <w15:docId w15:val="{475CEAA3-0D0B-49B3-B9A6-A09232A6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C"/>
  </w:style>
  <w:style w:type="paragraph" w:styleId="Heading1">
    <w:name w:val="heading 1"/>
    <w:basedOn w:val="Normal"/>
    <w:next w:val="Normal"/>
    <w:link w:val="Heading1Char"/>
    <w:qFormat/>
    <w:rsid w:val="008C616C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8C61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8C616C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8C616C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8C616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8C616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8C616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8C616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8C616C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16C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C616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8C616C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8C616C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8C616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8C616C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C616C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8C616C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8C616C"/>
    <w:rPr>
      <w:rFonts w:ascii="Cambria" w:eastAsia="Times New Roman" w:hAnsi="Cambr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6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16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C616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C616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C616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C616C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C616C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8C61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61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C6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16C"/>
  </w:style>
  <w:style w:type="paragraph" w:styleId="Footer">
    <w:name w:val="footer"/>
    <w:basedOn w:val="Normal"/>
    <w:link w:val="FooterChar"/>
    <w:uiPriority w:val="99"/>
    <w:unhideWhenUsed/>
    <w:rsid w:val="008C6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16C"/>
  </w:style>
  <w:style w:type="character" w:customStyle="1" w:styleId="eop">
    <w:name w:val="eop"/>
    <w:basedOn w:val="DefaultParagraphFont"/>
    <w:rsid w:val="008C616C"/>
  </w:style>
  <w:style w:type="table" w:styleId="TableGrid">
    <w:name w:val="Table Grid"/>
    <w:basedOn w:val="TableNormal"/>
    <w:uiPriority w:val="39"/>
    <w:rsid w:val="008C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8C616C"/>
  </w:style>
  <w:style w:type="paragraph" w:styleId="FootnoteText">
    <w:name w:val="footnote text"/>
    <w:basedOn w:val="Normal"/>
    <w:link w:val="FootnoteTextChar"/>
    <w:semiHidden/>
    <w:unhideWhenUsed/>
    <w:rsid w:val="008C616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C616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C616C"/>
    <w:rPr>
      <w:vertAlign w:val="superscript"/>
    </w:rPr>
  </w:style>
  <w:style w:type="paragraph" w:customStyle="1" w:styleId="SMHeading">
    <w:name w:val="SM Heading"/>
    <w:basedOn w:val="Heading1"/>
    <w:qFormat/>
    <w:rsid w:val="008C616C"/>
  </w:style>
  <w:style w:type="paragraph" w:customStyle="1" w:styleId="SMSubheading">
    <w:name w:val="SM Subheading"/>
    <w:basedOn w:val="Normal"/>
    <w:qFormat/>
    <w:rsid w:val="008C6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8C616C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Mcaption">
    <w:name w:val="SM caption"/>
    <w:basedOn w:val="SMText"/>
    <w:qFormat/>
    <w:rsid w:val="008C616C"/>
    <w:pPr>
      <w:ind w:firstLine="0"/>
    </w:pPr>
  </w:style>
  <w:style w:type="character" w:customStyle="1" w:styleId="BalloonTextChar">
    <w:name w:val="Balloon Text Char"/>
    <w:basedOn w:val="DefaultParagraphFont"/>
    <w:link w:val="BalloonText"/>
    <w:semiHidden/>
    <w:rsid w:val="008C616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8C616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8C616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rsid w:val="008C616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8C616C"/>
  </w:style>
  <w:style w:type="character" w:customStyle="1" w:styleId="BodyText2Char">
    <w:name w:val="Body Text 2 Char"/>
    <w:basedOn w:val="DefaultParagraphFont"/>
    <w:link w:val="BodyText2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8C616C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1">
    <w:name w:val="Body Text 2 Char1"/>
    <w:basedOn w:val="DefaultParagraphFont"/>
    <w:uiPriority w:val="99"/>
    <w:semiHidden/>
    <w:rsid w:val="008C616C"/>
  </w:style>
  <w:style w:type="character" w:customStyle="1" w:styleId="BodyText3Char">
    <w:name w:val="Body Text 3 Char"/>
    <w:basedOn w:val="DefaultParagraphFont"/>
    <w:link w:val="BodyText3"/>
    <w:semiHidden/>
    <w:rsid w:val="008C616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semiHidden/>
    <w:rsid w:val="008C61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8C616C"/>
    <w:rPr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semiHidden/>
    <w:rsid w:val="008C616C"/>
    <w:pPr>
      <w:ind w:firstLine="210"/>
    </w:pPr>
  </w:style>
  <w:style w:type="character" w:customStyle="1" w:styleId="BodyTextFirstIndentChar1">
    <w:name w:val="Body Text First Indent Char1"/>
    <w:basedOn w:val="BodyTextChar1"/>
    <w:uiPriority w:val="99"/>
    <w:semiHidden/>
    <w:rsid w:val="008C616C"/>
  </w:style>
  <w:style w:type="character" w:customStyle="1" w:styleId="BodyTextIndentChar">
    <w:name w:val="Body Text Indent Char"/>
    <w:basedOn w:val="DefaultParagraphFont"/>
    <w:link w:val="BodyTextIndent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8C616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C616C"/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rsid w:val="008C616C"/>
    <w:pPr>
      <w:ind w:firstLine="210"/>
    </w:pPr>
  </w:style>
  <w:style w:type="character" w:customStyle="1" w:styleId="BodyTextFirstIndent2Char1">
    <w:name w:val="Body Text First Indent 2 Char1"/>
    <w:basedOn w:val="BodyTextIndentChar1"/>
    <w:uiPriority w:val="99"/>
    <w:semiHidden/>
    <w:rsid w:val="008C616C"/>
  </w:style>
  <w:style w:type="character" w:customStyle="1" w:styleId="BodyTextIndent2Char">
    <w:name w:val="Body Text Indent 2 Char"/>
    <w:basedOn w:val="DefaultParagraphFont"/>
    <w:link w:val="BodyTextIndent2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8C616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8C616C"/>
  </w:style>
  <w:style w:type="character" w:customStyle="1" w:styleId="BodyTextIndent3Char">
    <w:name w:val="Body Text Indent 3 Char"/>
    <w:basedOn w:val="DefaultParagraphFont"/>
    <w:link w:val="BodyTextIndent3"/>
    <w:semiHidden/>
    <w:rsid w:val="008C616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semiHidden/>
    <w:rsid w:val="008C616C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8C616C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losing">
    <w:name w:val="Closing"/>
    <w:basedOn w:val="Normal"/>
    <w:link w:val="ClosingChar"/>
    <w:semiHidden/>
    <w:rsid w:val="008C616C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losingChar1">
    <w:name w:val="Closing Char1"/>
    <w:basedOn w:val="DefaultParagraphFont"/>
    <w:uiPriority w:val="99"/>
    <w:semiHidden/>
    <w:rsid w:val="008C616C"/>
  </w:style>
  <w:style w:type="character" w:customStyle="1" w:styleId="DateChar">
    <w:name w:val="Date Char"/>
    <w:basedOn w:val="DefaultParagraphFont"/>
    <w:link w:val="Date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ate">
    <w:name w:val="Date"/>
    <w:basedOn w:val="Normal"/>
    <w:next w:val="Normal"/>
    <w:link w:val="DateChar"/>
    <w:semiHidden/>
    <w:rsid w:val="008C6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ateChar1">
    <w:name w:val="Date Char1"/>
    <w:basedOn w:val="DefaultParagraphFont"/>
    <w:uiPriority w:val="99"/>
    <w:semiHidden/>
    <w:rsid w:val="008C616C"/>
  </w:style>
  <w:style w:type="character" w:customStyle="1" w:styleId="DocumentMapChar">
    <w:name w:val="Document Map Char"/>
    <w:basedOn w:val="DefaultParagraphFont"/>
    <w:link w:val="DocumentMap"/>
    <w:semiHidden/>
    <w:rsid w:val="008C616C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8C616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8C616C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-mailSignature">
    <w:name w:val="E-mail Signature"/>
    <w:basedOn w:val="Normal"/>
    <w:link w:val="E-mailSignatureChar"/>
    <w:semiHidden/>
    <w:rsid w:val="008C6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8C616C"/>
  </w:style>
  <w:style w:type="character" w:customStyle="1" w:styleId="EndnoteTextChar">
    <w:name w:val="Endnote Text Char"/>
    <w:basedOn w:val="DefaultParagraphFont"/>
    <w:link w:val="EndnoteText"/>
    <w:semiHidden/>
    <w:rsid w:val="008C61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8C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8C616C"/>
    <w:rPr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8C616C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HTMLAddress">
    <w:name w:val="HTML Address"/>
    <w:basedOn w:val="Normal"/>
    <w:link w:val="HTMLAddressChar"/>
    <w:semiHidden/>
    <w:rsid w:val="008C616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customStyle="1" w:styleId="HTMLAddressChar1">
    <w:name w:val="HTML Address Char1"/>
    <w:basedOn w:val="DefaultParagraphFont"/>
    <w:uiPriority w:val="99"/>
    <w:semiHidden/>
    <w:rsid w:val="008C616C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616C"/>
    <w:rPr>
      <w:rFonts w:ascii="Courier New" w:eastAsia="Times New Roman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rsid w:val="008C61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8C616C"/>
    <w:rPr>
      <w:rFonts w:ascii="Consolas" w:hAnsi="Consolas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16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16C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8C616C"/>
    <w:rPr>
      <w:rFonts w:ascii="Courier New" w:eastAsia="Times New Roman" w:hAnsi="Courier New" w:cs="Courier New"/>
      <w:sz w:val="20"/>
      <w:szCs w:val="20"/>
      <w:lang w:val="en-US"/>
    </w:rPr>
  </w:style>
  <w:style w:type="paragraph" w:styleId="MacroText">
    <w:name w:val="macro"/>
    <w:link w:val="MacroTextChar"/>
    <w:semiHidden/>
    <w:rsid w:val="008C61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acroTextChar1">
    <w:name w:val="Macro Text Char1"/>
    <w:basedOn w:val="DefaultParagraphFont"/>
    <w:uiPriority w:val="99"/>
    <w:semiHidden/>
    <w:rsid w:val="008C616C"/>
    <w:rPr>
      <w:rFonts w:ascii="Consolas" w:hAnsi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8C616C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MessageHeader">
    <w:name w:val="Message Header"/>
    <w:basedOn w:val="Normal"/>
    <w:link w:val="MessageHeaderChar"/>
    <w:semiHidden/>
    <w:rsid w:val="008C61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MessageHeaderChar1">
    <w:name w:val="Message Header Char1"/>
    <w:basedOn w:val="DefaultParagraphFont"/>
    <w:uiPriority w:val="99"/>
    <w:semiHidden/>
    <w:rsid w:val="008C61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C6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8C6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oteHeadingChar1">
    <w:name w:val="Note Heading Char1"/>
    <w:basedOn w:val="DefaultParagraphFont"/>
    <w:uiPriority w:val="99"/>
    <w:semiHidden/>
    <w:rsid w:val="008C616C"/>
  </w:style>
  <w:style w:type="character" w:customStyle="1" w:styleId="PlainTextChar">
    <w:name w:val="Plain Text Char"/>
    <w:basedOn w:val="DefaultParagraphFont"/>
    <w:link w:val="PlainText"/>
    <w:semiHidden/>
    <w:rsid w:val="008C616C"/>
    <w:rPr>
      <w:rFonts w:ascii="Courier New" w:eastAsia="Times New Roman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semiHidden/>
    <w:rsid w:val="008C61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8C616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C616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C616C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8C6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alutationChar1">
    <w:name w:val="Salutation Char1"/>
    <w:basedOn w:val="DefaultParagraphFont"/>
    <w:uiPriority w:val="99"/>
    <w:semiHidden/>
    <w:rsid w:val="008C616C"/>
  </w:style>
  <w:style w:type="character" w:customStyle="1" w:styleId="SignatureChar">
    <w:name w:val="Signature Char"/>
    <w:basedOn w:val="DefaultParagraphFont"/>
    <w:link w:val="Signature"/>
    <w:semiHidden/>
    <w:rsid w:val="008C61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semiHidden/>
    <w:rsid w:val="008C616C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ignatureChar1">
    <w:name w:val="Signature Char1"/>
    <w:basedOn w:val="DefaultParagraphFont"/>
    <w:uiPriority w:val="99"/>
    <w:semiHidden/>
    <w:rsid w:val="008C616C"/>
  </w:style>
  <w:style w:type="paragraph" w:styleId="Subtitle">
    <w:name w:val="Subtitle"/>
    <w:basedOn w:val="Normal"/>
    <w:next w:val="Normal"/>
    <w:link w:val="SubtitleChar"/>
    <w:qFormat/>
    <w:rsid w:val="008C616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8C616C"/>
    <w:rPr>
      <w:rFonts w:ascii="Cambria" w:eastAsia="Times New Roman" w:hAnsi="Cambria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8C616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8C616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OC5">
    <w:name w:val="toc 5"/>
    <w:basedOn w:val="Normal"/>
    <w:next w:val="Normal"/>
    <w:autoRedefine/>
    <w:semiHidden/>
    <w:rsid w:val="008C616C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C616C"/>
    <w:rPr>
      <w:i/>
      <w:iCs/>
    </w:rPr>
  </w:style>
  <w:style w:type="paragraph" w:customStyle="1" w:styleId="PubInfo">
    <w:name w:val="PubInfo"/>
    <w:basedOn w:val="Normal"/>
    <w:qFormat/>
    <w:rsid w:val="008C61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DoiInfo">
    <w:name w:val="DoiInfo"/>
    <w:basedOn w:val="Normal"/>
    <w:qFormat/>
    <w:rsid w:val="008C61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msonormal0">
    <w:name w:val="msonormal"/>
    <w:basedOn w:val="Normal"/>
    <w:rsid w:val="008C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FFE9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9966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5">
    <w:name w:val="xl75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9966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4">
    <w:name w:val="xl84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7">
    <w:name w:val="xl87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9">
    <w:name w:val="xl89"/>
    <w:basedOn w:val="Normal"/>
    <w:rsid w:val="008C6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8C616C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8C6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SOMContent">
    <w:name w:val="SOMContent"/>
    <w:basedOn w:val="Normal"/>
    <w:rsid w:val="008C61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9365</Characters>
  <Application>Microsoft Office Word</Application>
  <DocSecurity>0</DocSecurity>
  <Lines>78</Lines>
  <Paragraphs>21</Paragraphs>
  <ScaleCrop>false</ScaleCrop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Dalton</dc:creator>
  <cp:keywords/>
  <dc:description/>
  <cp:lastModifiedBy>Marshall Dalton</cp:lastModifiedBy>
  <cp:revision>1</cp:revision>
  <dcterms:created xsi:type="dcterms:W3CDTF">2022-05-28T21:45:00Z</dcterms:created>
  <dcterms:modified xsi:type="dcterms:W3CDTF">2022-05-28T21:46:00Z</dcterms:modified>
</cp:coreProperties>
</file>