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E520" w14:textId="77777777" w:rsidR="00090995" w:rsidRPr="001D7661" w:rsidRDefault="00090995" w:rsidP="00090995">
      <w:pPr>
        <w:pStyle w:val="Caption"/>
        <w:keepNext/>
        <w:rPr>
          <w:rFonts w:cstheme="minorHAnsi"/>
          <w:b/>
          <w:bCs/>
          <w:color w:val="000000" w:themeColor="text1"/>
        </w:rPr>
      </w:pPr>
      <w:bookmarkStart w:id="0" w:name="_Ref121687095"/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 xml:space="preserve">Supplementary Table </w:t>
      </w:r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instrText xml:space="preserve"> SEQ Supplementary_Table \* ARABIC </w:instrText>
      </w:r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cstheme="minorHAnsi"/>
          <w:b/>
          <w:bCs/>
          <w:i w:val="0"/>
          <w:iCs w:val="0"/>
          <w:noProof/>
          <w:color w:val="000000" w:themeColor="text1"/>
          <w:sz w:val="24"/>
          <w:szCs w:val="24"/>
        </w:rPr>
        <w:t>2</w:t>
      </w:r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bookmarkEnd w:id="0"/>
      <w:r w:rsidRPr="001D7661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 xml:space="preserve">: </w:t>
      </w:r>
      <w:r w:rsidRPr="00800B8B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>Sleep architecture after CNO and saline injections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874"/>
        <w:gridCol w:w="1098"/>
        <w:gridCol w:w="809"/>
        <w:gridCol w:w="816"/>
        <w:gridCol w:w="816"/>
        <w:gridCol w:w="829"/>
        <w:gridCol w:w="873"/>
        <w:gridCol w:w="720"/>
        <w:gridCol w:w="810"/>
        <w:gridCol w:w="900"/>
        <w:gridCol w:w="805"/>
      </w:tblGrid>
      <w:tr w:rsidR="00090995" w:rsidRPr="00800B8B" w14:paraId="7D74C560" w14:textId="77777777" w:rsidTr="001D7661">
        <w:trPr>
          <w:cantSplit/>
        </w:trPr>
        <w:tc>
          <w:tcPr>
            <w:tcW w:w="1972" w:type="dxa"/>
            <w:gridSpan w:val="2"/>
          </w:tcPr>
          <w:p w14:paraId="1C1FD0B2" w14:textId="77777777" w:rsidR="00090995" w:rsidRPr="00800B8B" w:rsidRDefault="00090995" w:rsidP="001D7661">
            <w:pPr>
              <w:keepNext/>
            </w:pPr>
          </w:p>
        </w:tc>
        <w:tc>
          <w:tcPr>
            <w:tcW w:w="3270" w:type="dxa"/>
            <w:gridSpan w:val="4"/>
          </w:tcPr>
          <w:p w14:paraId="0B960EDD" w14:textId="77777777" w:rsidR="00090995" w:rsidRPr="00800B8B" w:rsidRDefault="00090995" w:rsidP="001D7661">
            <w:pPr>
              <w:keepNext/>
              <w:jc w:val="center"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Treatment condition</w:t>
            </w:r>
          </w:p>
          <w:p w14:paraId="16C4F1BB" w14:textId="77777777" w:rsidR="00090995" w:rsidRPr="00800B8B" w:rsidRDefault="00090995" w:rsidP="001D7661">
            <w:pPr>
              <w:keepNext/>
              <w:jc w:val="center"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(mean values </w:t>
            </w:r>
            <w:r w:rsidRPr="00800B8B">
              <w:rPr>
                <w:rFonts w:cstheme="minorHAnsi"/>
                <w:sz w:val="18"/>
                <w:szCs w:val="18"/>
              </w:rPr>
              <w:t>±</w:t>
            </w:r>
            <w:r w:rsidRPr="00800B8B">
              <w:rPr>
                <w:sz w:val="18"/>
                <w:szCs w:val="18"/>
              </w:rPr>
              <w:t xml:space="preserve"> standard error)</w:t>
            </w:r>
          </w:p>
        </w:tc>
        <w:tc>
          <w:tcPr>
            <w:tcW w:w="1593" w:type="dxa"/>
            <w:gridSpan w:val="2"/>
          </w:tcPr>
          <w:p w14:paraId="1C7A4450" w14:textId="77777777" w:rsidR="00090995" w:rsidRPr="00800B8B" w:rsidRDefault="00090995" w:rsidP="001D7661">
            <w:pPr>
              <w:keepNext/>
              <w:jc w:val="center"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Mixed-effect analysis </w:t>
            </w:r>
          </w:p>
        </w:tc>
        <w:tc>
          <w:tcPr>
            <w:tcW w:w="2515" w:type="dxa"/>
            <w:gridSpan w:val="3"/>
          </w:tcPr>
          <w:p w14:paraId="199B7F71" w14:textId="77777777" w:rsidR="00090995" w:rsidRPr="00800B8B" w:rsidRDefault="00090995" w:rsidP="001D7661">
            <w:pPr>
              <w:keepNext/>
              <w:jc w:val="center"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Effect size for post-hoc comparisons (Cohen’s d)</w:t>
            </w:r>
          </w:p>
        </w:tc>
      </w:tr>
      <w:tr w:rsidR="00090995" w:rsidRPr="00800B8B" w14:paraId="7E436EC6" w14:textId="77777777" w:rsidTr="001D7661">
        <w:trPr>
          <w:cantSplit/>
        </w:trPr>
        <w:tc>
          <w:tcPr>
            <w:tcW w:w="874" w:type="dxa"/>
          </w:tcPr>
          <w:p w14:paraId="03C4DDFA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Vigilance state</w:t>
            </w:r>
          </w:p>
        </w:tc>
        <w:tc>
          <w:tcPr>
            <w:tcW w:w="1098" w:type="dxa"/>
          </w:tcPr>
          <w:p w14:paraId="32847B17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Parameter</w:t>
            </w:r>
          </w:p>
        </w:tc>
        <w:tc>
          <w:tcPr>
            <w:tcW w:w="809" w:type="dxa"/>
          </w:tcPr>
          <w:p w14:paraId="1F72EED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Saline</w:t>
            </w:r>
            <w:r w:rsidRPr="00800B8B">
              <w:rPr>
                <w:sz w:val="16"/>
                <w:szCs w:val="16"/>
              </w:rPr>
              <w:br/>
              <w:t>(n=16)</w:t>
            </w:r>
          </w:p>
        </w:tc>
        <w:tc>
          <w:tcPr>
            <w:tcW w:w="816" w:type="dxa"/>
          </w:tcPr>
          <w:p w14:paraId="1741342D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CNO</w:t>
            </w:r>
          </w:p>
          <w:p w14:paraId="3B7B712C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 mg/kg</w:t>
            </w:r>
            <w:r w:rsidRPr="00800B8B">
              <w:rPr>
                <w:sz w:val="16"/>
                <w:szCs w:val="16"/>
              </w:rPr>
              <w:br/>
              <w:t xml:space="preserve">(n=11) </w:t>
            </w:r>
          </w:p>
        </w:tc>
        <w:tc>
          <w:tcPr>
            <w:tcW w:w="816" w:type="dxa"/>
          </w:tcPr>
          <w:p w14:paraId="09B18220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 xml:space="preserve">CNO </w:t>
            </w:r>
          </w:p>
          <w:p w14:paraId="79D9B0A1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5 mg/kg</w:t>
            </w:r>
            <w:r w:rsidRPr="00800B8B">
              <w:rPr>
                <w:sz w:val="16"/>
                <w:szCs w:val="16"/>
              </w:rPr>
              <w:br/>
              <w:t xml:space="preserve">(n=15) </w:t>
            </w:r>
          </w:p>
        </w:tc>
        <w:tc>
          <w:tcPr>
            <w:tcW w:w="829" w:type="dxa"/>
          </w:tcPr>
          <w:p w14:paraId="2F5A1ABB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CNO</w:t>
            </w:r>
            <w:r w:rsidRPr="00800B8B">
              <w:rPr>
                <w:sz w:val="16"/>
                <w:szCs w:val="16"/>
              </w:rPr>
              <w:br/>
              <w:t>10 mg/kg</w:t>
            </w:r>
          </w:p>
          <w:p w14:paraId="2EC056B8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 xml:space="preserve">(n=14) </w:t>
            </w:r>
          </w:p>
        </w:tc>
        <w:tc>
          <w:tcPr>
            <w:tcW w:w="873" w:type="dxa"/>
          </w:tcPr>
          <w:p w14:paraId="23CBA211" w14:textId="77777777" w:rsidR="00090995" w:rsidRPr="00800B8B" w:rsidRDefault="00090995" w:rsidP="001D7661">
            <w:pPr>
              <w:keepNext/>
              <w:rPr>
                <w:i/>
                <w:sz w:val="16"/>
                <w:szCs w:val="16"/>
              </w:rPr>
            </w:pPr>
            <w:r w:rsidRPr="00800B8B">
              <w:rPr>
                <w:i/>
                <w:sz w:val="16"/>
                <w:szCs w:val="16"/>
              </w:rPr>
              <w:t>F</w:t>
            </w:r>
          </w:p>
        </w:tc>
        <w:tc>
          <w:tcPr>
            <w:tcW w:w="720" w:type="dxa"/>
          </w:tcPr>
          <w:p w14:paraId="56153C1E" w14:textId="77777777" w:rsidR="00090995" w:rsidRPr="00800B8B" w:rsidRDefault="00090995" w:rsidP="001D7661">
            <w:pPr>
              <w:keepNext/>
              <w:rPr>
                <w:i/>
                <w:sz w:val="16"/>
                <w:szCs w:val="16"/>
              </w:rPr>
            </w:pPr>
            <w:r w:rsidRPr="00800B8B">
              <w:rPr>
                <w:i/>
                <w:sz w:val="16"/>
                <w:szCs w:val="16"/>
              </w:rPr>
              <w:t>p</w:t>
            </w:r>
          </w:p>
        </w:tc>
        <w:tc>
          <w:tcPr>
            <w:tcW w:w="810" w:type="dxa"/>
          </w:tcPr>
          <w:p w14:paraId="07B031DB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low dose</w:t>
            </w:r>
          </w:p>
        </w:tc>
        <w:tc>
          <w:tcPr>
            <w:tcW w:w="900" w:type="dxa"/>
          </w:tcPr>
          <w:p w14:paraId="0D7541B4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medium dose</w:t>
            </w:r>
          </w:p>
        </w:tc>
        <w:tc>
          <w:tcPr>
            <w:tcW w:w="805" w:type="dxa"/>
          </w:tcPr>
          <w:p w14:paraId="66665122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high dose</w:t>
            </w:r>
          </w:p>
        </w:tc>
      </w:tr>
      <w:tr w:rsidR="00090995" w:rsidRPr="00800B8B" w14:paraId="72A9B3B5" w14:textId="77777777" w:rsidTr="001D7661">
        <w:trPr>
          <w:cantSplit/>
        </w:trPr>
        <w:tc>
          <w:tcPr>
            <w:tcW w:w="874" w:type="dxa"/>
          </w:tcPr>
          <w:p w14:paraId="7BFD9192" w14:textId="77777777" w:rsidR="00090995" w:rsidRPr="00800B8B" w:rsidRDefault="00090995" w:rsidP="001D7661">
            <w:pPr>
              <w:keepNext/>
              <w:rPr>
                <w:b/>
                <w:sz w:val="18"/>
                <w:szCs w:val="18"/>
              </w:rPr>
            </w:pPr>
            <w:r w:rsidRPr="00800B8B">
              <w:rPr>
                <w:b/>
                <w:sz w:val="18"/>
                <w:szCs w:val="18"/>
              </w:rPr>
              <w:t>Wake</w:t>
            </w:r>
          </w:p>
        </w:tc>
        <w:tc>
          <w:tcPr>
            <w:tcW w:w="1098" w:type="dxa"/>
          </w:tcPr>
          <w:p w14:paraId="49C680C1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14:paraId="5F46498C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14:paraId="26806D1B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14:paraId="27E6783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14:paraId="4F9E431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14:paraId="0580F89E" w14:textId="77777777" w:rsidR="00090995" w:rsidRPr="00800B8B" w:rsidRDefault="00090995" w:rsidP="001D7661">
            <w:pPr>
              <w:keepNext/>
              <w:rPr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14:paraId="3FCE7368" w14:textId="77777777" w:rsidR="00090995" w:rsidRPr="00800B8B" w:rsidRDefault="00090995" w:rsidP="001D7661">
            <w:pPr>
              <w:keepNext/>
              <w:rPr>
                <w:i/>
                <w:sz w:val="16"/>
                <w:szCs w:val="16"/>
              </w:rPr>
            </w:pPr>
          </w:p>
        </w:tc>
        <w:tc>
          <w:tcPr>
            <w:tcW w:w="810" w:type="dxa"/>
          </w:tcPr>
          <w:p w14:paraId="6E2E247C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3AA2BA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381B92D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</w:tr>
      <w:tr w:rsidR="00090995" w:rsidRPr="00800B8B" w14:paraId="646D5601" w14:textId="77777777" w:rsidTr="001D7661">
        <w:trPr>
          <w:cantSplit/>
        </w:trPr>
        <w:tc>
          <w:tcPr>
            <w:tcW w:w="874" w:type="dxa"/>
          </w:tcPr>
          <w:p w14:paraId="73602814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4AEE74E3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Longest episode (min) </w:t>
            </w:r>
          </w:p>
        </w:tc>
        <w:tc>
          <w:tcPr>
            <w:tcW w:w="809" w:type="dxa"/>
          </w:tcPr>
          <w:p w14:paraId="3906F86A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31.3292</w:t>
            </w:r>
            <w:r w:rsidRPr="00800B8B">
              <w:rPr>
                <w:rFonts w:cstheme="minorHAnsi"/>
                <w:sz w:val="16"/>
                <w:szCs w:val="16"/>
              </w:rPr>
              <w:t>±2.3901</w:t>
            </w:r>
          </w:p>
        </w:tc>
        <w:tc>
          <w:tcPr>
            <w:tcW w:w="816" w:type="dxa"/>
          </w:tcPr>
          <w:p w14:paraId="5B74CD14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32.0000</w:t>
            </w:r>
            <w:r w:rsidRPr="00800B8B">
              <w:rPr>
                <w:rFonts w:cstheme="minorHAnsi"/>
                <w:sz w:val="16"/>
                <w:szCs w:val="16"/>
              </w:rPr>
              <w:t>±3.9528</w:t>
            </w:r>
          </w:p>
        </w:tc>
        <w:tc>
          <w:tcPr>
            <w:tcW w:w="816" w:type="dxa"/>
          </w:tcPr>
          <w:p w14:paraId="2AEC588D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31.6089</w:t>
            </w:r>
            <w:r w:rsidRPr="00800B8B">
              <w:rPr>
                <w:rFonts w:cstheme="minorHAnsi"/>
                <w:sz w:val="16"/>
                <w:szCs w:val="16"/>
              </w:rPr>
              <w:t>±3.2855</w:t>
            </w:r>
          </w:p>
        </w:tc>
        <w:tc>
          <w:tcPr>
            <w:tcW w:w="829" w:type="dxa"/>
          </w:tcPr>
          <w:p w14:paraId="480DDC5C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31.7952</w:t>
            </w:r>
            <w:r w:rsidRPr="00800B8B">
              <w:rPr>
                <w:sz w:val="16"/>
                <w:szCs w:val="16"/>
              </w:rPr>
              <w:br/>
            </w:r>
            <w:r w:rsidRPr="00800B8B">
              <w:rPr>
                <w:rFonts w:cstheme="minorHAnsi"/>
                <w:sz w:val="16"/>
                <w:szCs w:val="16"/>
              </w:rPr>
              <w:t>±3.5150</w:t>
            </w:r>
          </w:p>
        </w:tc>
        <w:tc>
          <w:tcPr>
            <w:tcW w:w="873" w:type="dxa"/>
          </w:tcPr>
          <w:p w14:paraId="56CB85AB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(2.108, 26.00) = 0.02110</w:t>
            </w:r>
          </w:p>
        </w:tc>
        <w:tc>
          <w:tcPr>
            <w:tcW w:w="720" w:type="dxa"/>
          </w:tcPr>
          <w:p w14:paraId="58D3DF90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0.9825</w:t>
            </w:r>
          </w:p>
        </w:tc>
        <w:tc>
          <w:tcPr>
            <w:tcW w:w="810" w:type="dxa"/>
          </w:tcPr>
          <w:p w14:paraId="53348D7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0.0663</w:t>
            </w:r>
          </w:p>
        </w:tc>
        <w:tc>
          <w:tcPr>
            <w:tcW w:w="900" w:type="dxa"/>
          </w:tcPr>
          <w:p w14:paraId="222445F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0.0189</w:t>
            </w:r>
          </w:p>
        </w:tc>
        <w:tc>
          <w:tcPr>
            <w:tcW w:w="805" w:type="dxa"/>
          </w:tcPr>
          <w:p w14:paraId="649C8A2A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0.0298</w:t>
            </w:r>
          </w:p>
        </w:tc>
      </w:tr>
      <w:tr w:rsidR="00090995" w:rsidRPr="00800B8B" w14:paraId="56B9C85E" w14:textId="77777777" w:rsidTr="001D7661">
        <w:trPr>
          <w:cantSplit/>
        </w:trPr>
        <w:tc>
          <w:tcPr>
            <w:tcW w:w="874" w:type="dxa"/>
          </w:tcPr>
          <w:p w14:paraId="51896204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1E8224BF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Episode duration average (min) </w:t>
            </w:r>
          </w:p>
        </w:tc>
        <w:tc>
          <w:tcPr>
            <w:tcW w:w="809" w:type="dxa"/>
          </w:tcPr>
          <w:p w14:paraId="01C87F71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11.6562</w:t>
            </w:r>
          </w:p>
          <w:p w14:paraId="03CDD38B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±0.9793</w:t>
            </w:r>
          </w:p>
        </w:tc>
        <w:tc>
          <w:tcPr>
            <w:tcW w:w="816" w:type="dxa"/>
          </w:tcPr>
          <w:p w14:paraId="0A39258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9.6981</w:t>
            </w:r>
          </w:p>
          <w:p w14:paraId="4D61BF6B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±0.6636</w:t>
            </w:r>
          </w:p>
        </w:tc>
        <w:tc>
          <w:tcPr>
            <w:tcW w:w="816" w:type="dxa"/>
          </w:tcPr>
          <w:p w14:paraId="39F94178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11.0855</w:t>
            </w:r>
          </w:p>
          <w:p w14:paraId="2A516420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±0.8599</w:t>
            </w:r>
          </w:p>
        </w:tc>
        <w:tc>
          <w:tcPr>
            <w:tcW w:w="829" w:type="dxa"/>
          </w:tcPr>
          <w:p w14:paraId="0F7AD6B3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11.0939</w:t>
            </w:r>
          </w:p>
          <w:p w14:paraId="768B57E8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±0.9275</w:t>
            </w:r>
          </w:p>
        </w:tc>
        <w:tc>
          <w:tcPr>
            <w:tcW w:w="873" w:type="dxa"/>
          </w:tcPr>
          <w:p w14:paraId="5AB8590A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(2.578, 31.80) = 0.8177</w:t>
            </w:r>
          </w:p>
        </w:tc>
        <w:tc>
          <w:tcPr>
            <w:tcW w:w="720" w:type="dxa"/>
          </w:tcPr>
          <w:p w14:paraId="6D3CB4EA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0.4777</w:t>
            </w:r>
          </w:p>
        </w:tc>
        <w:tc>
          <w:tcPr>
            <w:tcW w:w="810" w:type="dxa"/>
          </w:tcPr>
          <w:p w14:paraId="4CF55E82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-0.4160</w:t>
            </w:r>
          </w:p>
        </w:tc>
        <w:tc>
          <w:tcPr>
            <w:tcW w:w="900" w:type="dxa"/>
          </w:tcPr>
          <w:p w14:paraId="7C37717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-0.1221</w:t>
            </w:r>
          </w:p>
        </w:tc>
        <w:tc>
          <w:tcPr>
            <w:tcW w:w="805" w:type="dxa"/>
          </w:tcPr>
          <w:p w14:paraId="76091D66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-0.1355</w:t>
            </w:r>
          </w:p>
        </w:tc>
      </w:tr>
      <w:tr w:rsidR="00090995" w:rsidRPr="00800B8B" w14:paraId="5D576C2A" w14:textId="77777777" w:rsidTr="001D7661">
        <w:trPr>
          <w:cantSplit/>
        </w:trPr>
        <w:tc>
          <w:tcPr>
            <w:tcW w:w="874" w:type="dxa"/>
          </w:tcPr>
          <w:p w14:paraId="304890CC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6AE7A2FF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Episode number (n/h)</w:t>
            </w:r>
          </w:p>
        </w:tc>
        <w:tc>
          <w:tcPr>
            <w:tcW w:w="809" w:type="dxa"/>
          </w:tcPr>
          <w:p w14:paraId="5364F604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1.5313</w:t>
            </w:r>
            <w:r w:rsidRPr="00800B8B">
              <w:rPr>
                <w:sz w:val="16"/>
                <w:szCs w:val="16"/>
              </w:rPr>
              <w:br/>
            </w:r>
            <w:r w:rsidRPr="00800B8B">
              <w:rPr>
                <w:rFonts w:cstheme="minorHAnsi"/>
                <w:sz w:val="16"/>
                <w:szCs w:val="16"/>
              </w:rPr>
              <w:t>±0.1429</w:t>
            </w:r>
          </w:p>
        </w:tc>
        <w:tc>
          <w:tcPr>
            <w:tcW w:w="816" w:type="dxa"/>
          </w:tcPr>
          <w:p w14:paraId="633EC826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1.7727</w:t>
            </w:r>
            <w:r w:rsidRPr="00800B8B">
              <w:rPr>
                <w:sz w:val="16"/>
                <w:szCs w:val="16"/>
              </w:rPr>
              <w:br/>
            </w:r>
            <w:r w:rsidRPr="00800B8B">
              <w:rPr>
                <w:rFonts w:cstheme="minorHAnsi"/>
                <w:sz w:val="16"/>
                <w:szCs w:val="16"/>
              </w:rPr>
              <w:t>±0.1107</w:t>
            </w:r>
          </w:p>
        </w:tc>
        <w:tc>
          <w:tcPr>
            <w:tcW w:w="816" w:type="dxa"/>
          </w:tcPr>
          <w:p w14:paraId="7A914BB1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1.4889</w:t>
            </w:r>
            <w:r w:rsidRPr="00800B8B">
              <w:rPr>
                <w:sz w:val="16"/>
                <w:szCs w:val="16"/>
              </w:rPr>
              <w:br/>
            </w:r>
            <w:r w:rsidRPr="00800B8B">
              <w:rPr>
                <w:rFonts w:cstheme="minorHAnsi"/>
                <w:sz w:val="16"/>
                <w:szCs w:val="16"/>
              </w:rPr>
              <w:t>±0.1254</w:t>
            </w:r>
          </w:p>
        </w:tc>
        <w:tc>
          <w:tcPr>
            <w:tcW w:w="829" w:type="dxa"/>
          </w:tcPr>
          <w:p w14:paraId="3311C91A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1.4286</w:t>
            </w:r>
            <w:r w:rsidRPr="00800B8B">
              <w:rPr>
                <w:sz w:val="16"/>
                <w:szCs w:val="16"/>
              </w:rPr>
              <w:br/>
            </w:r>
            <w:r w:rsidRPr="00800B8B">
              <w:rPr>
                <w:rFonts w:cstheme="minorHAnsi"/>
                <w:sz w:val="16"/>
                <w:szCs w:val="16"/>
              </w:rPr>
              <w:t>±0.0984</w:t>
            </w:r>
          </w:p>
        </w:tc>
        <w:tc>
          <w:tcPr>
            <w:tcW w:w="873" w:type="dxa"/>
          </w:tcPr>
          <w:p w14:paraId="4C5CB167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(2.338, 40.52) = 1.241</w:t>
            </w:r>
          </w:p>
        </w:tc>
        <w:tc>
          <w:tcPr>
            <w:tcW w:w="720" w:type="dxa"/>
          </w:tcPr>
          <w:p w14:paraId="1B0E96C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0.3036</w:t>
            </w:r>
          </w:p>
        </w:tc>
        <w:tc>
          <w:tcPr>
            <w:tcW w:w="810" w:type="dxa"/>
          </w:tcPr>
          <w:p w14:paraId="19BB52BF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0.3046</w:t>
            </w:r>
          </w:p>
        </w:tc>
        <w:tc>
          <w:tcPr>
            <w:tcW w:w="900" w:type="dxa"/>
          </w:tcPr>
          <w:p w14:paraId="426225EE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-0.0592</w:t>
            </w:r>
          </w:p>
        </w:tc>
        <w:tc>
          <w:tcPr>
            <w:tcW w:w="805" w:type="dxa"/>
          </w:tcPr>
          <w:p w14:paraId="4A55EC4F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-0.1694</w:t>
            </w:r>
          </w:p>
        </w:tc>
      </w:tr>
      <w:tr w:rsidR="00090995" w:rsidRPr="00800B8B" w14:paraId="4455F55E" w14:textId="77777777" w:rsidTr="001D7661">
        <w:trPr>
          <w:cantSplit/>
        </w:trPr>
        <w:tc>
          <w:tcPr>
            <w:tcW w:w="874" w:type="dxa"/>
          </w:tcPr>
          <w:p w14:paraId="7DDD5C73" w14:textId="77777777" w:rsidR="00090995" w:rsidRPr="00800B8B" w:rsidRDefault="00090995" w:rsidP="001D7661">
            <w:pPr>
              <w:keepNext/>
              <w:rPr>
                <w:b/>
                <w:sz w:val="18"/>
                <w:szCs w:val="18"/>
              </w:rPr>
            </w:pPr>
            <w:r w:rsidRPr="00800B8B">
              <w:rPr>
                <w:b/>
                <w:sz w:val="18"/>
                <w:szCs w:val="18"/>
              </w:rPr>
              <w:t>NREM</w:t>
            </w:r>
          </w:p>
        </w:tc>
        <w:tc>
          <w:tcPr>
            <w:tcW w:w="1098" w:type="dxa"/>
          </w:tcPr>
          <w:p w14:paraId="303095C6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14:paraId="52EE9948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14:paraId="267B3C8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14:paraId="60CD7A3B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14:paraId="45D700F3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14:paraId="644C4A1C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DC3FA3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26345AF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5751068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7034AB6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</w:tr>
      <w:tr w:rsidR="00090995" w:rsidRPr="00800B8B" w14:paraId="7DDFEFB7" w14:textId="77777777" w:rsidTr="001D7661">
        <w:trPr>
          <w:cantSplit/>
        </w:trPr>
        <w:tc>
          <w:tcPr>
            <w:tcW w:w="874" w:type="dxa"/>
          </w:tcPr>
          <w:p w14:paraId="30B2FB67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5D63799B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Longest episode (min) </w:t>
            </w:r>
          </w:p>
        </w:tc>
        <w:tc>
          <w:tcPr>
            <w:tcW w:w="809" w:type="dxa"/>
          </w:tcPr>
          <w:p w14:paraId="4C3D0B52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16.3458</w:t>
            </w:r>
          </w:p>
          <w:p w14:paraId="5CE824BA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±0.6994</w:t>
            </w:r>
          </w:p>
        </w:tc>
        <w:tc>
          <w:tcPr>
            <w:tcW w:w="816" w:type="dxa"/>
          </w:tcPr>
          <w:p w14:paraId="50D5C88A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18.8061</w:t>
            </w:r>
          </w:p>
          <w:p w14:paraId="347B2F3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±1.6012</w:t>
            </w:r>
          </w:p>
        </w:tc>
        <w:tc>
          <w:tcPr>
            <w:tcW w:w="816" w:type="dxa"/>
          </w:tcPr>
          <w:p w14:paraId="74CF766B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22.1067</w:t>
            </w:r>
          </w:p>
          <w:p w14:paraId="55FEE978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±1.1553</w:t>
            </w:r>
          </w:p>
        </w:tc>
        <w:tc>
          <w:tcPr>
            <w:tcW w:w="829" w:type="dxa"/>
          </w:tcPr>
          <w:p w14:paraId="2F4F9183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26.0905</w:t>
            </w:r>
          </w:p>
          <w:p w14:paraId="1A8E1E2B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±1.5547</w:t>
            </w:r>
          </w:p>
        </w:tc>
        <w:tc>
          <w:tcPr>
            <w:tcW w:w="873" w:type="dxa"/>
          </w:tcPr>
          <w:p w14:paraId="5928075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(2.881, 35.53) = 13.24</w:t>
            </w:r>
          </w:p>
        </w:tc>
        <w:tc>
          <w:tcPr>
            <w:tcW w:w="720" w:type="dxa"/>
          </w:tcPr>
          <w:p w14:paraId="6FAED638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&lt;0.0001</w:t>
            </w:r>
          </w:p>
        </w:tc>
        <w:tc>
          <w:tcPr>
            <w:tcW w:w="810" w:type="dxa"/>
          </w:tcPr>
          <w:p w14:paraId="215D09F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0.3562</w:t>
            </w:r>
          </w:p>
        </w:tc>
        <w:tc>
          <w:tcPr>
            <w:tcW w:w="900" w:type="dxa"/>
          </w:tcPr>
          <w:p w14:paraId="09545107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0.9438</w:t>
            </w:r>
          </w:p>
        </w:tc>
        <w:tc>
          <w:tcPr>
            <w:tcW w:w="805" w:type="dxa"/>
          </w:tcPr>
          <w:p w14:paraId="02B53C88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1.5129</w:t>
            </w:r>
          </w:p>
        </w:tc>
      </w:tr>
      <w:tr w:rsidR="00090995" w:rsidRPr="00800B8B" w14:paraId="3223A95A" w14:textId="77777777" w:rsidTr="001D7661">
        <w:trPr>
          <w:cantSplit/>
        </w:trPr>
        <w:tc>
          <w:tcPr>
            <w:tcW w:w="874" w:type="dxa"/>
          </w:tcPr>
          <w:p w14:paraId="12FC362C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70B6F5BF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Episode duration average (min) </w:t>
            </w:r>
          </w:p>
        </w:tc>
        <w:tc>
          <w:tcPr>
            <w:tcW w:w="809" w:type="dxa"/>
          </w:tcPr>
          <w:p w14:paraId="35FE905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5.8746</w:t>
            </w:r>
          </w:p>
          <w:p w14:paraId="01F3CEBF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±0.2822</w:t>
            </w:r>
          </w:p>
        </w:tc>
        <w:tc>
          <w:tcPr>
            <w:tcW w:w="816" w:type="dxa"/>
          </w:tcPr>
          <w:p w14:paraId="014F1BE7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6.1381</w:t>
            </w:r>
          </w:p>
          <w:p w14:paraId="52EE2E5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±0.2998</w:t>
            </w:r>
          </w:p>
        </w:tc>
        <w:tc>
          <w:tcPr>
            <w:tcW w:w="816" w:type="dxa"/>
          </w:tcPr>
          <w:p w14:paraId="1674534F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7.2894</w:t>
            </w:r>
          </w:p>
          <w:p w14:paraId="07ACBBAB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±0.3127</w:t>
            </w:r>
          </w:p>
        </w:tc>
        <w:tc>
          <w:tcPr>
            <w:tcW w:w="829" w:type="dxa"/>
          </w:tcPr>
          <w:p w14:paraId="08A84AEB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7.5503</w:t>
            </w:r>
          </w:p>
          <w:p w14:paraId="3B4ECAE6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±0.4268</w:t>
            </w:r>
          </w:p>
        </w:tc>
        <w:tc>
          <w:tcPr>
            <w:tcW w:w="873" w:type="dxa"/>
          </w:tcPr>
          <w:p w14:paraId="58CAB5DD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(2.436, 30.04) = 11.64</w:t>
            </w:r>
          </w:p>
        </w:tc>
        <w:tc>
          <w:tcPr>
            <w:tcW w:w="720" w:type="dxa"/>
          </w:tcPr>
          <w:p w14:paraId="73AFD718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&lt;0.0001</w:t>
            </w:r>
          </w:p>
        </w:tc>
        <w:tc>
          <w:tcPr>
            <w:tcW w:w="810" w:type="dxa"/>
          </w:tcPr>
          <w:p w14:paraId="3BDB9E91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0.1810</w:t>
            </w:r>
          </w:p>
        </w:tc>
        <w:tc>
          <w:tcPr>
            <w:tcW w:w="900" w:type="dxa"/>
          </w:tcPr>
          <w:p w14:paraId="735EFB6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1.1430</w:t>
            </w:r>
          </w:p>
        </w:tc>
        <w:tc>
          <w:tcPr>
            <w:tcW w:w="805" w:type="dxa"/>
          </w:tcPr>
          <w:p w14:paraId="1DDFEA13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1.1883</w:t>
            </w:r>
          </w:p>
        </w:tc>
      </w:tr>
      <w:tr w:rsidR="00090995" w:rsidRPr="00800B8B" w14:paraId="154862B1" w14:textId="77777777" w:rsidTr="001D7661">
        <w:trPr>
          <w:cantSplit/>
        </w:trPr>
        <w:tc>
          <w:tcPr>
            <w:tcW w:w="874" w:type="dxa"/>
          </w:tcPr>
          <w:p w14:paraId="1D24C25B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2640DCAD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Episode number (n/h)</w:t>
            </w:r>
          </w:p>
        </w:tc>
        <w:tc>
          <w:tcPr>
            <w:tcW w:w="809" w:type="dxa"/>
          </w:tcPr>
          <w:p w14:paraId="215E947E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6.3021</w:t>
            </w:r>
          </w:p>
          <w:p w14:paraId="44736FBA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±0.2318</w:t>
            </w:r>
          </w:p>
        </w:tc>
        <w:tc>
          <w:tcPr>
            <w:tcW w:w="816" w:type="dxa"/>
          </w:tcPr>
          <w:p w14:paraId="1B921720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5.9697</w:t>
            </w:r>
          </w:p>
          <w:p w14:paraId="4E8DF752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±0.3113</w:t>
            </w:r>
          </w:p>
        </w:tc>
        <w:tc>
          <w:tcPr>
            <w:tcW w:w="816" w:type="dxa"/>
          </w:tcPr>
          <w:p w14:paraId="3755F6AE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5.3556</w:t>
            </w:r>
          </w:p>
          <w:p w14:paraId="77E54EA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±0.2444</w:t>
            </w:r>
          </w:p>
        </w:tc>
        <w:tc>
          <w:tcPr>
            <w:tcW w:w="829" w:type="dxa"/>
          </w:tcPr>
          <w:p w14:paraId="3306FD30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5.2857</w:t>
            </w:r>
          </w:p>
          <w:p w14:paraId="2E2BEDFC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±0.2915</w:t>
            </w:r>
          </w:p>
        </w:tc>
        <w:tc>
          <w:tcPr>
            <w:tcW w:w="873" w:type="dxa"/>
          </w:tcPr>
          <w:p w14:paraId="6655A453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(2.476, 30.54) = 7.796</w:t>
            </w:r>
          </w:p>
          <w:p w14:paraId="7E8E04CD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95B27F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0.0010</w:t>
            </w:r>
          </w:p>
        </w:tc>
        <w:tc>
          <w:tcPr>
            <w:tcW w:w="810" w:type="dxa"/>
          </w:tcPr>
          <w:p w14:paraId="2918A2AB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-0.2938</w:t>
            </w:r>
          </w:p>
        </w:tc>
        <w:tc>
          <w:tcPr>
            <w:tcW w:w="900" w:type="dxa"/>
          </w:tcPr>
          <w:p w14:paraId="31254A98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-1.0628</w:t>
            </w:r>
          </w:p>
        </w:tc>
        <w:tc>
          <w:tcPr>
            <w:tcW w:w="805" w:type="dxa"/>
          </w:tcPr>
          <w:p w14:paraId="7EAB8634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-1.1989</w:t>
            </w:r>
          </w:p>
        </w:tc>
      </w:tr>
      <w:tr w:rsidR="00090995" w:rsidRPr="00800B8B" w14:paraId="12574587" w14:textId="77777777" w:rsidTr="001D7661">
        <w:trPr>
          <w:cantSplit/>
        </w:trPr>
        <w:tc>
          <w:tcPr>
            <w:tcW w:w="874" w:type="dxa"/>
          </w:tcPr>
          <w:p w14:paraId="14FEE610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11CCAB6A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Latency (min)</w:t>
            </w:r>
          </w:p>
        </w:tc>
        <w:tc>
          <w:tcPr>
            <w:tcW w:w="809" w:type="dxa"/>
          </w:tcPr>
          <w:p w14:paraId="73D8AC70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30.4958</w:t>
            </w:r>
            <w:r w:rsidRPr="00800B8B">
              <w:rPr>
                <w:rFonts w:cstheme="minorHAnsi"/>
                <w:sz w:val="16"/>
                <w:szCs w:val="16"/>
              </w:rPr>
              <w:t>±2.9506</w:t>
            </w:r>
          </w:p>
        </w:tc>
        <w:tc>
          <w:tcPr>
            <w:tcW w:w="816" w:type="dxa"/>
          </w:tcPr>
          <w:p w14:paraId="5A5C47F6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14.6485</w:t>
            </w:r>
            <w:r w:rsidRPr="00800B8B">
              <w:rPr>
                <w:rFonts w:cstheme="minorHAnsi"/>
                <w:sz w:val="16"/>
                <w:szCs w:val="16"/>
              </w:rPr>
              <w:t>±2.9015</w:t>
            </w:r>
          </w:p>
        </w:tc>
        <w:tc>
          <w:tcPr>
            <w:tcW w:w="816" w:type="dxa"/>
          </w:tcPr>
          <w:p w14:paraId="21418B33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26.1378</w:t>
            </w:r>
            <w:r w:rsidRPr="00800B8B">
              <w:rPr>
                <w:rFonts w:cstheme="minorHAnsi"/>
                <w:sz w:val="16"/>
                <w:szCs w:val="16"/>
              </w:rPr>
              <w:t>±3.3676</w:t>
            </w:r>
          </w:p>
        </w:tc>
        <w:tc>
          <w:tcPr>
            <w:tcW w:w="829" w:type="dxa"/>
          </w:tcPr>
          <w:p w14:paraId="6A85ED68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25.4762</w:t>
            </w:r>
            <w:r w:rsidRPr="00800B8B">
              <w:rPr>
                <w:sz w:val="16"/>
                <w:szCs w:val="16"/>
              </w:rPr>
              <w:br/>
            </w:r>
            <w:r w:rsidRPr="00800B8B">
              <w:rPr>
                <w:rFonts w:cstheme="minorHAnsi"/>
                <w:sz w:val="16"/>
                <w:szCs w:val="16"/>
              </w:rPr>
              <w:t>±4.6781</w:t>
            </w:r>
          </w:p>
        </w:tc>
        <w:tc>
          <w:tcPr>
            <w:tcW w:w="873" w:type="dxa"/>
          </w:tcPr>
          <w:p w14:paraId="2EF18C5E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(2.146, 26.47) = 3.380</w:t>
            </w:r>
          </w:p>
        </w:tc>
        <w:tc>
          <w:tcPr>
            <w:tcW w:w="720" w:type="dxa"/>
          </w:tcPr>
          <w:p w14:paraId="03A2C6F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0.0463</w:t>
            </w:r>
          </w:p>
        </w:tc>
        <w:tc>
          <w:tcPr>
            <w:tcW w:w="810" w:type="dxa"/>
          </w:tcPr>
          <w:p w14:paraId="16B7E340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-1.2021</w:t>
            </w:r>
          </w:p>
        </w:tc>
        <w:tc>
          <w:tcPr>
            <w:tcW w:w="900" w:type="dxa"/>
          </w:tcPr>
          <w:p w14:paraId="2795C8D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-0.3744</w:t>
            </w:r>
          </w:p>
        </w:tc>
        <w:tc>
          <w:tcPr>
            <w:tcW w:w="805" w:type="dxa"/>
          </w:tcPr>
          <w:p w14:paraId="3846E1F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-0.2424</w:t>
            </w:r>
          </w:p>
        </w:tc>
      </w:tr>
      <w:tr w:rsidR="00090995" w:rsidRPr="00800B8B" w14:paraId="35A7F61A" w14:textId="77777777" w:rsidTr="001D7661">
        <w:trPr>
          <w:cantSplit/>
        </w:trPr>
        <w:tc>
          <w:tcPr>
            <w:tcW w:w="874" w:type="dxa"/>
          </w:tcPr>
          <w:p w14:paraId="3913177F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b/>
                <w:sz w:val="18"/>
                <w:szCs w:val="18"/>
              </w:rPr>
              <w:t>REM</w:t>
            </w:r>
          </w:p>
        </w:tc>
        <w:tc>
          <w:tcPr>
            <w:tcW w:w="1098" w:type="dxa"/>
          </w:tcPr>
          <w:p w14:paraId="2C79399B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14:paraId="41A3BA50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14:paraId="412F621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14:paraId="51D2A35C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14:paraId="18D1D133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14:paraId="44533DA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7155B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EF1EE60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252A8BF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820995B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</w:tr>
      <w:tr w:rsidR="00090995" w:rsidRPr="00800B8B" w14:paraId="4BF44315" w14:textId="77777777" w:rsidTr="001D7661">
        <w:trPr>
          <w:cantSplit/>
        </w:trPr>
        <w:tc>
          <w:tcPr>
            <w:tcW w:w="874" w:type="dxa"/>
          </w:tcPr>
          <w:p w14:paraId="07990636" w14:textId="77777777" w:rsidR="00090995" w:rsidRPr="00800B8B" w:rsidRDefault="00090995" w:rsidP="001D7661">
            <w:pPr>
              <w:keepNext/>
              <w:rPr>
                <w:b/>
                <w:sz w:val="18"/>
                <w:szCs w:val="18"/>
              </w:rPr>
            </w:pPr>
          </w:p>
        </w:tc>
        <w:tc>
          <w:tcPr>
            <w:tcW w:w="1098" w:type="dxa"/>
          </w:tcPr>
          <w:p w14:paraId="148FF307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Longest episode (min) </w:t>
            </w:r>
          </w:p>
        </w:tc>
        <w:tc>
          <w:tcPr>
            <w:tcW w:w="809" w:type="dxa"/>
          </w:tcPr>
          <w:p w14:paraId="716B09DD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3.2417</w:t>
            </w:r>
          </w:p>
          <w:p w14:paraId="32665793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±0.1481</w:t>
            </w:r>
          </w:p>
        </w:tc>
        <w:tc>
          <w:tcPr>
            <w:tcW w:w="816" w:type="dxa"/>
          </w:tcPr>
          <w:p w14:paraId="1B3A78A6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3.2364</w:t>
            </w:r>
          </w:p>
          <w:p w14:paraId="2D332E68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±0.1699</w:t>
            </w:r>
          </w:p>
        </w:tc>
        <w:tc>
          <w:tcPr>
            <w:tcW w:w="816" w:type="dxa"/>
          </w:tcPr>
          <w:p w14:paraId="1F8804CE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3.3378</w:t>
            </w:r>
          </w:p>
          <w:p w14:paraId="402D0F14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±0.1291</w:t>
            </w:r>
          </w:p>
        </w:tc>
        <w:tc>
          <w:tcPr>
            <w:tcW w:w="829" w:type="dxa"/>
          </w:tcPr>
          <w:p w14:paraId="1BA84D9B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3.4190</w:t>
            </w:r>
          </w:p>
          <w:p w14:paraId="22B5F6E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±0.1546</w:t>
            </w:r>
          </w:p>
        </w:tc>
        <w:tc>
          <w:tcPr>
            <w:tcW w:w="873" w:type="dxa"/>
          </w:tcPr>
          <w:p w14:paraId="39CD82E3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(2.605, 32.12) = 0.5517</w:t>
            </w:r>
          </w:p>
        </w:tc>
        <w:tc>
          <w:tcPr>
            <w:tcW w:w="720" w:type="dxa"/>
          </w:tcPr>
          <w:p w14:paraId="1C23142F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0.6266</w:t>
            </w:r>
          </w:p>
        </w:tc>
        <w:tc>
          <w:tcPr>
            <w:tcW w:w="810" w:type="dxa"/>
          </w:tcPr>
          <w:p w14:paraId="08CA2120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-0.0083</w:t>
            </w:r>
          </w:p>
        </w:tc>
        <w:tc>
          <w:tcPr>
            <w:tcW w:w="900" w:type="dxa"/>
          </w:tcPr>
          <w:p w14:paraId="4D657821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0.1710</w:t>
            </w:r>
          </w:p>
        </w:tc>
        <w:tc>
          <w:tcPr>
            <w:tcW w:w="805" w:type="dxa"/>
          </w:tcPr>
          <w:p w14:paraId="48BE69F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0.2450</w:t>
            </w:r>
          </w:p>
        </w:tc>
      </w:tr>
      <w:tr w:rsidR="00090995" w:rsidRPr="00800B8B" w14:paraId="4EDE682F" w14:textId="77777777" w:rsidTr="001D7661">
        <w:trPr>
          <w:cantSplit/>
        </w:trPr>
        <w:tc>
          <w:tcPr>
            <w:tcW w:w="874" w:type="dxa"/>
          </w:tcPr>
          <w:p w14:paraId="74BE5D5C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46107F5E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 xml:space="preserve">Episode duration average (min) </w:t>
            </w:r>
          </w:p>
        </w:tc>
        <w:tc>
          <w:tcPr>
            <w:tcW w:w="809" w:type="dxa"/>
          </w:tcPr>
          <w:p w14:paraId="01F31730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1.2260</w:t>
            </w:r>
          </w:p>
          <w:p w14:paraId="65CD3E56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±0.0415</w:t>
            </w:r>
          </w:p>
        </w:tc>
        <w:tc>
          <w:tcPr>
            <w:tcW w:w="816" w:type="dxa"/>
          </w:tcPr>
          <w:p w14:paraId="0DDD6867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1.1620</w:t>
            </w:r>
          </w:p>
          <w:p w14:paraId="01FAE4E7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±0.0456</w:t>
            </w:r>
          </w:p>
        </w:tc>
        <w:tc>
          <w:tcPr>
            <w:tcW w:w="816" w:type="dxa"/>
          </w:tcPr>
          <w:p w14:paraId="112C2F36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1.3546</w:t>
            </w:r>
          </w:p>
          <w:p w14:paraId="671BF46C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±0.0399</w:t>
            </w:r>
          </w:p>
        </w:tc>
        <w:tc>
          <w:tcPr>
            <w:tcW w:w="829" w:type="dxa"/>
          </w:tcPr>
          <w:p w14:paraId="367CC0DB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1.3442</w:t>
            </w:r>
          </w:p>
          <w:p w14:paraId="6AFF616E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±0.0651</w:t>
            </w:r>
          </w:p>
        </w:tc>
        <w:tc>
          <w:tcPr>
            <w:tcW w:w="873" w:type="dxa"/>
          </w:tcPr>
          <w:p w14:paraId="6249AAED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(2.150, 26.52) = 4.230</w:t>
            </w:r>
          </w:p>
        </w:tc>
        <w:tc>
          <w:tcPr>
            <w:tcW w:w="720" w:type="dxa"/>
          </w:tcPr>
          <w:p w14:paraId="3F2F2A94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0.0232</w:t>
            </w:r>
          </w:p>
        </w:tc>
        <w:tc>
          <w:tcPr>
            <w:tcW w:w="810" w:type="dxa"/>
          </w:tcPr>
          <w:p w14:paraId="0F813980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-0.3757</w:t>
            </w:r>
          </w:p>
        </w:tc>
        <w:tc>
          <w:tcPr>
            <w:tcW w:w="900" w:type="dxa"/>
          </w:tcPr>
          <w:p w14:paraId="6B878CC8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0.5463</w:t>
            </w:r>
          </w:p>
        </w:tc>
        <w:tc>
          <w:tcPr>
            <w:tcW w:w="805" w:type="dxa"/>
          </w:tcPr>
          <w:p w14:paraId="4A30D81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0.4111</w:t>
            </w:r>
          </w:p>
        </w:tc>
      </w:tr>
      <w:tr w:rsidR="00090995" w:rsidRPr="00800B8B" w14:paraId="45868583" w14:textId="77777777" w:rsidTr="001D7661">
        <w:trPr>
          <w:cantSplit/>
        </w:trPr>
        <w:tc>
          <w:tcPr>
            <w:tcW w:w="874" w:type="dxa"/>
          </w:tcPr>
          <w:p w14:paraId="454FA2A6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1B1F9066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Episode number (n/h)</w:t>
            </w:r>
          </w:p>
        </w:tc>
        <w:tc>
          <w:tcPr>
            <w:tcW w:w="809" w:type="dxa"/>
          </w:tcPr>
          <w:p w14:paraId="24F3679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4.3958</w:t>
            </w:r>
          </w:p>
          <w:p w14:paraId="28D9806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±0.1747</w:t>
            </w:r>
          </w:p>
        </w:tc>
        <w:tc>
          <w:tcPr>
            <w:tcW w:w="816" w:type="dxa"/>
          </w:tcPr>
          <w:p w14:paraId="3B1F5E2F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4.3182</w:t>
            </w:r>
          </w:p>
          <w:p w14:paraId="3D6D137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±0.2934</w:t>
            </w:r>
          </w:p>
        </w:tc>
        <w:tc>
          <w:tcPr>
            <w:tcW w:w="816" w:type="dxa"/>
          </w:tcPr>
          <w:p w14:paraId="1C9035F0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3.5333</w:t>
            </w:r>
          </w:p>
          <w:p w14:paraId="63720822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±0.2644</w:t>
            </w:r>
          </w:p>
        </w:tc>
        <w:tc>
          <w:tcPr>
            <w:tcW w:w="829" w:type="dxa"/>
          </w:tcPr>
          <w:p w14:paraId="28AEF94A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3.5357</w:t>
            </w:r>
          </w:p>
          <w:p w14:paraId="5B9E45CD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±0.2245</w:t>
            </w:r>
          </w:p>
        </w:tc>
        <w:tc>
          <w:tcPr>
            <w:tcW w:w="873" w:type="dxa"/>
          </w:tcPr>
          <w:p w14:paraId="61E8B2F8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(2.124, 26.19) = 6.430</w:t>
            </w:r>
          </w:p>
        </w:tc>
        <w:tc>
          <w:tcPr>
            <w:tcW w:w="720" w:type="dxa"/>
          </w:tcPr>
          <w:p w14:paraId="3726CAB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0.0047</w:t>
            </w:r>
          </w:p>
        </w:tc>
        <w:tc>
          <w:tcPr>
            <w:tcW w:w="810" w:type="dxa"/>
          </w:tcPr>
          <w:p w14:paraId="663B49D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-0.0892</w:t>
            </w:r>
          </w:p>
        </w:tc>
        <w:tc>
          <w:tcPr>
            <w:tcW w:w="900" w:type="dxa"/>
          </w:tcPr>
          <w:p w14:paraId="0B8C668B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-0.7456</w:t>
            </w:r>
          </w:p>
        </w:tc>
        <w:tc>
          <w:tcPr>
            <w:tcW w:w="805" w:type="dxa"/>
          </w:tcPr>
          <w:p w14:paraId="2446A722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-0.8710</w:t>
            </w:r>
          </w:p>
        </w:tc>
      </w:tr>
      <w:tr w:rsidR="00090995" w:rsidRPr="00800B8B" w14:paraId="1574DA38" w14:textId="77777777" w:rsidTr="001D7661">
        <w:trPr>
          <w:cantSplit/>
        </w:trPr>
        <w:tc>
          <w:tcPr>
            <w:tcW w:w="874" w:type="dxa"/>
          </w:tcPr>
          <w:p w14:paraId="54BCDB57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6C376FE5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Latency (min)</w:t>
            </w:r>
          </w:p>
        </w:tc>
        <w:tc>
          <w:tcPr>
            <w:tcW w:w="809" w:type="dxa"/>
          </w:tcPr>
          <w:p w14:paraId="25CC957C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22.2000</w:t>
            </w:r>
          </w:p>
          <w:p w14:paraId="348F821A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±2.8840</w:t>
            </w:r>
          </w:p>
        </w:tc>
        <w:tc>
          <w:tcPr>
            <w:tcW w:w="816" w:type="dxa"/>
          </w:tcPr>
          <w:p w14:paraId="007EE0F0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46.0485</w:t>
            </w:r>
          </w:p>
          <w:p w14:paraId="1E88013A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±9.5971</w:t>
            </w:r>
          </w:p>
        </w:tc>
        <w:tc>
          <w:tcPr>
            <w:tcW w:w="816" w:type="dxa"/>
          </w:tcPr>
          <w:p w14:paraId="62A3BDB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28.9689</w:t>
            </w:r>
          </w:p>
          <w:p w14:paraId="3EB25BA1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±6.1401</w:t>
            </w:r>
          </w:p>
        </w:tc>
        <w:tc>
          <w:tcPr>
            <w:tcW w:w="829" w:type="dxa"/>
          </w:tcPr>
          <w:p w14:paraId="5B72038E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34.8952</w:t>
            </w:r>
          </w:p>
          <w:p w14:paraId="3FFF5725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rFonts w:cstheme="minorHAnsi"/>
                <w:sz w:val="16"/>
                <w:szCs w:val="16"/>
              </w:rPr>
              <w:t>±3.0666</w:t>
            </w:r>
          </w:p>
        </w:tc>
        <w:tc>
          <w:tcPr>
            <w:tcW w:w="873" w:type="dxa"/>
          </w:tcPr>
          <w:p w14:paraId="41BF0A3F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(1.840, 22.69) = 4.691</w:t>
            </w:r>
          </w:p>
        </w:tc>
        <w:tc>
          <w:tcPr>
            <w:tcW w:w="720" w:type="dxa"/>
          </w:tcPr>
          <w:p w14:paraId="58F8EAA0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0.0220</w:t>
            </w:r>
          </w:p>
        </w:tc>
        <w:tc>
          <w:tcPr>
            <w:tcW w:w="810" w:type="dxa"/>
          </w:tcPr>
          <w:p w14:paraId="604DF0DD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0.8061</w:t>
            </w:r>
          </w:p>
        </w:tc>
        <w:tc>
          <w:tcPr>
            <w:tcW w:w="900" w:type="dxa"/>
          </w:tcPr>
          <w:p w14:paraId="291E27FA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0.3202</w:t>
            </w:r>
          </w:p>
        </w:tc>
        <w:tc>
          <w:tcPr>
            <w:tcW w:w="805" w:type="dxa"/>
          </w:tcPr>
          <w:p w14:paraId="04F0658F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0.9213</w:t>
            </w:r>
          </w:p>
        </w:tc>
      </w:tr>
      <w:tr w:rsidR="00090995" w:rsidRPr="00800B8B" w14:paraId="23AEEDCC" w14:textId="77777777" w:rsidTr="001D7661">
        <w:trPr>
          <w:cantSplit/>
        </w:trPr>
        <w:tc>
          <w:tcPr>
            <w:tcW w:w="874" w:type="dxa"/>
          </w:tcPr>
          <w:p w14:paraId="3EE463D2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b/>
                <w:sz w:val="18"/>
                <w:szCs w:val="18"/>
              </w:rPr>
              <w:t>Sleep consoli-dation</w:t>
            </w:r>
          </w:p>
        </w:tc>
        <w:tc>
          <w:tcPr>
            <w:tcW w:w="1098" w:type="dxa"/>
          </w:tcPr>
          <w:p w14:paraId="5AD64215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14:paraId="68B214D1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14:paraId="12D57311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14:paraId="21ABFE30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14:paraId="5E4334F4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14:paraId="5353535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EB16DF3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7D3DD58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DF392E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FA18D1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</w:p>
        </w:tc>
      </w:tr>
      <w:tr w:rsidR="00090995" w:rsidRPr="00800B8B" w14:paraId="46EA8AC7" w14:textId="77777777" w:rsidTr="001D7661">
        <w:trPr>
          <w:cantSplit/>
        </w:trPr>
        <w:tc>
          <w:tcPr>
            <w:tcW w:w="874" w:type="dxa"/>
          </w:tcPr>
          <w:p w14:paraId="08E56C60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14:paraId="647B5A5E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NREM before REM onset (min)</w:t>
            </w:r>
          </w:p>
        </w:tc>
        <w:tc>
          <w:tcPr>
            <w:tcW w:w="809" w:type="dxa"/>
          </w:tcPr>
          <w:p w14:paraId="6B46AA87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16.1333</w:t>
            </w:r>
            <w:r w:rsidRPr="00800B8B">
              <w:rPr>
                <w:rFonts w:cstheme="minorHAnsi"/>
                <w:sz w:val="16"/>
                <w:szCs w:val="16"/>
              </w:rPr>
              <w:t>±1.307</w:t>
            </w:r>
          </w:p>
        </w:tc>
        <w:tc>
          <w:tcPr>
            <w:tcW w:w="816" w:type="dxa"/>
          </w:tcPr>
          <w:p w14:paraId="1108E9D8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25.3333</w:t>
            </w:r>
            <w:r w:rsidRPr="00800B8B">
              <w:rPr>
                <w:rFonts w:cstheme="minorHAnsi"/>
                <w:sz w:val="16"/>
                <w:szCs w:val="16"/>
              </w:rPr>
              <w:t>±3.7126</w:t>
            </w:r>
          </w:p>
        </w:tc>
        <w:tc>
          <w:tcPr>
            <w:tcW w:w="816" w:type="dxa"/>
          </w:tcPr>
          <w:p w14:paraId="1DFFAD0E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23.5956</w:t>
            </w:r>
            <w:r w:rsidRPr="00800B8B">
              <w:rPr>
                <w:rFonts w:cstheme="minorHAnsi"/>
                <w:sz w:val="16"/>
                <w:szCs w:val="16"/>
              </w:rPr>
              <w:t>±3.4938</w:t>
            </w:r>
          </w:p>
        </w:tc>
        <w:tc>
          <w:tcPr>
            <w:tcW w:w="829" w:type="dxa"/>
          </w:tcPr>
          <w:p w14:paraId="749EC4A7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28.4524</w:t>
            </w:r>
            <w:r w:rsidRPr="00800B8B">
              <w:rPr>
                <w:sz w:val="16"/>
                <w:szCs w:val="16"/>
              </w:rPr>
              <w:br/>
            </w:r>
            <w:r w:rsidRPr="00800B8B">
              <w:rPr>
                <w:rFonts w:cstheme="minorHAnsi"/>
                <w:sz w:val="16"/>
                <w:szCs w:val="16"/>
              </w:rPr>
              <w:t>±2.0227</w:t>
            </w:r>
          </w:p>
        </w:tc>
        <w:tc>
          <w:tcPr>
            <w:tcW w:w="873" w:type="dxa"/>
          </w:tcPr>
          <w:p w14:paraId="09EB4151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(2.031, 25.04) = 5.087</w:t>
            </w:r>
          </w:p>
        </w:tc>
        <w:tc>
          <w:tcPr>
            <w:tcW w:w="720" w:type="dxa"/>
          </w:tcPr>
          <w:p w14:paraId="213583A3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0.0137</w:t>
            </w:r>
          </w:p>
        </w:tc>
        <w:tc>
          <w:tcPr>
            <w:tcW w:w="810" w:type="dxa"/>
          </w:tcPr>
          <w:p w14:paraId="1D07DB6F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0.7996</w:t>
            </w:r>
          </w:p>
        </w:tc>
        <w:tc>
          <w:tcPr>
            <w:tcW w:w="900" w:type="dxa"/>
          </w:tcPr>
          <w:p w14:paraId="5179F549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0.5317</w:t>
            </w:r>
          </w:p>
        </w:tc>
        <w:tc>
          <w:tcPr>
            <w:tcW w:w="805" w:type="dxa"/>
          </w:tcPr>
          <w:p w14:paraId="4EC3C1B1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1.5467</w:t>
            </w:r>
          </w:p>
        </w:tc>
      </w:tr>
      <w:tr w:rsidR="00090995" w:rsidRPr="00800B8B" w14:paraId="0CC92C5B" w14:textId="77777777" w:rsidTr="001D7661">
        <w:trPr>
          <w:cantSplit/>
        </w:trPr>
        <w:tc>
          <w:tcPr>
            <w:tcW w:w="874" w:type="dxa"/>
          </w:tcPr>
          <w:p w14:paraId="2EDAC837" w14:textId="77777777" w:rsidR="00090995" w:rsidRPr="00800B8B" w:rsidRDefault="00090995" w:rsidP="001D7661">
            <w:pPr>
              <w:keepNext/>
              <w:rPr>
                <w:b/>
                <w:sz w:val="18"/>
                <w:szCs w:val="18"/>
              </w:rPr>
            </w:pPr>
          </w:p>
        </w:tc>
        <w:tc>
          <w:tcPr>
            <w:tcW w:w="1098" w:type="dxa"/>
          </w:tcPr>
          <w:p w14:paraId="1A3FAA3E" w14:textId="77777777" w:rsidR="00090995" w:rsidRPr="00800B8B" w:rsidRDefault="00090995" w:rsidP="001D7661">
            <w:pPr>
              <w:keepNext/>
              <w:rPr>
                <w:sz w:val="18"/>
                <w:szCs w:val="18"/>
              </w:rPr>
            </w:pPr>
            <w:r w:rsidRPr="00800B8B">
              <w:rPr>
                <w:sz w:val="18"/>
                <w:szCs w:val="18"/>
              </w:rPr>
              <w:t>Brief awakenings</w:t>
            </w:r>
            <w:r w:rsidRPr="00800B8B">
              <w:rPr>
                <w:sz w:val="18"/>
                <w:szCs w:val="18"/>
              </w:rPr>
              <w:br/>
              <w:t>(n/h)*</w:t>
            </w:r>
          </w:p>
        </w:tc>
        <w:tc>
          <w:tcPr>
            <w:tcW w:w="809" w:type="dxa"/>
          </w:tcPr>
          <w:p w14:paraId="1772D236" w14:textId="77777777" w:rsidR="00090995" w:rsidRPr="00800B8B" w:rsidRDefault="00090995" w:rsidP="001D7661">
            <w:pPr>
              <w:keepNext/>
              <w:rPr>
                <w:b/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36.8033</w:t>
            </w:r>
            <w:r w:rsidRPr="00800B8B">
              <w:rPr>
                <w:rFonts w:cstheme="minorHAnsi"/>
                <w:sz w:val="16"/>
                <w:szCs w:val="16"/>
              </w:rPr>
              <w:t>±3.7206</w:t>
            </w:r>
          </w:p>
        </w:tc>
        <w:tc>
          <w:tcPr>
            <w:tcW w:w="816" w:type="dxa"/>
          </w:tcPr>
          <w:p w14:paraId="2AF7123F" w14:textId="77777777" w:rsidR="00090995" w:rsidRPr="00800B8B" w:rsidRDefault="00090995" w:rsidP="001D7661">
            <w:pPr>
              <w:keepNext/>
              <w:rPr>
                <w:b/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27.6169</w:t>
            </w:r>
            <w:r w:rsidRPr="00800B8B">
              <w:rPr>
                <w:rFonts w:cstheme="minorHAnsi"/>
                <w:sz w:val="16"/>
                <w:szCs w:val="16"/>
              </w:rPr>
              <w:t>±3.2139</w:t>
            </w:r>
          </w:p>
        </w:tc>
        <w:tc>
          <w:tcPr>
            <w:tcW w:w="816" w:type="dxa"/>
          </w:tcPr>
          <w:p w14:paraId="6383D04E" w14:textId="77777777" w:rsidR="00090995" w:rsidRPr="00800B8B" w:rsidRDefault="00090995" w:rsidP="001D7661">
            <w:pPr>
              <w:keepNext/>
              <w:rPr>
                <w:b/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20.9897</w:t>
            </w:r>
            <w:r w:rsidRPr="00800B8B">
              <w:rPr>
                <w:rFonts w:cstheme="minorHAnsi"/>
                <w:sz w:val="16"/>
                <w:szCs w:val="16"/>
              </w:rPr>
              <w:t>±2.7844</w:t>
            </w:r>
          </w:p>
        </w:tc>
        <w:tc>
          <w:tcPr>
            <w:tcW w:w="829" w:type="dxa"/>
          </w:tcPr>
          <w:p w14:paraId="52DB1CDF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21.5082</w:t>
            </w:r>
            <w:r w:rsidRPr="00800B8B">
              <w:rPr>
                <w:rFonts w:cstheme="minorHAnsi"/>
                <w:sz w:val="16"/>
                <w:szCs w:val="16"/>
              </w:rPr>
              <w:t>±2.0680</w:t>
            </w:r>
          </w:p>
        </w:tc>
        <w:tc>
          <w:tcPr>
            <w:tcW w:w="873" w:type="dxa"/>
          </w:tcPr>
          <w:p w14:paraId="3AEF7D5D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F (1.968, 23.62) = 10.38</w:t>
            </w:r>
          </w:p>
        </w:tc>
        <w:tc>
          <w:tcPr>
            <w:tcW w:w="720" w:type="dxa"/>
          </w:tcPr>
          <w:p w14:paraId="10A93746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0.0006</w:t>
            </w:r>
          </w:p>
        </w:tc>
        <w:tc>
          <w:tcPr>
            <w:tcW w:w="810" w:type="dxa"/>
          </w:tcPr>
          <w:p w14:paraId="46BA2DC7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-0.6271</w:t>
            </w:r>
          </w:p>
        </w:tc>
        <w:tc>
          <w:tcPr>
            <w:tcW w:w="900" w:type="dxa"/>
          </w:tcPr>
          <w:p w14:paraId="6F7B11B8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-1.0691</w:t>
            </w:r>
          </w:p>
        </w:tc>
        <w:tc>
          <w:tcPr>
            <w:tcW w:w="805" w:type="dxa"/>
          </w:tcPr>
          <w:p w14:paraId="5F63A54C" w14:textId="77777777" w:rsidR="00090995" w:rsidRPr="00800B8B" w:rsidRDefault="00090995" w:rsidP="001D7661">
            <w:pPr>
              <w:keepNext/>
              <w:rPr>
                <w:sz w:val="16"/>
                <w:szCs w:val="16"/>
              </w:rPr>
            </w:pPr>
            <w:r w:rsidRPr="00800B8B">
              <w:rPr>
                <w:sz w:val="16"/>
                <w:szCs w:val="16"/>
              </w:rPr>
              <w:t>-1.5760</w:t>
            </w:r>
          </w:p>
        </w:tc>
      </w:tr>
    </w:tbl>
    <w:p w14:paraId="1CB74713" w14:textId="77777777" w:rsidR="00090995" w:rsidRPr="00800B8B" w:rsidRDefault="00090995" w:rsidP="00090995">
      <w:pPr>
        <w:rPr>
          <w:sz w:val="18"/>
          <w:szCs w:val="18"/>
        </w:rPr>
      </w:pPr>
      <w:r w:rsidRPr="00800B8B">
        <w:rPr>
          <w:sz w:val="18"/>
          <w:szCs w:val="18"/>
        </w:rPr>
        <w:t xml:space="preserve">*animal numbers for analysis of brief awakenings: n=15 for saline, n=11 for 1 mg/kg, n=15 for 5 mg/kg, n=13 for 10 mg/kg </w:t>
      </w:r>
      <w:r>
        <w:rPr>
          <w:sz w:val="18"/>
          <w:szCs w:val="18"/>
        </w:rPr>
        <w:t xml:space="preserve">and time window 2h. </w:t>
      </w:r>
    </w:p>
    <w:p w14:paraId="4D2C1770" w14:textId="77777777" w:rsidR="00097625" w:rsidRDefault="00000000"/>
    <w:sectPr w:rsidR="00097625" w:rsidSect="0058603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95"/>
    <w:rsid w:val="00034A55"/>
    <w:rsid w:val="00090995"/>
    <w:rsid w:val="000A2B85"/>
    <w:rsid w:val="001C1CA4"/>
    <w:rsid w:val="002D4BC9"/>
    <w:rsid w:val="00586035"/>
    <w:rsid w:val="005D5237"/>
    <w:rsid w:val="00696352"/>
    <w:rsid w:val="007969AC"/>
    <w:rsid w:val="00956B2C"/>
    <w:rsid w:val="00986220"/>
    <w:rsid w:val="00A97600"/>
    <w:rsid w:val="00CB5CC7"/>
    <w:rsid w:val="00D04836"/>
    <w:rsid w:val="00D924EE"/>
    <w:rsid w:val="00FA4262"/>
    <w:rsid w:val="00FD09E2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8EC68"/>
  <w15:chartTrackingRefBased/>
  <w15:docId w15:val="{8DACD6F0-5D6E-374D-B8C6-31C73544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995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90995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0909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Krone</dc:creator>
  <cp:keywords/>
  <dc:description/>
  <cp:lastModifiedBy>Lukas Krone</cp:lastModifiedBy>
  <cp:revision>1</cp:revision>
  <dcterms:created xsi:type="dcterms:W3CDTF">2022-12-28T21:35:00Z</dcterms:created>
  <dcterms:modified xsi:type="dcterms:W3CDTF">2022-12-28T21:36:00Z</dcterms:modified>
</cp:coreProperties>
</file>