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BE7D" w14:textId="77777777" w:rsidR="00276D25" w:rsidRDefault="00276D25" w:rsidP="00276D25">
      <w:pPr>
        <w:rPr>
          <w:lang w:val="en-US"/>
        </w:rPr>
      </w:pPr>
      <w:r w:rsidRPr="004E58B8">
        <w:rPr>
          <w:b/>
          <w:bCs/>
          <w:lang w:val="en-US"/>
        </w:rPr>
        <w:t>S</w:t>
      </w:r>
      <w:r>
        <w:rPr>
          <w:b/>
          <w:bCs/>
          <w:lang w:val="en-US"/>
        </w:rPr>
        <w:t>4</w:t>
      </w:r>
      <w:r w:rsidRPr="004E58B8">
        <w:rPr>
          <w:b/>
          <w:bCs/>
          <w:lang w:val="en-US"/>
        </w:rPr>
        <w:t xml:space="preserve"> Table. </w:t>
      </w:r>
      <w:r w:rsidRPr="00914F07">
        <w:rPr>
          <w:lang w:val="en-US"/>
        </w:rPr>
        <w:t xml:space="preserve">DNA sequences of </w:t>
      </w:r>
      <w:proofErr w:type="spellStart"/>
      <w:r w:rsidRPr="00914F07">
        <w:rPr>
          <w:lang w:val="en-US"/>
        </w:rPr>
        <w:t>synthesised</w:t>
      </w:r>
      <w:proofErr w:type="spellEnd"/>
      <w:r>
        <w:rPr>
          <w:b/>
          <w:bCs/>
          <w:lang w:val="en-US"/>
        </w:rPr>
        <w:t xml:space="preserve"> </w:t>
      </w:r>
      <w:r>
        <w:rPr>
          <w:lang w:val="en-US"/>
        </w:rPr>
        <w:t>gene fragments used in this study.</w:t>
      </w:r>
    </w:p>
    <w:tbl>
      <w:tblPr>
        <w:tblpPr w:leftFromText="180" w:rightFromText="180" w:horzAnchor="margin" w:tblpY="570"/>
        <w:tblW w:w="9488" w:type="dxa"/>
        <w:tblBorders>
          <w:top w:val="nil"/>
          <w:left w:val="nil"/>
          <w:right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8222"/>
      </w:tblGrid>
      <w:tr w:rsidR="00276D25" w:rsidRPr="0066352C" w14:paraId="7F741754" w14:textId="77777777" w:rsidTr="00576B93">
        <w:tc>
          <w:tcPr>
            <w:tcW w:w="1266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751A404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b/>
                <w:bCs/>
                <w:sz w:val="14"/>
                <w:szCs w:val="14"/>
                <w:lang w:val="en-GB"/>
              </w:rPr>
              <w:t>Name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20E08CA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b/>
                <w:bCs/>
                <w:sz w:val="14"/>
                <w:szCs w:val="14"/>
                <w:lang w:val="en-GB"/>
              </w:rPr>
              <w:t>Sequence</w:t>
            </w:r>
            <w:r>
              <w:rPr>
                <w:rFonts w:cstheme="minorHAnsi"/>
                <w:b/>
                <w:bCs/>
                <w:sz w:val="14"/>
                <w:szCs w:val="14"/>
                <w:lang w:val="en-GB"/>
              </w:rPr>
              <w:t xml:space="preserve"> (5’ - 3’)</w:t>
            </w:r>
          </w:p>
        </w:tc>
      </w:tr>
      <w:tr w:rsidR="00276D25" w:rsidRPr="0066352C" w14:paraId="37F16D75" w14:textId="77777777" w:rsidTr="00576B93">
        <w:tblPrEx>
          <w:tblBorders>
            <w:top w:val="none" w:sz="0" w:space="0" w:color="auto"/>
          </w:tblBorders>
        </w:tblPrEx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3AFEB93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lang w:val="en-GB"/>
              </w:rPr>
              <w:t>SIX6*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2EED3C32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  <w:lang w:val="en-GB"/>
              </w:rPr>
              <w:t>GGTCCCTTAGCCCAAACAGAATCCGAGTCGGCAGACGTCGCTGAACATACAATCAATTATATCGACATTGCCCCTGAAGAATTTGAACCGCCCAAAGCTAATTTGTCATCTCTGGTGAGTCGTGACACGCTTCCTGTCAGTACCTGTCCTGCGGGTCAGAAATACGATCGTTCCGTGTGTTACAAGGCAGACAAAATTCGTAGCTTTTGTGTCGCAAACCCTCGTAGCAACCGTGAGAAGATTACCGACACACCGTGTCAGCCCCGTGAAATCTGTGTGCAACGCAATCTTTCCAACGGCAAGAGTTTCGCTAAGTGTATCCCCATTGTAGACCTGGTGGAATGGAAGACATCCGCAAATGGGAATAAAGAAGGCTGTACTACAACGTCCGTGAATCCGGCTGGGTACCATCACCTTGGTACTATTGTTTACGATATCAATAAGAATCCTATCGAAGTTGATAAAATCTCGTACTTCGGCGAGCCGGGAAATGTAAACGAGGGCATTGGTGGCAGCACAAGCTATTTTAGTAGTGACAACTTTCAATTTTCTAAGTCCCGCTACATGAAAACTTGTATTTTCAGTGGTGGGTACGGGAATCTTAACGCCTATACGTGGAGCTGGGAA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TCTTGGAGACCGT</w:t>
            </w:r>
          </w:p>
          <w:p w14:paraId="5E2B232D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276D25" w:rsidRPr="0066352C" w14:paraId="570625F5" w14:textId="77777777" w:rsidTr="00576B93">
        <w:tblPrEx>
          <w:tblBorders>
            <w:top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40101DD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lang w:val="en-GB"/>
              </w:rPr>
              <w:t>SIX6-TEV*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5B14563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  <w:lang w:val="en-GB"/>
              </w:rPr>
              <w:t>GGTCCCTTAGCCCAAACAGAATCCGAGTCGGCAGACGTCGCTGAACATACAATCAATTATATCGACATTGCCCCTGAAGAATTTGAACCGCCCAAAGCTAATTTGTCATCTCTGGTGGAAAATCTTTACTTCCAGTCCGACACGCTTCCTGTCAGTACCTGTCCTGCGGGTCAGAAATACGATCGTTCCGTGTGTTACAAGGCAGACAAAATTCGTAGCTTTTGTGTCGCAAACCCTCGTAGCAACCGTGAGAAGATTACCGACACACCGTGTCAGCCCCGTGAAATCTGTGTGCAACGCAATCTTTCCAACGGCAAGAGTTTCGCTAAGTGTATCCCCATTGTAGACCTGGTGGAATGGAAGACATCCGCAAATGGGAATAAAGAAGGCTGTACTACAACGTCCGTGAATCCGGCTGGGTACCATCACCTTGGTACTATTGTTTACGATATCAATAAGAATCCTATCGAAGTTGATAAAATCTCGTACTTCGGCGAGCCGGGAAATGTAAACGAGGGCATTGGTGGCAGCACAAGCTATTTTAGTAGTGACAACTTTCAATTTTCTAAGTCCCGCTACATGAAAACTTGTATTTTCAGTGGTGGGTACGGGAATCTTAACGCCTATACGTGGAGCTGGGAA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TCTTGGAGACCGT</w:t>
            </w:r>
          </w:p>
          <w:p w14:paraId="2CBFD975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276D25" w:rsidRPr="0066352C" w14:paraId="01E8B7F0" w14:textId="77777777" w:rsidTr="00576B93">
        <w:tblPrEx>
          <w:tblBorders>
            <w:top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1EB1AA5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lang w:val="en-GB"/>
              </w:rPr>
              <w:t>Avr1Thrombin*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36A0255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  <w:lang w:val="en-GB"/>
              </w:rPr>
              <w:t>TTGCCTAAAGGAGAGGAGGGTGACATTATTGGTACTTTCAATTTCTCGTCCAGCGACAGCCAACCCCTTAAAATCCACTGGGTCGATACGCCGGACTCATCTGGGAGCAATCTTGTTCCCCGTTCCGCTCACACGGAGAGTGTATGCGTTCACGCCGGGACCGCTACAGGTGCTGATCTGCATTGGTTGAATGCGATCTGCACCGGGAAGTCTACATACACAGTGAATTGCGCCCCGGCAGGCAACAAGAATGCTGGGTCTACGCACACAGGAACATGTCCGGCAGGTCAGGACTGTTTCCAATTAGAGCAGGTCGGAAACTTTTGGGGGGACCGTGAGCCAGATGCTACCTGTAGCCCGTCCAATACGGTATTTGACGCCGTAGATGACAAGGAAGCTACGCATGTAAACGGCAAAGTTGTTACACGCGCGGGGAAGCCGGGCATTGGGCGCAAGCTTATTCGTCTTAAGGCTCAGGTCTATCGTCGTGATGGTCACTATGGTCAGACCTCGCGCATGGGATTCTTTCGTAACGGCAAAGAGGTTTACCATATCGACAACGTTGCCTCGATGGAACCCACTTGGAATTTTGACCCATCGAGTGACCAATCCTTTAGCTTCTTTTTCACACCGGGACCCAACGCTTTCCGTATTCAAGGAACGCTTAATCTGGCC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TCTTGGAGACCGT</w:t>
            </w:r>
          </w:p>
          <w:p w14:paraId="24E86147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276D25" w:rsidRPr="0066352C" w14:paraId="3C8009F8" w14:textId="77777777" w:rsidTr="00576B93">
        <w:tblPrEx>
          <w:tblBorders>
            <w:top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7E52F2E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lang w:val="en-GB"/>
              </w:rPr>
              <w:t>SIX8Thrombin*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0E4FCC03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  <w:lang w:val="en-GB"/>
              </w:rPr>
              <w:t>ACCCCGATTGACAAATCGTTAGATCAAGCGGCAACTATCGAAGAAACTGTCCACCAACCTCACTCCCATGATGAGCGTGCCTTAGTTCCACGTGGCAGCGATACGAGTGGGATTTTGCTGGCGTGTATTACCGGCGCAGGATCTGCGTTTCAGGCGTACGCTGGATGCTACTTAACAGCTTTCCGTAATGACCCTCGCACTTTAACTTTGCGTATGGATAAAACCCGTGGAGAACGTATTTCCAATGTTCTGGTTATCTTGTCAGGGGGTGCATTGAGTCACGCCGTGGAAGAAGTAGTACAGATTGCGCCTGGAGCGGTCCGCAATTTGGCAACATTAGGAGCTTCGACTGTCCAATTCCTTCATAATTTTCGT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TCTTGGAGACCGT</w:t>
            </w:r>
          </w:p>
          <w:p w14:paraId="26524078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276D25" w:rsidRPr="0066352C" w14:paraId="64C4BFDC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170B48C9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lang w:val="en-GB"/>
              </w:rPr>
              <w:t>PSL1*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26F40AC2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  <w:lang w:val="en-GB"/>
              </w:rPr>
              <w:t>GAAGATTGGGATCGTTGTCGTTGCATGAAATACCCCGAAACTGGGACGCCGAATGACTGTGCCACCATTAAAGCGTGCGGTTCTGGCAAGCACCGTGCCATCTCTATTTCGGAGGAGAAAGGAGACATTTGGTGCGAAAAGACTGATGTAGCAATCAGTGGACCGGAGTTCTACCGCACTTGCTATGGGTTGTTGCAGGACCCGAAGCCTAACTCGGAGGCAGATTCTTGTTGTACTCGTTGGGTAGACGGCGTTGTGGTACAATCTGACGGGTGCTTCAAA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GB"/>
              </w:rPr>
              <w:t>TCTTGGAGACCGT</w:t>
            </w:r>
          </w:p>
          <w:p w14:paraId="7B4D6FBE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</w:p>
        </w:tc>
      </w:tr>
      <w:tr w:rsidR="00276D25" w:rsidRPr="0066352C" w14:paraId="685DF04F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B01543A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GB"/>
              </w:rPr>
            </w:pPr>
            <w:r w:rsidRPr="0066352C">
              <w:rPr>
                <w:rFonts w:cstheme="minorHAnsi"/>
                <w:sz w:val="14"/>
                <w:szCs w:val="14"/>
                <w:lang w:val="en-GB"/>
              </w:rPr>
              <w:t>SIX13*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2D093832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</w:rPr>
              <w:t>GAACTTGAAGTTTCCGATTTAAGTGATCAACCGCCGTCAGTGGAGAATACTTACCGCGACCAAGCGTTCAATGAGGAGGAGTTGTTAAAGGTCGTGGACGAATTATCCGTGGAGCGTACCGAACACACCGAACGCGCGCTTGTGAGTGAAGCGGCAGTCCAAAAGCGCCAGGACGACGAACATCCAAACGGTCCTTGTCCTCGCGGAGGACGTTTGTACGTGGATTCTGACGAAGACTCTTCTTGTAATGCGAAGTGGGGAACACAGACACATAACGATGTTAAGACTTTTGGCTCCACCGGATCAGTCTGTGCCGGTACTTTTCGCCGCATTACGTGTGCTTGTTGTTACACGATGCATCCTATCACGGACAACAACGTTCCACGCATGGATGGTATTTACTGCCCTAAGTGGGAGGTGTGCAAACAAGAGCCTGAACGCTGGTCTAAGTGGGGCAATCGTGTAAGCCACACATCTTGCGTACAGGCGAAGAAGCTGACCGAAATCCTGATCGCTACTAAGAAAGTGGTGAAGGAATACTGCACCCCAAAACGTTGGTTACCATCTGCGGGAAAAGGCAAGAACGCGAAATTCCACACGTGGGCGTACAATTATTCGACGGGTCAGCTTACAACCTTGAAGTGGATGTATTTGAAGTTGGACGGTCAGTATGTCAAGAGTGCGCCTGGGATCAGCGAGTGGGGGCTTACCTATTCAGTCAATGAACATAACGCGATTGAGTTATGTGGTTACCCAAGCGATGATATGCAACGCAATTCGATCGATGCTGAGCTTCAATGGGAGGCTACCGTACAG</w:t>
            </w:r>
            <w:r w:rsidRPr="0066352C">
              <w:rPr>
                <w:rFonts w:cstheme="minorHAnsi"/>
                <w:sz w:val="14"/>
                <w:szCs w:val="14"/>
                <w:u w:val="single"/>
              </w:rPr>
              <w:t>TCTTGGAGACCGT</w:t>
            </w:r>
          </w:p>
          <w:p w14:paraId="55BDAB35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276D25" w:rsidRPr="0066352C" w14:paraId="5355E7FE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6D901A7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</w:rPr>
            </w:pPr>
            <w:r w:rsidRPr="0066352C">
              <w:rPr>
                <w:rFonts w:cstheme="minorHAnsi"/>
                <w:sz w:val="14"/>
                <w:szCs w:val="14"/>
                <w:lang w:val="en-US"/>
              </w:rPr>
              <w:t>SIX8_C58S Thrombin*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E2166A4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  <w:lang w:val="en-US"/>
              </w:rPr>
              <w:t>ACCCCGATTGACAAATCGTTAGATCAAGCGGCAACTATCGAAGAAACTGTCCACCAACCTCACTCCCATGATGAGCGTGCCTTAGTTCCACGTGGCAGCGATACGAGTGGGATTTTGCTGGCGTCTATTACCGGCGCAGGATCTGCGTTTCAGGCGTACGCTGGATGCTACTTAACAGCTTTCCGTAATGACCCTCGCACTTTAACTTTGCGTATGGATAAAACCCGTGGAGAACGTATTTCCAATGTTCTGGTTATCTTGTCAGGGGGTGCATTGAGTCACGCCGTGGAAGAAGTAGTACAGATTGCGCCTGGAGCGGTCCGCAATTTGGCAACATTAGGAGCTTCGACTGTCCAATTCCTTCATAATTTTCGT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TCTTGGAGACCGT</w:t>
            </w:r>
          </w:p>
          <w:p w14:paraId="626B8EE6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276D25" w:rsidRPr="0066352C" w14:paraId="05B6961C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1B1DE55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</w:rPr>
            </w:pPr>
            <w:r w:rsidRPr="0066352C">
              <w:rPr>
                <w:rFonts w:cstheme="minorHAnsi"/>
                <w:sz w:val="14"/>
                <w:szCs w:val="14"/>
                <w:lang w:val="en-US"/>
              </w:rPr>
              <w:t>PSL1_C37S*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3FAB1B4D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TAGGTCTCCAATG</w:t>
            </w:r>
            <w:r w:rsidRPr="0066352C">
              <w:rPr>
                <w:rFonts w:cstheme="minorHAnsi"/>
                <w:sz w:val="14"/>
                <w:szCs w:val="14"/>
                <w:lang w:val="en-US"/>
              </w:rPr>
              <w:t>GAAGATTGGGATCGTTGTCGTTGCATGAAATACCCCGAAACTGGGACGCCGAATGACTCTGCCACCATTAAAGCGTGCGGTTCTGGCAAGCACCGTGCCATCTCTATTTCGGAGGAGAAAGGAGACATTTGGTGCGAAAAGACTGATGTAGCAATCAGTGGACCGGAGTTCTACCGCACTTGCTATGGGTTGTTGCAGGACCCGAAGCCTAACTCGGAGGCAGATTCTTGTTGTACTCGTTGGGTAGACGGCGTTGTGGTACAATCTGACGGGTGCTTCAAA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TCTTGGAGACCGT</w:t>
            </w:r>
          </w:p>
          <w:p w14:paraId="22432A32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</w:rPr>
            </w:pPr>
          </w:p>
        </w:tc>
      </w:tr>
      <w:tr w:rsidR="00276D25" w:rsidRPr="0066352C" w14:paraId="4252B154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8A970C3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lang w:val="en-US"/>
              </w:rPr>
              <w:t xml:space="preserve">Avr1 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2757B259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u w:val="single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ATCTTCTCACTCTACG</w:t>
            </w:r>
            <w:r w:rsidRPr="0066352C">
              <w:rPr>
                <w:rFonts w:cstheme="minorHAnsi"/>
                <w:sz w:val="14"/>
                <w:szCs w:val="14"/>
                <w:lang w:val="en-US"/>
              </w:rPr>
              <w:t>CTTCCAAAGGGGGAGGAGGGTGACATCATCGGAACATTCAACTTTAGCAGCTCAGACAGTCAGCCGCTTAAAATCCACTGGGTAGATACTCCGGATAGTTCAGGCTCCAATCTCGTTAAAAGATCTGCTCATACCGAGTCTGTTTGTGTACATGCTGGCACTGCTACTGGCGCAGATCTCCACTGGCTTAATGCAATATGCACTGGTAAATCGACATATACTGTTAACTGCGCGCCTGCGGGTAATAAAAATGCTGGATCGACACACACCGGAACATGTCCCGCAGGTCAGGATTGCTTCCAGTTGGAGCAAGTTGGCAACTTTTGGGGTGATAGAGAGCCTGACGCTACTTGCTCTCCGTCTAACACTGTTTTTGATGCGGTAGATGACAAGGAGGCAACACATGTAAATGGCAAAGTTGTCACGCGTGCAGGAAAGCCAGGAATAGGACGAAAGCTCATTCGACTCAAGGCCCAAGTCTATCGCAGAGACGGGCATTATGGACAAACTTCAAGAATGGGCTTTTTCCGTAATGGTAAGGAGGTATACCACATTGATAATGTGGCAAGCATGGAACCGACATGGAACTTTGATCCTTCCAGCGACCAGAGCTTTAGCTTCTTCTTCACTCCGGGGCCTAATGCATTTCGCATTCAAGGTACACTTAACTTAGCTTAG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GTAATTTGGAGAGGA</w:t>
            </w:r>
          </w:p>
          <w:p w14:paraId="6A61BB13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u w:val="single"/>
                <w:lang w:val="en-US"/>
              </w:rPr>
            </w:pPr>
          </w:p>
        </w:tc>
      </w:tr>
      <w:tr w:rsidR="00276D25" w:rsidRPr="0066352C" w14:paraId="4E4FA970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7969ACCB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vertAlign w:val="superscript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lang w:val="en-US"/>
              </w:rPr>
              <w:lastRenderedPageBreak/>
              <w:t>Avr1</w:t>
            </w:r>
            <w:r w:rsidRPr="0066352C">
              <w:rPr>
                <w:rFonts w:cstheme="minorHAnsi"/>
                <w:sz w:val="14"/>
                <w:szCs w:val="14"/>
                <w:vertAlign w:val="superscript"/>
                <w:lang w:val="en-US"/>
              </w:rPr>
              <w:t>ADVKT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616DA4F" w14:textId="77777777" w:rsidR="00276D25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u w:val="single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ATCTTCTCACTCTACG</w:t>
            </w:r>
            <w:r w:rsidRPr="0066352C">
              <w:rPr>
                <w:rFonts w:cstheme="minorHAnsi"/>
                <w:sz w:val="14"/>
                <w:szCs w:val="14"/>
                <w:lang w:val="en-US"/>
              </w:rPr>
              <w:t>CTTCCAAAGGGGGAGGAGGGTGACATCATCGGAACATTCAACTTTAGCAGCTCAGACAGTCAGCCGCTTAAAATCCACTGGGTAGATACTCCGGATAGTTCAGGCTCCAATCTCGTTAAAAGATCTGCTCATACCGAGTCTGTTTGTGTACATGCTGGCACTGCTACTGGCGCAGATCTCCACTGGCTTAATGCAATATGCACTGGTAAATCGACATATACTGTTAACTGCGCGCCTGCGGGTAATAAAAATGCTGGATCGACACACACCGGAACATGTCCCGCAGGTCAGGATTGCTTCCAGTTGGAGCAAGTTGGCAACTTTTGGGGTGATAGAGAGCCTGACGCTACTTGCTCTCCGTCTAACACTGTTTTTGATGCGGCCGACGTGAAGACCGCAACACATGTAAATGGCAAAGTTGTCACGCGTGCAGGAAAGCCAGGAATAGGACGAAAGCTCATTCGACTCAAGGCCCAAGTCTATCGCAGAGACGGGCATTATGGACAAACTTCAAGAATGGGCTTTTTCCGTAATGGTAAGGAGGTATACCACATTGATAATGTGGCAAGCATGGAACCGACATGGAACTTTGATCCTTCCAGCGACCAGAGCTTTAGCTTCTTCTTCACTCCGGGGCCTAATGCATTTCGCATTCAAGGTACACTTAACTTAGCTTAG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GTAATTTGGAGAGGA</w:t>
            </w:r>
          </w:p>
          <w:p w14:paraId="15C1FE90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276D25" w:rsidRPr="0066352C" w14:paraId="2D69C5C6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1240055" w14:textId="77777777" w:rsidR="00276D25" w:rsidRPr="00984810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vertAlign w:val="superscript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Avr1</w:t>
            </w:r>
            <w:r>
              <w:rPr>
                <w:rFonts w:cstheme="minorHAnsi"/>
                <w:sz w:val="14"/>
                <w:szCs w:val="14"/>
                <w:vertAlign w:val="superscript"/>
                <w:lang w:val="en-US"/>
              </w:rPr>
              <w:t>EEEYGIN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3D2DA421" w14:textId="77777777" w:rsidR="00276D25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u w:val="single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ATCTTCTCACTCTACG</w:t>
            </w:r>
            <w:r w:rsidRPr="0063073E">
              <w:rPr>
                <w:rFonts w:cstheme="minorHAnsi"/>
                <w:sz w:val="14"/>
                <w:szCs w:val="14"/>
                <w:lang w:val="en-US"/>
              </w:rPr>
              <w:t>CTTCCAAAGGGGGAGGAGGGTGACATCATCGGAACATTCAACTTTAGCAGCTCAGACAGTCAGCCGCTTAAAATCCACTGGGTAGATACTCCGGATAGTTCAGGCTCCAATCTCGTTAAAAGATCTGCTCATACCGAGTCTGTTTGTGTACATGCTGGCACTGCTACTGGCGCAGATCTCCACTGGCTTAATGCAATATGCACTGGTAAATCGACATATACTGTTAACTGCGCGCCTGCGGGTAATAAAAATGCTGGATCGACACACACCGGAACATGTCCCGCAGGTCAGGATTGCTTCCAGTTGGAGCAAGTTGGCAACTTTTGGGGTGATAGAGAGCCTGACGCTACTTGCTCTCCGTCTAACACTGTTTTTGATGCGGTAGATGACAAGGAGGCAACACATGTAAATGGCAAAGTTGTCACGCGTGCAGGAAAGCCAGGAATAGGACGAAAGCTCATTCGACTCAAGGCCCAAGTCTATCGCAGAGACGGGCATTATGGACAAACTTCAAGAATGGGCTTTTTCCGTAATGGTGAGGAAGAGTATGGTATTAACAATGTGGCAAGCATGGAACCGACATGGAACTTTGATCCTTCCAGCGACCAGAGCTTTAGCTTCTTCTTCACTCCGGGGCCTAATGCATTTCGCATTCAAGGTACACTTAACTTAGCTTAG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GTAATTTGGAGAGGA</w:t>
            </w:r>
          </w:p>
          <w:p w14:paraId="1AFE6B5E" w14:textId="77777777" w:rsidR="00276D25" w:rsidRPr="00AF6108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u w:val="single"/>
                <w:lang w:val="en-US"/>
              </w:rPr>
            </w:pPr>
          </w:p>
        </w:tc>
      </w:tr>
      <w:tr w:rsidR="00276D25" w:rsidRPr="0066352C" w14:paraId="2CD69BF0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DD5017D" w14:textId="77777777" w:rsidR="00276D25" w:rsidRPr="008F1756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vertAlign w:val="superscript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Avr1</w:t>
            </w:r>
            <w:r>
              <w:rPr>
                <w:rFonts w:cstheme="minorHAnsi"/>
                <w:sz w:val="14"/>
                <w:szCs w:val="14"/>
                <w:vertAlign w:val="superscript"/>
                <w:lang w:val="en-US"/>
              </w:rPr>
              <w:t>IDH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7FA6F9F7" w14:textId="77777777" w:rsidR="00276D25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u w:val="single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ATCTTCTCACTCTACG</w:t>
            </w:r>
            <w:r w:rsidRPr="008F1756">
              <w:rPr>
                <w:rFonts w:cstheme="minorHAnsi"/>
                <w:sz w:val="14"/>
                <w:szCs w:val="14"/>
                <w:lang w:val="en-US"/>
              </w:rPr>
              <w:t>CTTCCAAAGGGGGAGGAGGGTGACATCATCGGAACATTCAACTTTAGCAGCTCAGACAGTCAGCCGCTTAAAATCCACTGGGTAGATACTCCGGATAGTTCAGGCTCCAATCTCGTTAAAAGATCTGCTCATACCGAGTCTGTTTGTGTACATGCTGGCACTGCTACTGGCGCAGATCTCCACTGGCTTAATGCAATATGCACTGGTAAATCGACATATACTGTTAACTGCGCGCCTGCGGGTAATAAAAATGCTGGATCGACACACACCGGAACATGTCCCGCAGGTCAGGATTGCTTCCAGTTGGAGCAAGTTGGCAACTTTTGGGGTGATAGAGAGCCTGACGCTACTTGCTCTCCGTCTAACACTGTTTTTGATGCGGTAGATGACAAGGAGGCAACACATGTAAATGGCAAAGTTGTCACGCGTGCAGGAAAGCCAGGAATAGGACGAAAGCTCATTCGACTCAAGGCCCAAGTCTATCGCAGAGACGGGCATTATGGACAAACTTCAAGAATGGGCTTTTTCCGTAATGGTAAGGAGGTATACCACATTGATAATGTGGCAAGCATGGAACCGACATGGAACTTTGATCCTTCGATTGATCACTCGTTTAGCTTCTTCTTCACTCCGGGGCCTAATGCATTTCGCATTCAAGGTACACTTAACTTAGCTTAG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GTAATTTGGAGAGGA</w:t>
            </w:r>
          </w:p>
          <w:p w14:paraId="43D0659A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276D25" w:rsidRPr="0066352C" w14:paraId="2F2ED7C6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0291B9B" w14:textId="77777777" w:rsidR="00276D25" w:rsidRPr="00AF6108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vertAlign w:val="superscript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Avr1</w:t>
            </w:r>
            <w:r>
              <w:rPr>
                <w:rFonts w:cstheme="minorHAnsi"/>
                <w:sz w:val="14"/>
                <w:szCs w:val="14"/>
                <w:vertAlign w:val="superscript"/>
                <w:lang w:val="en-US"/>
              </w:rPr>
              <w:t>NGQAR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0414E5D9" w14:textId="77777777" w:rsidR="00276D25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u w:val="single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ATCTTCTCACTCTACG</w:t>
            </w:r>
            <w:r w:rsidRPr="003E7C04">
              <w:rPr>
                <w:rFonts w:cstheme="minorHAnsi"/>
                <w:sz w:val="14"/>
                <w:szCs w:val="14"/>
                <w:lang w:val="en-US"/>
              </w:rPr>
              <w:t>CTTCCAAAGGGGGAGGAGGGTGACATCATCGGAACATTCAACTTTAGCAGCTCAGACAGTCAGCCGCTTAAAATCCACTGGGTAGATACTCCGGATAGTTCAGGCTCCAATCTCGTTAAAAGATCTGCTCATACCGAGTCTGTTTGTGTACATGCTGGCACTGCTACTGGCGCAGATCTCCACTGGCTTAATGCAATATGCACTGGTAAATCGACATATACTGTTAACTGCGCGCCTGCGGGTAATAAAAATGCTGGATCGACACACACCGGAACATGTCCCGCAGGTCAGGATTGCTTCCAGTTGGAGCAAGTTGGCAACTTTTGGGGTGATAGAGAGCCTGACGCTACTTGCTCTCCGTCTAACACTGTTTTTGATGCGGTAGATGACAAGGAGGCAACACATGTAAATGGCAAAGTTGTCACGCGTGCAGGAAAGCCAAACGGTCAGGCTCGCCTCATTCGACTCAAGGCCCAAGTCTATCGCAGAGACGGGCATTATGGACAAACTTCAAGAATGGGCTTTTTCCGTAATGGTAAGGAGGTATACCACATTGATAATGTGGCAAGCATGGAACCGACATGGAACTTTGATCCTTCCAGCGACCAGAGCTTTAGCTTCTTCTTCACTCCGGGGCCTAATGCATTTCGCATTCAAGGTACACTTAACTTAGCTTAG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GTAATTTGGAGAGGA</w:t>
            </w:r>
          </w:p>
          <w:p w14:paraId="30C275D2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276D25" w:rsidRPr="0066352C" w14:paraId="24151C85" w14:textId="77777777" w:rsidTr="00576B93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318A2A5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FonSIX4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53245401" w14:textId="77777777" w:rsidR="00276D25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ATCTTCTCACTCTACG</w:t>
            </w:r>
            <w:r w:rsidRPr="00522693">
              <w:rPr>
                <w:rFonts w:cstheme="minorHAnsi"/>
                <w:sz w:val="14"/>
                <w:szCs w:val="14"/>
                <w:lang w:val="en-US"/>
              </w:rPr>
              <w:t>CTGCCGACCGATGAGGGGGATATTATCGGCACTTTTTCAATCGACAGTTCTGACTCACAGCCTATCAAGGTCCGCTGGTTAGATACGCCAGAGATTTCTGGACGTTCGTTAGTCAAACGCTCGGCCTTGAGCCAGTCTGTCTGCACTCATGCTGGAACGGCGACGGGTGCCGATCTTCATTGGCTGAATGGGATTTGCACTGGGAAATCAACCTATACTGTGAATTGTGCTCCCGCAGGTAACAAAAATGCGGGGAGCTCCCACACCGGCACATGCCCACCGGACGAAGACTGTTTCCAACTGGAGCGCGTGGGCAATTTCTGGGGCGACTTGGAACCCGATGTAACCTGTGCAAAGTCGGGCACAGTCTTTGACGCGGCCGACGTGAAGACCGCGACCCACGTTAACGGCAAAATTGTGACCCGTGCAGGAAAGCCTAACGGTCAGGCTCGCCTGATCCGCCTTAAAGCCCAAGTCTACCGCCGCGATGGTCATTATGGTCAGACCAGTCGCATGGGTTTCTTTCGTAACGGGGAGGAAGAGTATGGTATTAACAACGTGGCATCCATGGGGCCGACTTGGAATTTCGATCCTTCGATTGATCACTCGTTCAGTTTCTTCTTCACGCCTGGGCCAGATGCATTCCGCGTACAGGGGACCATTAATTTAGCGTAG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GTAATTTGGAGAGGA</w:t>
            </w:r>
          </w:p>
          <w:p w14:paraId="33B78FD1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  <w:tr w:rsidR="00276D25" w:rsidRPr="0066352C" w14:paraId="333A8F59" w14:textId="77777777" w:rsidTr="00576B93"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58F3DAC1" w14:textId="77777777" w:rsidR="00276D25" w:rsidRPr="00916F60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vertAlign w:val="superscript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FonSIX4</w:t>
            </w:r>
            <w:r>
              <w:rPr>
                <w:rFonts w:cstheme="minorHAnsi"/>
                <w:sz w:val="14"/>
                <w:szCs w:val="14"/>
                <w:vertAlign w:val="superscript"/>
                <w:lang w:val="en-US"/>
              </w:rPr>
              <w:t>KEVYHID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1E1C000C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  <w:lang w:val="en-US"/>
              </w:rPr>
            </w:pP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ATCTTCTCACTCTACG</w:t>
            </w:r>
            <w:r w:rsidRPr="00292219">
              <w:rPr>
                <w:rFonts w:cstheme="minorHAnsi"/>
                <w:sz w:val="14"/>
                <w:szCs w:val="14"/>
                <w:lang w:val="en-US"/>
              </w:rPr>
              <w:t>CTGCCGACCGATGAGGGGGATATTATCGGCACTTTTTCAATCGACAGTTCTGACTCACAGCCTATCAAGGTCCGCTGGTTAGATACGCCAGAGATTTCTGGACGTTCGTTAGTCAAACGCTCGGCCTTGAGCCAGTCTGTCTGCACTCATGCTGGAACGGCGACGGGTGCCGATCTTCATTGGCTGAATGGGATTTGCACTGGGAAATCAACCTATACTGTGAATTGTGCTCCCGCAGGTAACAAAAATGCGGGGAGCTCCCACACCGGCACATGCCCACCGGACGAAGACTGTTTCCAACTGGAGCGCGTGGGCAATTTCTGGGGCGACTTGGAACCCGATGTAACCTGTGCAAAGTCGGGCACAGTCTTTGACGCGGCCGACGTGAAGACCGCGACCCACGTTAACGGCAAAATTGTGACCCGTGCAGGAAAGCCTAACGGTCAGGCTCGCCTGATCCGCCTTAAAGCCCAAGTCTACCGCCGCGATGGTCATTATGGTCAGACCAGTCGCATGGGTTTCTTTCGTAACGGGAAGGAGGTATACCACATTGATAACGTGGCATCCATGGGGCCGACTTGGAATTTCGATCCTTCGATTGATCACTCGTTCAGTTTCTTCTTCACGCCTGGGCCAGATGCATTCCGCGTACAGGGGACCATTAATTTAGCGTAG</w:t>
            </w:r>
            <w:r w:rsidRPr="0066352C">
              <w:rPr>
                <w:rFonts w:cstheme="minorHAnsi"/>
                <w:sz w:val="14"/>
                <w:szCs w:val="14"/>
                <w:u w:val="single"/>
                <w:lang w:val="en-US"/>
              </w:rPr>
              <w:t>GTAATTTGGAGAGGA</w:t>
            </w:r>
          </w:p>
        </w:tc>
      </w:tr>
      <w:tr w:rsidR="00276D25" w:rsidRPr="0066352C" w14:paraId="78BD8943" w14:textId="77777777" w:rsidTr="00576B93">
        <w:tc>
          <w:tcPr>
            <w:tcW w:w="9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92" w:type="nil"/>
              <w:left w:w="96" w:type="nil"/>
              <w:bottom w:w="96" w:type="nil"/>
              <w:right w:w="192" w:type="nil"/>
            </w:tcMar>
            <w:vAlign w:val="center"/>
          </w:tcPr>
          <w:p w14:paraId="689A0BA4" w14:textId="77777777" w:rsidR="00276D25" w:rsidRPr="0066352C" w:rsidRDefault="00276D25" w:rsidP="00576B93">
            <w:pPr>
              <w:spacing w:line="240" w:lineRule="auto"/>
              <w:rPr>
                <w:rFonts w:cstheme="minorHAnsi"/>
                <w:sz w:val="14"/>
                <w:szCs w:val="14"/>
              </w:rPr>
            </w:pPr>
            <w:r w:rsidRPr="0066352C">
              <w:rPr>
                <w:rFonts w:cstheme="minorHAnsi"/>
                <w:sz w:val="14"/>
                <w:szCs w:val="14"/>
                <w:lang w:val="en-US"/>
              </w:rPr>
              <w:t xml:space="preserve">*Gene sequences have been codon </w:t>
            </w:r>
            <w:proofErr w:type="spellStart"/>
            <w:r w:rsidRPr="0066352C">
              <w:rPr>
                <w:rFonts w:cstheme="minorHAnsi"/>
                <w:sz w:val="14"/>
                <w:szCs w:val="14"/>
                <w:lang w:val="en-US"/>
              </w:rPr>
              <w:t>optimised</w:t>
            </w:r>
            <w:proofErr w:type="spellEnd"/>
            <w:r w:rsidRPr="0066352C">
              <w:rPr>
                <w:rFonts w:cstheme="minorHAnsi"/>
                <w:sz w:val="14"/>
                <w:szCs w:val="14"/>
                <w:lang w:val="en-US"/>
              </w:rPr>
              <w:t xml:space="preserve"> for expression in </w:t>
            </w:r>
            <w:r w:rsidRPr="0066352C">
              <w:rPr>
                <w:rFonts w:cstheme="minorHAnsi"/>
                <w:i/>
                <w:iCs/>
                <w:sz w:val="14"/>
                <w:szCs w:val="14"/>
                <w:lang w:val="en-US"/>
              </w:rPr>
              <w:t>E. coli</w:t>
            </w:r>
            <w:r w:rsidRPr="0066352C">
              <w:rPr>
                <w:rFonts w:cstheme="minorHAnsi"/>
                <w:sz w:val="14"/>
                <w:szCs w:val="14"/>
                <w:lang w:val="en-US"/>
              </w:rPr>
              <w:t>. Cloning overhangs have been underlined.</w:t>
            </w:r>
          </w:p>
        </w:tc>
      </w:tr>
    </w:tbl>
    <w:p w14:paraId="689F0D76" w14:textId="048C6FA1" w:rsidR="009E296D" w:rsidRPr="00276D25" w:rsidRDefault="009E296D">
      <w:pPr>
        <w:rPr>
          <w:rFonts w:cstheme="minorHAnsi"/>
          <w:sz w:val="14"/>
          <w:szCs w:val="14"/>
          <w:lang w:val="en-US"/>
        </w:rPr>
      </w:pPr>
    </w:p>
    <w:sectPr w:rsidR="009E296D" w:rsidRPr="00276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25"/>
    <w:rsid w:val="00026239"/>
    <w:rsid w:val="00093DA0"/>
    <w:rsid w:val="0015700C"/>
    <w:rsid w:val="001B6A90"/>
    <w:rsid w:val="002574FF"/>
    <w:rsid w:val="00276D25"/>
    <w:rsid w:val="00297D12"/>
    <w:rsid w:val="002D011B"/>
    <w:rsid w:val="003B23F7"/>
    <w:rsid w:val="003C1D72"/>
    <w:rsid w:val="0044634E"/>
    <w:rsid w:val="004D0F6F"/>
    <w:rsid w:val="006014E2"/>
    <w:rsid w:val="006119EB"/>
    <w:rsid w:val="00662B7E"/>
    <w:rsid w:val="006C41EA"/>
    <w:rsid w:val="007C765C"/>
    <w:rsid w:val="009E296D"/>
    <w:rsid w:val="00A154DE"/>
    <w:rsid w:val="00A8137C"/>
    <w:rsid w:val="00A96D11"/>
    <w:rsid w:val="00B5762E"/>
    <w:rsid w:val="00C46318"/>
    <w:rsid w:val="00E033E7"/>
    <w:rsid w:val="00ED0D62"/>
    <w:rsid w:val="00F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6C983"/>
  <w15:chartTrackingRefBased/>
  <w15:docId w15:val="{E838C32F-592E-5245-9614-437CD036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25"/>
    <w:pPr>
      <w:spacing w:after="160" w:line="360" w:lineRule="auto"/>
      <w:jc w:val="both"/>
    </w:pPr>
    <w:rPr>
      <w:rFonts w:eastAsiaTheme="minorEastAsia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1320</Words>
  <Characters>8330</Characters>
  <Application>Microsoft Office Word</Application>
  <DocSecurity>0</DocSecurity>
  <Lines>151</Lines>
  <Paragraphs>53</Paragraphs>
  <ScaleCrop>false</ScaleCrop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Yu</dc:creator>
  <cp:keywords/>
  <dc:description/>
  <cp:lastModifiedBy>Daniel Yu</cp:lastModifiedBy>
  <cp:revision>1</cp:revision>
  <dcterms:created xsi:type="dcterms:W3CDTF">2024-01-28T08:54:00Z</dcterms:created>
  <dcterms:modified xsi:type="dcterms:W3CDTF">2024-01-28T08:54:00Z</dcterms:modified>
</cp:coreProperties>
</file>